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02" w:rsidRDefault="009432A0">
      <w:pPr>
        <w:jc w:val="center"/>
      </w:pPr>
      <w:r>
        <w:rPr>
          <w:rFonts w:ascii="Liberation Serif" w:eastAsia="Times New Roman" w:hAnsi="Liberation Serif"/>
          <w:szCs w:val="20"/>
          <w:lang w:eastAsia="ru-RU"/>
        </w:rPr>
        <w:object w:dxaOrig="810" w:dyaOrig="990" w14:anchorId="36F39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5pt;height:49.5pt;visibility:visible;mso-wrap-style:square" o:ole="">
            <v:imagedata r:id="rId7" o:title=""/>
          </v:shape>
          <o:OLEObject Type="Embed" ProgID="Word.Document.8" ShapeID="Object 1" DrawAspect="Content" ObjectID="_1661328338" r:id="rId8"/>
        </w:object>
      </w:r>
    </w:p>
    <w:p w:rsidR="00581881" w:rsidRPr="00581881" w:rsidRDefault="00581881" w:rsidP="00581881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bookmarkStart w:id="0" w:name="Par176"/>
      <w:bookmarkEnd w:id="0"/>
      <w:proofErr w:type="gramStart"/>
      <w:r w:rsidRPr="00581881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581881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581881" w:rsidRPr="00581881" w:rsidRDefault="00581881" w:rsidP="00581881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581881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581881" w:rsidRPr="00581881" w:rsidRDefault="00581881" w:rsidP="00581881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581881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BF682B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81881" w:rsidRPr="00581881" w:rsidRDefault="00581881" w:rsidP="00581881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581881" w:rsidRPr="00581881" w:rsidRDefault="00581881" w:rsidP="00581881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581881" w:rsidRPr="00581881" w:rsidRDefault="00581881" w:rsidP="00581881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Cs w:val="20"/>
          <w:lang w:eastAsia="ru-RU"/>
        </w:rPr>
      </w:pPr>
      <w:r w:rsidRPr="00581881">
        <w:rPr>
          <w:rFonts w:ascii="Liberation Serif" w:eastAsia="Times New Roman" w:hAnsi="Liberation Serif"/>
          <w:szCs w:val="20"/>
          <w:lang w:eastAsia="ru-RU"/>
        </w:rPr>
        <w:t>от___</w:t>
      </w:r>
      <w:r w:rsidR="003624A0">
        <w:rPr>
          <w:rFonts w:ascii="Liberation Serif" w:eastAsia="Times New Roman" w:hAnsi="Liberation Serif"/>
          <w:szCs w:val="20"/>
          <w:u w:val="single"/>
          <w:lang w:eastAsia="ru-RU"/>
        </w:rPr>
        <w:t>11.09.2020</w:t>
      </w:r>
      <w:r w:rsidRPr="00581881">
        <w:rPr>
          <w:rFonts w:ascii="Liberation Serif" w:eastAsia="Times New Roman" w:hAnsi="Liberation Serif"/>
          <w:szCs w:val="20"/>
          <w:lang w:eastAsia="ru-RU"/>
        </w:rPr>
        <w:t>___</w:t>
      </w:r>
      <w:proofErr w:type="gramStart"/>
      <w:r w:rsidRPr="00581881">
        <w:rPr>
          <w:rFonts w:ascii="Liberation Serif" w:eastAsia="Times New Roman" w:hAnsi="Liberation Serif"/>
          <w:szCs w:val="20"/>
          <w:lang w:eastAsia="ru-RU"/>
        </w:rPr>
        <w:t>_  №</w:t>
      </w:r>
      <w:proofErr w:type="gramEnd"/>
      <w:r w:rsidRPr="00581881">
        <w:rPr>
          <w:rFonts w:ascii="Liberation Serif" w:eastAsia="Times New Roman" w:hAnsi="Liberation Serif"/>
          <w:szCs w:val="20"/>
          <w:lang w:eastAsia="ru-RU"/>
        </w:rPr>
        <w:t xml:space="preserve">  __</w:t>
      </w:r>
      <w:r w:rsidR="003624A0">
        <w:rPr>
          <w:rFonts w:ascii="Liberation Serif" w:eastAsia="Times New Roman" w:hAnsi="Liberation Serif"/>
          <w:szCs w:val="20"/>
          <w:u w:val="single"/>
          <w:lang w:eastAsia="ru-RU"/>
        </w:rPr>
        <w:t>684-П</w:t>
      </w:r>
      <w:r w:rsidRPr="00581881">
        <w:rPr>
          <w:rFonts w:ascii="Liberation Serif" w:eastAsia="Times New Roman" w:hAnsi="Liberation Serif"/>
          <w:szCs w:val="20"/>
          <w:lang w:eastAsia="ru-RU"/>
        </w:rPr>
        <w:t>___</w:t>
      </w:r>
    </w:p>
    <w:p w:rsidR="00581881" w:rsidRPr="00581881" w:rsidRDefault="00581881" w:rsidP="00581881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81881" w:rsidRPr="00581881" w:rsidRDefault="00581881" w:rsidP="00581881">
      <w:pPr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/>
          <w:lang w:eastAsia="ru-RU"/>
        </w:rPr>
      </w:pPr>
      <w:r w:rsidRPr="00581881">
        <w:rPr>
          <w:rFonts w:ascii="Liberation Serif" w:eastAsia="Times New Roman" w:hAnsi="Liberation Serif"/>
          <w:lang w:eastAsia="ru-RU"/>
        </w:rPr>
        <w:t>г. Заречный</w:t>
      </w:r>
    </w:p>
    <w:p w:rsidR="00B17002" w:rsidRDefault="00B17002">
      <w:pPr>
        <w:jc w:val="center"/>
        <w:rPr>
          <w:rFonts w:ascii="Liberation Serif" w:eastAsia="Times New Roman" w:hAnsi="Liberation Serif"/>
          <w:b/>
          <w:sz w:val="27"/>
          <w:szCs w:val="27"/>
        </w:rPr>
      </w:pPr>
    </w:p>
    <w:p w:rsidR="00B17002" w:rsidRDefault="00B17002">
      <w:pPr>
        <w:jc w:val="center"/>
        <w:rPr>
          <w:rFonts w:ascii="Liberation Serif" w:eastAsia="Times New Roman" w:hAnsi="Liberation Serif"/>
          <w:b/>
          <w:sz w:val="27"/>
          <w:szCs w:val="27"/>
        </w:rPr>
      </w:pPr>
    </w:p>
    <w:p w:rsidR="00B17002" w:rsidRDefault="009432A0">
      <w:pPr>
        <w:jc w:val="center"/>
        <w:rPr>
          <w:rFonts w:ascii="Liberation Serif" w:eastAsia="Times New Roman" w:hAnsi="Liberation Serif"/>
          <w:b/>
          <w:sz w:val="27"/>
          <w:szCs w:val="27"/>
        </w:rPr>
      </w:pPr>
      <w:r>
        <w:rPr>
          <w:rFonts w:ascii="Liberation Serif" w:eastAsia="Times New Roman" w:hAnsi="Liberation Serif"/>
          <w:b/>
          <w:sz w:val="27"/>
          <w:szCs w:val="27"/>
        </w:rPr>
        <w:t xml:space="preserve"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</w:p>
    <w:p w:rsidR="00B17002" w:rsidRDefault="009432A0">
      <w:pPr>
        <w:jc w:val="center"/>
        <w:rPr>
          <w:rFonts w:ascii="Liberation Serif" w:eastAsia="Times New Roman" w:hAnsi="Liberation Serif"/>
          <w:b/>
          <w:sz w:val="27"/>
          <w:szCs w:val="27"/>
        </w:rPr>
      </w:pPr>
      <w:r>
        <w:rPr>
          <w:rFonts w:ascii="Liberation Serif" w:eastAsia="Times New Roman" w:hAnsi="Liberation Serif"/>
          <w:b/>
          <w:sz w:val="27"/>
          <w:szCs w:val="27"/>
        </w:rPr>
        <w:t>на земельном участке»</w:t>
      </w:r>
    </w:p>
    <w:p w:rsidR="00B17002" w:rsidRDefault="00B17002">
      <w:pPr>
        <w:ind w:firstLine="720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B17002" w:rsidRDefault="009432A0">
      <w:pPr>
        <w:ind w:firstLine="720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В соответствии с </w:t>
      </w:r>
      <w:r>
        <w:rPr>
          <w:rFonts w:ascii="Liberation Serif" w:eastAsia="Times New Roman" w:hAnsi="Liberation Serif" w:cs="Arial"/>
          <w:sz w:val="27"/>
          <w:szCs w:val="27"/>
          <w:lang w:eastAsia="ru-RU"/>
        </w:rPr>
        <w:t>Градостроительным кодексом Российской Федерации,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администрации городского округа Заречный от 21 ноября 2018 года № 1027-П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на основании ст. ст. 28, 31 Устава городского округа Заречный администрация городского округа Заречный</w:t>
      </w:r>
    </w:p>
    <w:p w:rsidR="00B17002" w:rsidRDefault="009432A0">
      <w:pPr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ПОСТАНОВЛЯЕТ:</w:t>
      </w:r>
    </w:p>
    <w:p w:rsidR="00B17002" w:rsidRDefault="009432A0">
      <w:pPr>
        <w:ind w:firstLine="737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>1. Утвердить Административный регламент предоставления муниципальной услуги «</w:t>
      </w:r>
      <w:r>
        <w:rPr>
          <w:rFonts w:ascii="Liberation Serif" w:hAnsi="Liberation Serif"/>
          <w:sz w:val="27"/>
          <w:szCs w:val="27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>» (прилагается).</w:t>
      </w:r>
    </w:p>
    <w:p w:rsidR="00B17002" w:rsidRDefault="009432A0">
      <w:pPr>
        <w:ind w:firstLine="737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www.gorod-zarechny.ru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>).</w:t>
      </w:r>
    </w:p>
    <w:p w:rsidR="00B17002" w:rsidRDefault="009432A0">
      <w:pPr>
        <w:ind w:firstLine="737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B17002" w:rsidRDefault="00B17002">
      <w:pPr>
        <w:rPr>
          <w:rFonts w:ascii="Liberation Serif" w:hAnsi="Liberation Serif"/>
          <w:sz w:val="27"/>
          <w:szCs w:val="27"/>
        </w:rPr>
      </w:pPr>
    </w:p>
    <w:p w:rsidR="00B17002" w:rsidRDefault="00B17002">
      <w:pPr>
        <w:rPr>
          <w:rFonts w:ascii="Liberation Serif" w:hAnsi="Liberation Serif"/>
          <w:sz w:val="27"/>
          <w:szCs w:val="27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7"/>
        <w:gridCol w:w="2410"/>
        <w:gridCol w:w="3174"/>
      </w:tblGrid>
      <w:tr w:rsidR="00B17002" w:rsidTr="00581881">
        <w:tc>
          <w:tcPr>
            <w:tcW w:w="4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02" w:rsidRDefault="009432A0">
            <w:pPr>
              <w:rPr>
                <w:rFonts w:ascii="Liberation Serif" w:hAnsi="Liberation Serif"/>
                <w:sz w:val="27"/>
                <w:szCs w:val="27"/>
              </w:rPr>
            </w:pPr>
            <w:bookmarkStart w:id="1" w:name="_Hlk2685698"/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B17002" w:rsidRDefault="009432A0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02" w:rsidRDefault="00B17002">
            <w:pPr>
              <w:ind w:firstLine="567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02" w:rsidRDefault="00B17002">
            <w:pPr>
              <w:ind w:firstLine="567"/>
              <w:rPr>
                <w:rFonts w:ascii="Liberation Serif" w:hAnsi="Liberation Serif"/>
                <w:sz w:val="27"/>
                <w:szCs w:val="27"/>
              </w:rPr>
            </w:pPr>
          </w:p>
          <w:p w:rsidR="00B17002" w:rsidRDefault="009432A0" w:rsidP="00581881">
            <w:pPr>
              <w:ind w:firstLine="567"/>
              <w:jc w:val="righ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А.В. Захарцев</w:t>
            </w:r>
          </w:p>
        </w:tc>
      </w:tr>
    </w:tbl>
    <w:bookmarkEnd w:id="1"/>
    <w:p w:rsidR="00B17002" w:rsidRDefault="009432A0">
      <w:pPr>
        <w:pageBreakBefore/>
        <w:autoSpaceDE w:val="0"/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УТВЕРЖДЕН</w:t>
      </w:r>
    </w:p>
    <w:p w:rsidR="00B17002" w:rsidRDefault="009432A0">
      <w:pPr>
        <w:autoSpaceDE w:val="0"/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 администрации</w:t>
      </w:r>
    </w:p>
    <w:p w:rsidR="00B17002" w:rsidRDefault="009432A0">
      <w:pPr>
        <w:autoSpaceDE w:val="0"/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Заречный</w:t>
      </w:r>
    </w:p>
    <w:p w:rsidR="00581881" w:rsidRDefault="00581881">
      <w:pPr>
        <w:autoSpaceDE w:val="0"/>
        <w:ind w:left="5387"/>
        <w:rPr>
          <w:rFonts w:ascii="Liberation Serif" w:hAnsi="Liberation Serif"/>
        </w:rPr>
      </w:pPr>
      <w:r w:rsidRPr="00581881">
        <w:rPr>
          <w:rFonts w:ascii="Liberation Serif" w:hAnsi="Liberation Serif"/>
        </w:rPr>
        <w:t>от__</w:t>
      </w:r>
      <w:r w:rsidR="003624A0">
        <w:rPr>
          <w:rFonts w:ascii="Liberation Serif" w:hAnsi="Liberation Serif"/>
          <w:u w:val="single"/>
        </w:rPr>
        <w:t>11.09.2020</w:t>
      </w:r>
      <w:r w:rsidRPr="00581881">
        <w:rPr>
          <w:rFonts w:ascii="Liberation Serif" w:hAnsi="Liberation Serif"/>
        </w:rPr>
        <w:t>___  №  ___</w:t>
      </w:r>
      <w:r w:rsidR="003624A0">
        <w:rPr>
          <w:rFonts w:ascii="Liberation Serif" w:hAnsi="Liberation Serif"/>
          <w:u w:val="single"/>
        </w:rPr>
        <w:t>684-П</w:t>
      </w:r>
      <w:bookmarkStart w:id="2" w:name="_GoBack"/>
      <w:bookmarkEnd w:id="2"/>
      <w:r w:rsidRPr="00581881">
        <w:rPr>
          <w:rFonts w:ascii="Liberation Serif" w:hAnsi="Liberation Serif"/>
        </w:rPr>
        <w:t xml:space="preserve">____ </w:t>
      </w:r>
    </w:p>
    <w:p w:rsidR="00B17002" w:rsidRDefault="009432A0">
      <w:pPr>
        <w:autoSpaceDE w:val="0"/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>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B17002" w:rsidRDefault="00B17002">
      <w:pPr>
        <w:pStyle w:val="a5"/>
        <w:spacing w:before="0" w:after="0"/>
        <w:rPr>
          <w:rFonts w:ascii="Liberation Serif" w:hAnsi="Liberation Serif" w:cs="Liberation Serif"/>
          <w:sz w:val="26"/>
          <w:szCs w:val="26"/>
        </w:rPr>
      </w:pPr>
    </w:p>
    <w:p w:rsidR="00B17002" w:rsidRDefault="00B17002">
      <w:pPr>
        <w:pStyle w:val="a5"/>
        <w:spacing w:before="0" w:after="0"/>
        <w:rPr>
          <w:rFonts w:ascii="Liberation Serif" w:hAnsi="Liberation Serif" w:cs="Liberation Serif"/>
          <w:sz w:val="28"/>
          <w:szCs w:val="28"/>
        </w:rPr>
      </w:pPr>
    </w:p>
    <w:p w:rsidR="00B17002" w:rsidRDefault="009432A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Административный регламент</w:t>
      </w:r>
    </w:p>
    <w:p w:rsidR="00B17002" w:rsidRDefault="009432A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I. Общие положения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pStyle w:val="a7"/>
        <w:ind w:left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1.1. Предмет регулирования регламента</w:t>
      </w:r>
    </w:p>
    <w:p w:rsidR="00B17002" w:rsidRDefault="00B17002">
      <w:pPr>
        <w:pStyle w:val="a7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1.1.1. Административный регламент предоставления муниципальной услуги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ascii="Liberation Serif" w:hAnsi="Liberation Serif" w:cs="Liberation Serif"/>
          <w:sz w:val="28"/>
          <w:szCs w:val="28"/>
        </w:rPr>
        <w:t xml:space="preserve"> (далее – Административный регламент) устанавливает порядок и стандарт предоставления муниципальной услуги по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17002" w:rsidRDefault="009432A0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1.1.2. Регламент устанавливает сроки и последовательность административных процедур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, осуществляемых в ходе предоставления муниципальной услуги, порядок взаимодействия между должностными лицами, взаимодействия с заявителями. </w:t>
      </w:r>
    </w:p>
    <w:p w:rsidR="00B17002" w:rsidRDefault="00B17002"/>
    <w:p w:rsidR="00B17002" w:rsidRDefault="00B17002"/>
    <w:p w:rsidR="00B17002" w:rsidRDefault="009432A0">
      <w:pPr>
        <w:pStyle w:val="a7"/>
        <w:ind w:left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1.2. Круг заявителей</w:t>
      </w:r>
    </w:p>
    <w:p w:rsidR="00B17002" w:rsidRDefault="00B17002">
      <w:pPr>
        <w:pStyle w:val="a7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 планируемых строительстве или реконструкции объекта индивидуального строительства или садового дома </w:t>
      </w:r>
      <w:r>
        <w:rPr>
          <w:rFonts w:ascii="Liberation Serif" w:hAnsi="Liberation Serif" w:cs="Liberation Serif"/>
          <w:sz w:val="28"/>
          <w:szCs w:val="28"/>
        </w:rPr>
        <w:t>(далее – заявитель, застройщик)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 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B17002" w:rsidRDefault="00B1700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1.3. Требования к порядку информирования о предоставлении муниципальной услуги</w:t>
      </w:r>
    </w:p>
    <w:p w:rsidR="00B17002" w:rsidRDefault="00B17002">
      <w:pPr>
        <w:pStyle w:val="a7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1.3.1. </w:t>
      </w:r>
      <w:r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осуществляется непосредственно специалистами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B17002" w:rsidRDefault="009432A0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, информация о порядке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 https://www.gosuslugi.ru, на официальном сайте </w:t>
      </w:r>
      <w:r>
        <w:rPr>
          <w:rFonts w:ascii="Liberation Serif" w:hAnsi="Liberation Serif"/>
          <w:sz w:val="28"/>
          <w:szCs w:val="28"/>
        </w:rPr>
        <w:t>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http://www.gorod-zarechny.ru</w:t>
      </w:r>
      <w:r>
        <w:rPr>
          <w:rFonts w:ascii="Liberation Serif" w:hAnsi="Liberation Serif" w:cs="Liberation Serif"/>
          <w:sz w:val="28"/>
          <w:szCs w:val="28"/>
        </w:rPr>
        <w:t>), на официальном сайте МФЦ (</w:t>
      </w:r>
      <w:hyperlink r:id="rId10" w:history="1">
        <w:r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mfc</w:t>
        </w:r>
        <w:proofErr w:type="spellEnd"/>
        <w:r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66.</w:t>
        </w:r>
        <w:proofErr w:type="spellStart"/>
        <w:r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 w:cs="Liberation Serif"/>
          <w:sz w:val="28"/>
          <w:szCs w:val="28"/>
        </w:rPr>
        <w:t xml:space="preserve">),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специалистом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при личном приеме, а также по телефону. </w:t>
      </w:r>
    </w:p>
    <w:p w:rsidR="00B17002" w:rsidRDefault="009432A0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1.3.3. </w:t>
      </w:r>
      <w:r>
        <w:rPr>
          <w:rFonts w:ascii="Liberation Serif" w:hAnsi="Liberation Serif" w:cs="Liberation Serif"/>
          <w:sz w:val="28"/>
          <w:szCs w:val="28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B17002" w:rsidRDefault="009432A0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1.3.4. </w:t>
      </w:r>
      <w:r>
        <w:rPr>
          <w:rFonts w:ascii="Liberation Serif" w:hAnsi="Liberation Serif" w:cs="Liberation Serif"/>
          <w:sz w:val="28"/>
          <w:szCs w:val="28"/>
        </w:rPr>
        <w:t xml:space="preserve">При общении с заявителями (по телефону или лично) специалисты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должны корректно и внимательно относиться к заявителям, не унижая их чести и достоинства. Устное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информирование о порядке предоставления муниципальной услуги должно проводиться с использованием официально-делового стиля речи. 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1.3.5. </w:t>
      </w:r>
      <w:r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1.3.6. П</w:t>
      </w:r>
      <w:r>
        <w:rPr>
          <w:rFonts w:ascii="Liberation Serif" w:hAnsi="Liberation Serif" w:cs="Liberation Serif"/>
          <w:sz w:val="28"/>
          <w:szCs w:val="28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B17002" w:rsidRDefault="009432A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:rsidR="00B17002" w:rsidRDefault="009432A0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17002" w:rsidRDefault="009432A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:rsidR="00B17002" w:rsidRDefault="009432A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:rsidR="00B17002" w:rsidRDefault="009432A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17002" w:rsidRDefault="009432A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B17002" w:rsidRDefault="009432A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B17002" w:rsidRDefault="009432A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17002" w:rsidRDefault="009432A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B17002" w:rsidRDefault="009432A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B17002" w:rsidRDefault="009432A0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17002" w:rsidRDefault="00B1700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B17002" w:rsidRDefault="00B1700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17002" w:rsidRDefault="009432A0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2.1. Наименование муниципальной услуги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Наименование муниципальной услуги: «Выдача уведомления о соответствии (несоответствии) указанных в уведомлении о планируемом строительстве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(далее – муниципальная услуга)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17002" w:rsidRDefault="00B1700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17002" w:rsidRDefault="009432A0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2.2.1. Муниципальная услуга предоставляется </w:t>
      </w:r>
      <w:r>
        <w:rPr>
          <w:rFonts w:ascii="Liberation Serif" w:hAnsi="Liberation Serif"/>
          <w:sz w:val="28"/>
          <w:szCs w:val="28"/>
        </w:rPr>
        <w:t>администрацией городского округа Заречный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Уполномоченный орган).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Документы, необходимые для предоставления муниципальной услуги, могут быть поданы заявителями непосредственно в Уполномоченный орган, через МФЦ, через Единый портал (при наличии технической возможности). </w:t>
      </w:r>
    </w:p>
    <w:p w:rsidR="00B17002" w:rsidRDefault="009432A0">
      <w:pPr>
        <w:pStyle w:val="a7"/>
        <w:autoSpaceDE w:val="0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2.2.2. </w:t>
      </w:r>
      <w:r>
        <w:rPr>
          <w:rFonts w:ascii="Liberation Serif" w:hAnsi="Liberation Serif" w:cs="Liberation Serif"/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 </w:t>
      </w:r>
    </w:p>
    <w:p w:rsidR="00B17002" w:rsidRDefault="009432A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округу).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</w:t>
      </w:r>
      <w:r>
        <w:rPr>
          <w:rFonts w:ascii="Liberation Serif" w:hAnsi="Liberation Serif" w:cs="Liberation Serif"/>
          <w:sz w:val="28"/>
          <w:szCs w:val="28"/>
        </w:rPr>
        <w:t xml:space="preserve">за исключением получения услуг, включенных в </w:t>
      </w:r>
      <w:hyperlink r:id="rId11" w:history="1">
        <w:r>
          <w:rPr>
            <w:rFonts w:ascii="Liberation Serif" w:hAnsi="Liberation Serif" w:cs="Liberation Serif"/>
            <w:sz w:val="28"/>
            <w:szCs w:val="28"/>
          </w:rPr>
          <w:t>перечень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B17002" w:rsidRDefault="00B1700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Уведомление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объекта индивидуального жилищного строительства или садового дома и допустимости размещения объекта индивидуального жилищного строительства или садового дома на земельном участке;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Уведомление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объекта индивидуального жилищного строительства или садового дома и (или) недопустимости размещения объекта индивидуального жилищного строительства или садового дома на земельном участке.</w:t>
      </w:r>
    </w:p>
    <w:p w:rsidR="00B17002" w:rsidRDefault="009432A0">
      <w:pPr>
        <w:autoSpaceDE w:val="0"/>
        <w:jc w:val="center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2.4. С</w:t>
      </w:r>
      <w:r>
        <w:rPr>
          <w:rFonts w:ascii="Liberation Serif" w:hAnsi="Liberation Serif" w:cs="Liberation Serif"/>
          <w:iCs/>
          <w:sz w:val="28"/>
          <w:szCs w:val="28"/>
        </w:rPr>
        <w:t xml:space="preserve">рок предоставления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услуги, в том числе с учетом </w:t>
      </w:r>
      <w:r>
        <w:rPr>
          <w:rFonts w:ascii="Liberation Serif" w:hAnsi="Liberation Serif" w:cs="Liberation Serif"/>
          <w:iCs/>
          <w:sz w:val="28"/>
          <w:szCs w:val="28"/>
        </w:rPr>
        <w:br/>
        <w:t xml:space="preserve">необходимости обращения в организации, участвующие в предоставлении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услуги, срок приостановления предоставления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услуги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2.4.1. Срок предоставления муниципальной услуги не превышает 7 (семи)рабочих дней со дня подачи заявителем уведомления о планируемом строительстве или реконструкции объекта индивидуального жилищного строительства или садового дома и перечня документов.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2.4.2.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20 (двадцати)рабочих дней со дня подачи заявителем уведомления о планируемом строительстве или реконструкции объекта индивидуального жилищного строительства или садового дома и перечня документов.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2.4.3. Датой обращения за предоставлением муниципальной услуги считается дата регистрации уведомления о планируемом строительстве или реконструкции объекта индивидуального жилищного строительства или садового дома с пакетом документов, указанных в пункте 2.6.1 настоящего Административного регламента.</w:t>
      </w:r>
    </w:p>
    <w:p w:rsidR="00B17002" w:rsidRDefault="00B1700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2.5. Нормативные правовые акты, регулирующие предоставление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муниципальной услуги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>
        <w:rPr>
          <w:rFonts w:ascii="Liberation Serif" w:hAnsi="Liberation Serif"/>
          <w:sz w:val="28"/>
          <w:szCs w:val="28"/>
          <w:shd w:val="clear" w:color="auto" w:fill="FFFFFF"/>
        </w:rPr>
        <w:t>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в сети «Интернет» по адресу: </w:t>
      </w:r>
      <w:hyperlink r:id="rId12" w:history="1">
        <w:r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http://www.gorod-zarechny.ru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на Едином портале https://www.gosuslugi.ru.</w:t>
      </w:r>
    </w:p>
    <w:p w:rsidR="00B17002" w:rsidRPr="00581881" w:rsidRDefault="00B17002" w:rsidP="00581881"/>
    <w:p w:rsidR="00B17002" w:rsidRDefault="009432A0">
      <w:pPr>
        <w:autoSpaceDE w:val="0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2.6. </w:t>
      </w:r>
      <w:r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17002" w:rsidRDefault="00B17002">
      <w:pPr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17002" w:rsidRDefault="009432A0">
      <w:pPr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2.6.1. </w:t>
      </w:r>
      <w:r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заявитель представляет в </w:t>
      </w:r>
      <w:r>
        <w:rPr>
          <w:rFonts w:ascii="Liberation Serif" w:hAnsi="Liberation Serif"/>
          <w:sz w:val="28"/>
          <w:szCs w:val="28"/>
        </w:rPr>
        <w:t>администрацию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либо в МФЦ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1)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уведомление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содержащее следующие сведения: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почтовый адрес и (или) адрес электронной почты для связи с застройщиком;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способ направления застройщику уведомлений.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 уведомления о планируемом строительстве размещена в Приложении № 1 к настоящему Административному регламенту;</w:t>
      </w:r>
    </w:p>
    <w:p w:rsidR="00B17002" w:rsidRDefault="009432A0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</w:t>
      </w:r>
      <w:r>
        <w:rPr>
          <w:rFonts w:ascii="Liberation Serif" w:hAnsi="Liberation Serif" w:cs="Liberation Serif"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B17002" w:rsidRDefault="009432A0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когда строительство осуществляется </w:t>
      </w:r>
      <w:r>
        <w:rPr>
          <w:rFonts w:ascii="Liberation Serif" w:hAnsi="Liberation Serif" w:cs="Liberation Serif"/>
          <w:sz w:val="28"/>
          <w:szCs w:val="28"/>
        </w:rPr>
        <w:t xml:space="preserve">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№ 73-ФЗ "Об объектах культурного наследия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(памятниках истории и культуры) народов Российской Федерации" для данного исторического поселения.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B17002" w:rsidRDefault="009432A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B17002" w:rsidRDefault="009432A0">
      <w:pPr>
        <w:tabs>
          <w:tab w:val="left" w:pos="1418"/>
        </w:tabs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2.6.2. </w:t>
      </w:r>
      <w:r>
        <w:rPr>
          <w:rFonts w:ascii="Liberation Serif" w:hAnsi="Liberation Serif" w:cs="Liberation Serif"/>
          <w:sz w:val="28"/>
          <w:szCs w:val="28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B17002" w:rsidRDefault="009432A0">
      <w:pPr>
        <w:autoSpaceDE w:val="0"/>
        <w:ind w:right="-2" w:firstLine="708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2.6.4.</w:t>
      </w:r>
      <w:r>
        <w:rPr>
          <w:rFonts w:ascii="Liberation Serif" w:hAnsi="Liberation Serif" w:cs="Liberation Serif"/>
          <w:sz w:val="28"/>
          <w:szCs w:val="28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>
        <w:rPr>
          <w:rFonts w:ascii="Liberation Serif" w:hAnsi="Liberation Serif"/>
          <w:sz w:val="28"/>
          <w:szCs w:val="28"/>
        </w:rPr>
        <w:t>администрацию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посредством личного обращения заявителя или через МФЦ, или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(возможно с оговоркой «при наличии технической возможности»). </w:t>
      </w:r>
    </w:p>
    <w:p w:rsidR="00B17002" w:rsidRDefault="009432A0">
      <w:pPr>
        <w:autoSpaceDE w:val="0"/>
        <w:ind w:right="-2"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 этом уведомление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 </w:t>
      </w:r>
      <w:r>
        <w:rPr>
          <w:rFonts w:ascii="Liberation Serif" w:hAnsi="Liberation Serif" w:cs="Liberation Serif"/>
          <w:sz w:val="28"/>
          <w:szCs w:val="28"/>
        </w:rPr>
        <w:t xml:space="preserve">и электронный образ каждого документа должны быть подписаны усиленной квалифицированной подписью (с учетом права заявителя - физического лица использовать простую электронную подпись, в соответствии с </w:t>
      </w:r>
      <w:hyperlink r:id="rId13" w:history="1">
        <w:r>
          <w:rPr>
            <w:rFonts w:ascii="Liberation Serif" w:hAnsi="Liberation Serif" w:cs="Liberation Serif"/>
            <w:sz w:val="28"/>
            <w:szCs w:val="28"/>
          </w:rPr>
          <w:t>Правилами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B17002" w:rsidRDefault="009432A0">
      <w:pPr>
        <w:autoSpaceDE w:val="0"/>
        <w:ind w:right="-2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2.7. И</w:t>
      </w:r>
      <w:r>
        <w:rPr>
          <w:rFonts w:ascii="Liberation Serif" w:hAnsi="Liberation Serif" w:cs="Liberation Serif"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17002" w:rsidRDefault="00B17002">
      <w:pPr>
        <w:ind w:right="-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tabs>
          <w:tab w:val="left" w:pos="1418"/>
        </w:tabs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2.7.1.</w:t>
      </w:r>
      <w:r>
        <w:rPr>
          <w:rFonts w:ascii="Liberation Serif" w:hAnsi="Liberation Serif" w:cs="Liberation Serif"/>
          <w:sz w:val="28"/>
          <w:szCs w:val="28"/>
        </w:rPr>
        <w:t xml:space="preserve">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B17002" w:rsidRDefault="009432A0">
      <w:pPr>
        <w:tabs>
          <w:tab w:val="left" w:pos="1418"/>
        </w:tabs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B17002" w:rsidRDefault="009432A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B17002" w:rsidRDefault="009432A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2.7.2. Документы (их копии или сведения, содержащиеся в них), указанные 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 самостоятельно. 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B17002" w:rsidRDefault="00B17002">
      <w:pPr>
        <w:autoSpaceDE w:val="0"/>
        <w:ind w:firstLine="54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autoSpaceDE w:val="0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2.8. У</w:t>
      </w:r>
      <w:r>
        <w:rPr>
          <w:rFonts w:ascii="Liberation Serif" w:hAnsi="Liberation Serif" w:cs="Liberation Serif"/>
          <w:sz w:val="28"/>
          <w:szCs w:val="28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B17002" w:rsidRDefault="00B17002">
      <w:pPr>
        <w:autoSpaceDE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B17002" w:rsidRDefault="009432A0">
      <w:pPr>
        <w:autoSpaceDE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B17002" w:rsidRDefault="009432A0">
      <w:pPr>
        <w:autoSpaceDE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002" w:rsidRDefault="009432A0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B17002" w:rsidRDefault="009432A0">
      <w:pPr>
        <w:autoSpaceDE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17002" w:rsidRDefault="009432A0">
      <w:pPr>
        <w:autoSpaceDE w:val="0"/>
        <w:ind w:right="-2" w:firstLine="68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планируемом строительстве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17002" w:rsidRDefault="009432A0">
      <w:pPr>
        <w:autoSpaceDE w:val="0"/>
        <w:ind w:firstLine="68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наличие ошибок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уведомлении о планируемом строительстве</w:t>
      </w:r>
      <w:r>
        <w:rPr>
          <w:rFonts w:ascii="Liberation Serif" w:hAnsi="Liberation Serif" w:cs="Liberation Serif"/>
          <w:sz w:val="28"/>
          <w:szCs w:val="28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17002" w:rsidRDefault="009432A0">
      <w:pPr>
        <w:autoSpaceDE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7002" w:rsidRDefault="009432A0">
      <w:pPr>
        <w:autoSpaceDE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B17002" w:rsidRDefault="009432A0">
      <w:pPr>
        <w:autoSpaceDE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B17002" w:rsidRDefault="009432A0">
      <w:pPr>
        <w:autoSpaceDE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2.8.2. Уполномоченному органу при предоставлении муниципальной услуги запрещается:</w:t>
      </w:r>
    </w:p>
    <w:p w:rsidR="00B17002" w:rsidRDefault="009432A0">
      <w:pPr>
        <w:autoSpaceDE w:val="0"/>
        <w:ind w:firstLine="68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отказывать в приеме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планируемом строительстве</w:t>
      </w:r>
      <w:r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в случае, если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планируемом строительстве</w:t>
      </w:r>
      <w:r>
        <w:rPr>
          <w:rFonts w:ascii="Liberation Serif" w:hAnsi="Liberation Serif" w:cs="Liberation Serif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B17002" w:rsidRDefault="009432A0">
      <w:pPr>
        <w:autoSpaceDE w:val="0"/>
        <w:ind w:firstLine="680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2) отказывать в предоставлении муниципальной услуги в случае, если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о планируемом строительстве </w:t>
      </w:r>
      <w:r>
        <w:rPr>
          <w:rFonts w:ascii="Liberation Serif" w:hAnsi="Liberation Serif" w:cs="Liberation Serif"/>
          <w:sz w:val="28"/>
          <w:szCs w:val="28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B17002" w:rsidRDefault="00B1700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B17002" w:rsidRDefault="009432A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предоставление документов, текст которых не поддается прочтению;</w:t>
      </w:r>
    </w:p>
    <w:p w:rsidR="00B17002" w:rsidRDefault="009432A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предоставление документов лицом, не уполномоченным в установленном порядке на подачу документов;</w:t>
      </w:r>
    </w:p>
    <w:p w:rsidR="00B17002" w:rsidRDefault="009432A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3) отсутствия в уведомлении о планируемом строительстве сведений, предусмотренных подпунктом 1 пункта 2.6.1 настоящего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</w:t>
      </w:r>
      <w:r>
        <w:rPr>
          <w:rFonts w:ascii="Liberation Serif" w:hAnsi="Liberation Serif" w:cs="Liberation Serif"/>
          <w:sz w:val="28"/>
          <w:szCs w:val="28"/>
        </w:rPr>
        <w:t xml:space="preserve"> регламента;</w:t>
      </w:r>
    </w:p>
    <w:p w:rsidR="00B17002" w:rsidRDefault="009432A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4) отсутствия документов, предусмотренных подпунктами 2-5 пункта 2.6.1 настоящего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</w:t>
      </w:r>
      <w:r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:rsidR="00B17002" w:rsidRDefault="009432A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случаях, указанных в пунктах 3-4 настоящего подраздела, уполномоченный на выдачу разрешений на строительство орган местного самоуправления в течение 3 (трех)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B17002" w:rsidRDefault="00B1700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17002" w:rsidRDefault="009432A0">
      <w:pPr>
        <w:autoSpaceDE w:val="0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2.10. </w:t>
      </w:r>
      <w:r>
        <w:rPr>
          <w:rFonts w:ascii="Liberation Serif" w:hAnsi="Liberation Serif" w:cs="Liberation Serif"/>
          <w:sz w:val="28"/>
          <w:szCs w:val="28"/>
        </w:rPr>
        <w:t xml:space="preserve">Исчерпывающий перечень оснований для приостановления или отказа </w:t>
      </w:r>
      <w:r>
        <w:rPr>
          <w:rFonts w:ascii="Liberation Serif" w:hAnsi="Liberation Serif" w:cs="Liberation Serif"/>
          <w:sz w:val="28"/>
          <w:szCs w:val="28"/>
        </w:rPr>
        <w:br/>
        <w:t>в предоставлении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2.10.1. Основания для приостановления предоставления муниципальной услуги: отсутствуют.</w:t>
      </w:r>
    </w:p>
    <w:p w:rsidR="00B17002" w:rsidRDefault="009432A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2.10.2.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Основания для отказа в предоставления муниципальной услуги: отсутствуют.</w:t>
      </w:r>
    </w:p>
    <w:p w:rsidR="00B17002" w:rsidRDefault="009432A0">
      <w:pPr>
        <w:ind w:hanging="14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Услуг(и), которые являются необходимыми и обязательными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</w:t>
      </w:r>
      <w:r>
        <w:rPr>
          <w:rFonts w:ascii="Liberation Serif" w:hAnsi="Liberation Serif" w:cs="Liberation Serif"/>
          <w:sz w:val="28"/>
          <w:szCs w:val="28"/>
        </w:rPr>
        <w:lastRenderedPageBreak/>
        <w:t>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B17002" w:rsidRDefault="00B1700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autoSpaceDE w:val="0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2.12. </w:t>
      </w:r>
      <w:r>
        <w:rPr>
          <w:rFonts w:ascii="Liberation Serif" w:hAnsi="Liberation Serif" w:cs="Liberation Serif"/>
          <w:sz w:val="28"/>
          <w:szCs w:val="28"/>
        </w:rPr>
        <w:t>Порядок, размер и основания взимания государственной пошлины</w:t>
      </w:r>
    </w:p>
    <w:p w:rsidR="00B17002" w:rsidRDefault="009432A0">
      <w:pPr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или иной платы, взимаемой за предоставление муниципальной услуги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B17002" w:rsidRDefault="00B1700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autoSpaceDE w:val="0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2.13. </w:t>
      </w:r>
      <w:r>
        <w:rPr>
          <w:rFonts w:ascii="Liberation Serif" w:hAnsi="Liberation Serif" w:cs="Liberation Serif"/>
          <w:sz w:val="28"/>
          <w:szCs w:val="28"/>
        </w:rPr>
        <w:t xml:space="preserve">Порядок, размер и основания взимания платы за предоставление услуг, </w:t>
      </w:r>
    </w:p>
    <w:p w:rsidR="00B17002" w:rsidRDefault="009432A0">
      <w:pPr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17002" w:rsidRDefault="00B17002">
      <w:pPr>
        <w:autoSpaceDE w:val="0"/>
        <w:ind w:right="-711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17002" w:rsidRDefault="009432A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B17002" w:rsidRDefault="00B1700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autoSpaceDE w:val="0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2.14. </w:t>
      </w:r>
      <w:r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>
        <w:rPr>
          <w:rFonts w:ascii="Liberation Serif" w:hAnsi="Liberation Serif" w:cs="Liberation Serif"/>
          <w:sz w:val="28"/>
          <w:szCs w:val="28"/>
        </w:rPr>
        <w:t>не должен превышать 15 минут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17002" w:rsidRDefault="009432A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 обращении заявителя в МФЦ срок ожидания в очереди при подаче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планируемом строительстве</w:t>
      </w:r>
      <w:r>
        <w:rPr>
          <w:rFonts w:ascii="Liberation Serif" w:hAnsi="Liberation Serif" w:cs="Liberation Serif"/>
          <w:sz w:val="28"/>
          <w:szCs w:val="28"/>
        </w:rPr>
        <w:t xml:space="preserve"> и при получении результата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также не должен превышать 15 минут.</w:t>
      </w:r>
    </w:p>
    <w:p w:rsidR="00B17002" w:rsidRDefault="00B1700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autoSpaceDE w:val="0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2.15. С</w:t>
      </w:r>
      <w:r>
        <w:rPr>
          <w:rFonts w:ascii="Liberation Serif" w:hAnsi="Liberation Serif" w:cs="Liberation Serif"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2.15.1. Регистрация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планируемом строительстве</w:t>
      </w:r>
      <w:r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</w:t>
      </w:r>
      <w:r>
        <w:rPr>
          <w:rFonts w:ascii="Liberation Serif" w:hAnsi="Liberation Serif"/>
          <w:sz w:val="28"/>
          <w:szCs w:val="28"/>
        </w:rPr>
        <w:t>администрацию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при обращении лично, через МФЦ (при возможности).</w:t>
      </w:r>
    </w:p>
    <w:p w:rsidR="00B17002" w:rsidRDefault="009432A0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2.15.2. В случае если уведомление о планируемом строительстве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иные </w:t>
      </w:r>
      <w:r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поданы в электронной форме (при наличии технической возможности), </w:t>
      </w:r>
      <w:r>
        <w:rPr>
          <w:rFonts w:ascii="Liberation Serif" w:hAnsi="Liberation Serif"/>
          <w:sz w:val="28"/>
          <w:szCs w:val="28"/>
        </w:rPr>
        <w:t xml:space="preserve">администрация </w:t>
      </w:r>
      <w:r>
        <w:rPr>
          <w:rFonts w:ascii="Liberation Serif" w:hAnsi="Liberation Serif"/>
          <w:sz w:val="28"/>
          <w:szCs w:val="28"/>
        </w:rPr>
        <w:lastRenderedPageBreak/>
        <w:t xml:space="preserve">городского округа Заречный </w:t>
      </w:r>
      <w:r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уведомления о планируемом строительстве, направляет заявителю электронное сообщение о принятии либо об отказе в принятии уведомления о планируемом строительстве. Регистрация уведомления о планируемом строительстве и иных документов, необходимых для предоставления муниципальной услуги, направленных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 планируемом строительстве и иных документов, необходимых для предоставления муниципальной услуги, в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17002" w:rsidRDefault="009432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2.15.3. Регистрация уведомления о планируемом строительстве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B17002" w:rsidRDefault="009432A0">
      <w:pPr>
        <w:autoSpaceDE w:val="0"/>
        <w:jc w:val="center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2.16. Т</w:t>
      </w:r>
      <w:r>
        <w:rPr>
          <w:rFonts w:ascii="Liberation Serif" w:hAnsi="Liberation Serif" w:cs="Liberation Serif"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B17002" w:rsidRDefault="009432A0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B17002" w:rsidRDefault="009432A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B17002" w:rsidRDefault="009432A0">
      <w:pPr>
        <w:autoSpaceDE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17002" w:rsidRDefault="009432A0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>
        <w:rPr>
          <w:rFonts w:ascii="Liberation Serif" w:hAnsi="Liberation Serif" w:cs="Liberation Serif"/>
          <w:sz w:val="28"/>
          <w:szCs w:val="28"/>
        </w:rPr>
        <w:t>муниципальные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услуги,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B17002" w:rsidRDefault="009432A0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B17002" w:rsidRDefault="009432A0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>
        <w:rPr>
          <w:rFonts w:ascii="Liberation Serif" w:hAnsi="Liberation Serif" w:cs="Liberation Serif"/>
          <w:sz w:val="28"/>
          <w:szCs w:val="28"/>
        </w:rPr>
        <w:t>);</w:t>
      </w:r>
    </w:p>
    <w:p w:rsidR="00B17002" w:rsidRDefault="009432A0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B17002" w:rsidRDefault="009432A0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B17002" w:rsidRDefault="009432A0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информационными стендами или информационными электронными терминалами;</w:t>
      </w:r>
    </w:p>
    <w:p w:rsidR="00B17002" w:rsidRDefault="009432A0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17002" w:rsidRDefault="009432A0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B17002" w:rsidRDefault="009432A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17002" w:rsidRDefault="00B17002">
      <w:pPr>
        <w:autoSpaceDE w:val="0"/>
        <w:ind w:right="-711"/>
        <w:rPr>
          <w:rFonts w:ascii="Liberation Serif" w:hAnsi="Liberation Serif" w:cs="Liberation Serif"/>
          <w:sz w:val="28"/>
          <w:szCs w:val="28"/>
        </w:rPr>
      </w:pPr>
    </w:p>
    <w:p w:rsidR="00B17002" w:rsidRDefault="009432A0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2.17. Показатели доступности и качества предоставления муниципальной услуги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2.17.1. Показателями доступности муниципальной услуги являются: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возможность получения муниципальной услуги в </w:t>
      </w:r>
      <w:r>
        <w:rPr>
          <w:rFonts w:ascii="Liberation Serif" w:hAnsi="Liberation Serif" w:cs="Liberation Serif"/>
          <w:sz w:val="28"/>
          <w:szCs w:val="28"/>
        </w:rPr>
        <w:t>любом территориальном подразделении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МФЦ по Свердловской области по выбору заявителя с учетом принципа экстерриториальности (в полном объеме в МФЦ предоставление муниципальной услуги в МФЦ не предусмотрено);</w:t>
      </w:r>
    </w:p>
    <w:p w:rsidR="00B17002" w:rsidRDefault="009432A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возможность получения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 о предоставлении нескольких муниципальных услуг в МФЦ;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B17002" w:rsidRDefault="00B17002">
      <w:pPr>
        <w:suppressAutoHyphens w:val="0"/>
      </w:pP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2.17.2. Показателями качества муниципальной услуги являются: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отсутствие обоснованных жалоб граждан на предоставление муниципальной услуги.</w:t>
      </w:r>
    </w:p>
    <w:p w:rsidR="00B17002" w:rsidRDefault="00B1700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2.18. Иные требования, в том числе учитывающие особенности предоставления муниципальной услуги в МФЦ, </w:t>
      </w:r>
      <w:r>
        <w:rPr>
          <w:rFonts w:ascii="Liberation Serif" w:hAnsi="Liberation Serif" w:cs="Liberation Serif"/>
          <w:bCs/>
          <w:iCs/>
          <w:sz w:val="28"/>
          <w:szCs w:val="28"/>
        </w:rPr>
        <w:t>особенности предоставления государственной услуги по экстерриториальному принципу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особенности предоставления муниципальной услуги в электронной форме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B17002" w:rsidRDefault="009432A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2.18.3. Для получения муниципальной услуги в электронном виде заявителям предоставляется возможность направить уведомление о планируемом строительстве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документы в форме электронных документов, в том числе с использованием Единого портала (при наличии технической возможности),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2.18.4. При предоставлении муниципальной услуги в электронной форме </w:t>
      </w:r>
      <w:r>
        <w:rPr>
          <w:rFonts w:ascii="Liberation Serif" w:hAnsi="Liberation Serif" w:cs="Liberation Serif"/>
          <w:sz w:val="28"/>
          <w:szCs w:val="28"/>
        </w:rPr>
        <w:t xml:space="preserve">(при наличии технической возможности)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заявителю направляется: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начале процедуры предоставления муниципальной услуги;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2.18.5. Заявителю обеспечивается возможность получения муниципальной услуги посредством Единого портала (при наличии технической возможности) без необходимости повторного представления документов на бумажном носителе.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2.18.6. Форматно-логическая проверка сформированного уведомления 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2.18.7. Сформированное и подписанное уведомление о планируемом строительстве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(при наличии технической возможности). </w:t>
      </w:r>
    </w:p>
    <w:p w:rsidR="00B17002" w:rsidRDefault="00B1700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</w:t>
      </w:r>
      <w:r>
        <w:rPr>
          <w:rFonts w:ascii="Liberation Serif" w:hAnsi="Liberation Serif" w:cs="Liberation Serif"/>
          <w:b/>
          <w:sz w:val="28"/>
          <w:szCs w:val="28"/>
        </w:rPr>
        <w:t>(действий)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8"/>
          <w:szCs w:val="28"/>
        </w:rPr>
        <w:t>(действий)</w:t>
      </w:r>
    </w:p>
    <w:p w:rsidR="00B17002" w:rsidRDefault="009432A0">
      <w:pPr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 электронной форме, а также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8"/>
          <w:szCs w:val="28"/>
        </w:rPr>
        <w:t>(действий)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МФЦ</w:t>
      </w:r>
    </w:p>
    <w:p w:rsidR="00B17002" w:rsidRDefault="00B17002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3.1. Исчерпывающий перечень административных процедур: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прием уведомления о планируемом строительстве</w:t>
      </w:r>
      <w:r>
        <w:rPr>
          <w:rFonts w:ascii="Liberation Serif" w:hAnsi="Liberation Serif" w:cs="Liberation Serif"/>
          <w:sz w:val="28"/>
          <w:szCs w:val="28"/>
        </w:rPr>
        <w:t>, регистрация уведомления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2.6.1 настоящего Административного регламента, и наличия документов, указанных в пункте 2.6.1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 подготовка и направление застройщику способом, определенным им в уведомлении о планируемом строительстве, уведомления о соответствии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3.1.1.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>
        <w:rPr>
          <w:rFonts w:ascii="Liberation Serif" w:hAnsi="Liberation Serif"/>
          <w:sz w:val="28"/>
          <w:szCs w:val="28"/>
        </w:rPr>
        <w:t>администрация городского округа Заречный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в срок не более чем три рабочих дня со дня поступления уведомления о планируемом строительстве при отсутствии оснований для его возврата, предусмотренных пунктом 2.9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уполномоченный в области охраны объектов культурного наследия;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проводит проверку соответствия указанных в этом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 о планируемом строительстве;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в срок не позднее двадцати рабочих дней со дня поступления уведомления о планируемом строительстве направляет застройщику способом, определенным им в этом уведомлении,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недопустимости размещения объекта индивидуального жилищного строительства или садового дома на земельном участке.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3.1.2. В целях предоставления муниципальной услуги осуществляется прием заявителей </w:t>
      </w:r>
      <w:r>
        <w:rPr>
          <w:rFonts w:ascii="Liberation Serif" w:hAnsi="Liberation Serif"/>
          <w:sz w:val="28"/>
          <w:szCs w:val="28"/>
        </w:rPr>
        <w:t>администрацией городского округа Заречный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согласно режиму работы.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записи на прием Уполномоченный орган не вправе требовать от заявителя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3.2. Прием уведомления о планируемом строительстве</w:t>
      </w:r>
      <w:r>
        <w:rPr>
          <w:rFonts w:ascii="Liberation Serif" w:hAnsi="Liberation Serif" w:cs="Liberation Serif"/>
          <w:sz w:val="28"/>
          <w:szCs w:val="28"/>
        </w:rPr>
        <w:t xml:space="preserve">, регистрация уведомления 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3.2.1. Основанием для начала административной процедуры по приему уведомления о планируемом строительстве, является уведомление, поступившее в </w:t>
      </w:r>
      <w:r>
        <w:rPr>
          <w:rFonts w:ascii="Liberation Serif" w:hAnsi="Liberation Serif"/>
          <w:sz w:val="28"/>
          <w:szCs w:val="28"/>
        </w:rPr>
        <w:t xml:space="preserve">администрацию городского округа Заречный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заявителя на бумажном носителе или в электронной форме.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3.2.2. При обращении заявителя в </w:t>
      </w:r>
      <w:r>
        <w:rPr>
          <w:rFonts w:ascii="Liberation Serif" w:hAnsi="Liberation Serif"/>
          <w:sz w:val="28"/>
          <w:szCs w:val="28"/>
        </w:rPr>
        <w:t xml:space="preserve">администрацию городского округа Заречный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специалист </w:t>
      </w:r>
      <w:r>
        <w:rPr>
          <w:rFonts w:ascii="Liberation Serif" w:hAnsi="Liberation Serif"/>
          <w:sz w:val="28"/>
          <w:szCs w:val="28"/>
        </w:rPr>
        <w:t xml:space="preserve">администрацию городского округа Заречный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приеме заявления: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отсутствии оформленного уведомления о планируемом строительстве у заявителя или при неправильном (некорректном) его заполнении предлагает заново заполнить установленную форму уведомления о планируемом строительстве, помогает в его заполнении;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отсутствии оснований для отказа в приеме документов регистрирует уведомление о планируемом строительстве и выдает заявителю копию уведомления о планируемом строительстве с отметкой о принятии документов (дата принятия и подпись специалиста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3.2.3. Результатом исполнения административной процедуры является: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регистрация уведомления о планируемом строительстве;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выдача заявителю копии заявления с отметкой о получении документов;  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B17002" w:rsidRDefault="00B1700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81881" w:rsidRDefault="0058188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81881" w:rsidRDefault="0058188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81881" w:rsidRDefault="0058188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81881" w:rsidRDefault="0058188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81881" w:rsidRDefault="0058188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3.3. 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2.6.1 настоящего Административного регламента, и наличия документов, указанных в пункте 2.6.1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B17002" w:rsidRDefault="00B1700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3.3.1. Основанием для начала административной процедуры по рассмотрению уведомления о планируемом строительстве специалистом Уполномоченного органа является направление уведомления о планируемом строительстве с соответствующими резолюциями и представленными документами специалисту Уполномоченного органа для работы.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3.3.2. Специалист проверяет правильность составления уведомления 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3.3.3. При предоставлении полного комплекта документов, указанных в пункте 2.6.1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о планируемом строительстве на бумажном носителе, за исключением документов, которые предназначены для однократного предъявления.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3.3.4. В случае отсутствия в уведомлении о планируемом строительстве сведений, предусмотренных подпунктом 1 пункта 2.6.1 настоящего Административного регламента, или документов, предусмотренных подпунктами 2-5 пункта 2.6.1 настоящего Административного регламента, специалист </w:t>
      </w:r>
      <w:r>
        <w:rPr>
          <w:rFonts w:ascii="Liberation Serif" w:hAnsi="Liberation Serif"/>
          <w:sz w:val="28"/>
          <w:szCs w:val="28"/>
        </w:rPr>
        <w:t xml:space="preserve">администрации городского округа Заречный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течение 3 (трех) рабочих дней со дня поступления уведомления о планируемом строительстве возвращает данное уведомление о планируемом строительстве и прилагаемые к нему документы без рассмотрения заявителю с указанием причин возврата.</w:t>
      </w:r>
    </w:p>
    <w:p w:rsidR="00B17002" w:rsidRDefault="009432A0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3.4.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непредставление заявителем документов, указанных в пункте 2.7.1 настоящего Административного регламента.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3.4.2. Документы, указанные в пункте 2.7.1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течение 3 (трех) рабочих дней в Уполномоченный орган направляются ответы на полученные запросы.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выполнения административной процедуры не должно превышать 4 (четырех) рабочих дней.</w:t>
      </w:r>
    </w:p>
    <w:p w:rsidR="00B17002" w:rsidRDefault="00B1700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3.5.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B17002" w:rsidRDefault="00B17002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3.5.2. Специалист </w:t>
      </w:r>
      <w:r>
        <w:rPr>
          <w:rFonts w:ascii="Liberation Serif" w:hAnsi="Liberation Serif"/>
          <w:sz w:val="28"/>
          <w:szCs w:val="28"/>
        </w:rPr>
        <w:t xml:space="preserve">администрации городского округа Заречный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выполнения административной процедуры не должно превышать 2 (два) рабочих дня.</w:t>
      </w:r>
    </w:p>
    <w:p w:rsidR="00B17002" w:rsidRDefault="00B1700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3.6. Подготовка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</w:t>
      </w:r>
    </w:p>
    <w:p w:rsidR="00B17002" w:rsidRDefault="009432A0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садового дома на земельном участке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3.6.2.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федеральными законами и действующим на дату поступления уведомления о планируемом строительстве;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B17002" w:rsidRDefault="009432A0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в течении десяти рабочих дней </w:t>
      </w:r>
      <w:r>
        <w:rPr>
          <w:rFonts w:ascii="Liberation Serif" w:hAnsi="Liberation Serif" w:cs="Liberation Serif"/>
          <w:sz w:val="28"/>
          <w:szCs w:val="28"/>
        </w:rPr>
        <w:t xml:space="preserve">со дня поступления от Уполномоченного органа уведомления о планируемом строительстве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органом исполнительной власти субъекта Российской Федерации, уполномоченного в области охраны объектов культурного наследия, направлено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3.6.3. Результат административной процедуры – подписанные главой городского округа Заречный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о соответствии (несоответствии)).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3.6.4.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указанием: 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3.6.5. В случае недопустимости размещения объекта индивидуального жилищного строительства или садового дома на земельном участке в уведомлении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B17002" w:rsidRDefault="009432A0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поступления от </w:t>
      </w:r>
      <w:r>
        <w:rPr>
          <w:rFonts w:ascii="Liberation Serif" w:hAnsi="Liberation Serif" w:cs="Liberation Serif"/>
          <w:sz w:val="28"/>
          <w:szCs w:val="28"/>
        </w:rPr>
        <w:t xml:space="preserve">органа исполнительной власти субъекта Российской Федерации, уполномоченного в области охраны объектов культурного 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Уполномоченный орган направляет застройщику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о несоответствии с обязательным приложением к нему такого </w:t>
      </w:r>
      <w:r>
        <w:rPr>
          <w:rFonts w:ascii="Liberation Serif" w:hAnsi="Liberation Serif" w:cs="Liberation Serif"/>
          <w:sz w:val="28"/>
          <w:szCs w:val="28"/>
        </w:rPr>
        <w:t>уведомления о несоответствии описания внешнего облика.</w:t>
      </w:r>
    </w:p>
    <w:p w:rsidR="00B17002" w:rsidRDefault="009432A0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3.6.6.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либо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ненаправление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администрацией городского округа Заречный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срок семь рабочих дней (в случае, е</w:t>
      </w:r>
      <w:r>
        <w:rPr>
          <w:rFonts w:ascii="Liberation Serif" w:hAnsi="Liberation Serif" w:cs="Liberation Serif"/>
          <w:sz w:val="28"/>
          <w:szCs w:val="28"/>
        </w:rPr>
        <w:t>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– в срок двадцать рабочих дней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согласованием </w:t>
      </w:r>
      <w:r>
        <w:rPr>
          <w:rFonts w:ascii="Liberation Serif" w:hAnsi="Liberation Serif"/>
          <w:sz w:val="28"/>
          <w:szCs w:val="28"/>
        </w:rPr>
        <w:t xml:space="preserve">администрацией городского округа Заречный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в течение десяти лет со дня направления застройщиком такого уведомления.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3.6.7. Подписанное уведомление о соответствии (несоответствии) регистрируется в соответствующем журнале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Специалист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сообщает заявителю о подготовке уведомления о соответствии (несоответствии) и возможности его получения.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Время выполнения административной процедуры не должно превышать 1 (один) рабочий день.</w:t>
      </w:r>
    </w:p>
    <w:p w:rsidR="00B17002" w:rsidRDefault="009432A0">
      <w:pPr>
        <w:pStyle w:val="a5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B17002" w:rsidRDefault="00B1700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3.7. Особенности выполнения административных процедур (действий) в МФЦ </w:t>
      </w:r>
      <w:r>
        <w:rPr>
          <w:rFonts w:ascii="Liberation Serif" w:hAnsi="Liberation Serif" w:cs="Liberation Serif"/>
          <w:sz w:val="28"/>
          <w:szCs w:val="28"/>
        </w:rPr>
        <w:br/>
      </w:r>
    </w:p>
    <w:p w:rsidR="00B17002" w:rsidRDefault="009432A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и выдает заявителю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запрос в получении документов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17002" w:rsidRDefault="009432A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3.7.2. Передача курьером пакета документов из МФЦ в </w:t>
      </w:r>
      <w:r>
        <w:rPr>
          <w:rFonts w:ascii="Liberation Serif" w:hAnsi="Liberation Serif"/>
          <w:sz w:val="28"/>
          <w:szCs w:val="28"/>
        </w:rPr>
        <w:t>администрацию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на основании заключенного соглашения между МФЦ и </w:t>
      </w:r>
      <w:r>
        <w:rPr>
          <w:rFonts w:ascii="Liberation Serif" w:hAnsi="Liberation Serif"/>
          <w:sz w:val="28"/>
          <w:szCs w:val="28"/>
        </w:rPr>
        <w:t>администрацией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17002" w:rsidRDefault="009432A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3.7.3. Передача документа, являющегося результатом предоставления муниципальной услуги, из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B17002" w:rsidRDefault="009432A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3.7.4. Передача документа,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17002" w:rsidRDefault="009432A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3.7.5. Результат исполнения административной процедуры – выдача заявителю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сотрудником МФЦ в течение 1 рабочего </w:t>
      </w:r>
      <w:r>
        <w:rPr>
          <w:rFonts w:ascii="Liberation Serif" w:hAnsi="Liberation Serif" w:cs="Liberation Serif"/>
          <w:sz w:val="28"/>
          <w:szCs w:val="28"/>
        </w:rPr>
        <w:t xml:space="preserve">после подписания такого уведомления, на основании реестра, который составляется в 2 (двух) экземплярах и содержит дату и время выдачи. </w:t>
      </w:r>
    </w:p>
    <w:p w:rsidR="00B17002" w:rsidRDefault="009432A0">
      <w:pPr>
        <w:autoSpaceDE w:val="0"/>
        <w:ind w:right="-2"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3.7.6.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>
        <w:rPr>
          <w:rFonts w:ascii="Liberation Serif" w:hAnsi="Liberation Serif"/>
          <w:sz w:val="28"/>
          <w:szCs w:val="28"/>
        </w:rPr>
        <w:t>администрацию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B17002" w:rsidRDefault="009432A0">
      <w:pPr>
        <w:autoSpaceDE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3.7.7.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B17002" w:rsidRDefault="009432A0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3.8. Порядок осуществления административных процедур (действий) по предоставлению муниципальной услуги в электронной форме, в том числе </w:t>
      </w:r>
    </w:p>
    <w:p w:rsidR="00B17002" w:rsidRDefault="009432A0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 использованием Единого портала (при наличии технической возможности)</w:t>
      </w:r>
    </w:p>
    <w:p w:rsidR="00B17002" w:rsidRDefault="00B17002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17002" w:rsidRDefault="009432A0">
      <w:pPr>
        <w:spacing w:before="120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3.8.1. Запись на прием в орган (организацию) для подачи запроса о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осуществляется прием заявителей по предварительной записи.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3.8.2. Формирование запроса о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t>(при наличии технической возможности):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Едином портале, официальном сайте размещаются образцы заполнения электронной формы запроса;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запроса;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при формировании запроса заявителю обеспечивается: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сформированный и подписанный запрос,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Уполномоченный орган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B17002" w:rsidRDefault="009432A0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3.8.3. </w:t>
      </w:r>
      <w:r>
        <w:rPr>
          <w:rFonts w:ascii="Liberation Serif" w:hAnsi="Liberation Serif" w:cs="Liberation Serif"/>
          <w:sz w:val="28"/>
          <w:szCs w:val="28"/>
        </w:rPr>
        <w:t xml:space="preserve">Прием и регистрация </w:t>
      </w:r>
      <w:r>
        <w:rPr>
          <w:rFonts w:ascii="Liberation Serif" w:hAnsi="Liberation Serif"/>
          <w:sz w:val="28"/>
          <w:szCs w:val="28"/>
        </w:rPr>
        <w:t>администрацией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запроса о предоставлении муниципальной услуги и иных документов, необходимых для предоставления муниципальной услуги </w:t>
      </w:r>
      <w:r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B17002" w:rsidRDefault="009432A0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>1)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носителе;</w:t>
      </w:r>
    </w:p>
    <w:p w:rsidR="00B17002" w:rsidRDefault="009432A0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>2) срок регистрации запроса – 1 рабочий день;</w:t>
      </w:r>
    </w:p>
    <w:p w:rsidR="00B17002" w:rsidRDefault="009432A0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3) предоставление муниципальной услуги начинается с момента приема и регистрации </w:t>
      </w:r>
      <w:r>
        <w:rPr>
          <w:rFonts w:ascii="Liberation Serif" w:hAnsi="Liberation Serif"/>
          <w:sz w:val="28"/>
          <w:szCs w:val="28"/>
        </w:rPr>
        <w:t>администрацией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B17002" w:rsidRDefault="009432A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B17002" w:rsidRDefault="009432A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B17002" w:rsidRDefault="009432A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запроса;</w:t>
      </w:r>
    </w:p>
    <w:p w:rsidR="00B17002" w:rsidRDefault="009432A0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4) прием и регистрация запроса осуществляются должностным лицом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17002" w:rsidRDefault="009432A0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>5) после регистрации запрос направляется в структурное подразделение, ответственное за предоставление муниципальной услуги;</w:t>
      </w:r>
    </w:p>
    <w:p w:rsidR="00B17002" w:rsidRDefault="009432A0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>6)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B17002" w:rsidRDefault="009432A0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3.8.4. </w:t>
      </w:r>
      <w:r>
        <w:rPr>
          <w:rFonts w:ascii="Liberation Serif" w:hAnsi="Liberation Serif" w:cs="Liberation Serif"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B17002" w:rsidRDefault="009432A0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B17002" w:rsidRDefault="009432A0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3.8.5. Получение результата предоставления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</w:t>
      </w:r>
      <w:r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B17002" w:rsidRDefault="009432A0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1) в качестве результата предоставления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заявитель по его выбору вправе получить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уведомление о соответствии (несоответствии</w:t>
      </w:r>
      <w:r>
        <w:rPr>
          <w:rFonts w:ascii="Liberation Serif" w:hAnsi="Liberation Serif" w:cs="Liberation Serif"/>
          <w:sz w:val="28"/>
          <w:szCs w:val="28"/>
        </w:rPr>
        <w:t>) на бумажном носителе;</w:t>
      </w:r>
    </w:p>
    <w:p w:rsidR="00B17002" w:rsidRDefault="009432A0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2) заявитель вправе получить результат предоставления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B17002" w:rsidRDefault="009432A0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>3.8.6. Получение сведений о ходе выполнения запроса:</w:t>
      </w:r>
    </w:p>
    <w:p w:rsidR="00B17002" w:rsidRDefault="009432A0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>1)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заявителя;</w:t>
      </w:r>
    </w:p>
    <w:p w:rsidR="00B17002" w:rsidRDefault="009432A0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>2) при предоставлении муниципальной услуги в электронной форме заявителю направляется:</w:t>
      </w:r>
    </w:p>
    <w:p w:rsidR="00B17002" w:rsidRDefault="009432A0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а) уведомление о записи на прием в </w:t>
      </w:r>
      <w:r>
        <w:rPr>
          <w:rFonts w:ascii="Liberation Serif" w:hAnsi="Liberation Serif"/>
          <w:sz w:val="28"/>
          <w:szCs w:val="28"/>
        </w:rPr>
        <w:t>администрацию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или МФЦ (описывается в случае необходимости дополнительно);</w:t>
      </w:r>
    </w:p>
    <w:p w:rsidR="00B17002" w:rsidRDefault="009432A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B17002" w:rsidRDefault="009432A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B17002" w:rsidRDefault="009432A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B17002" w:rsidRDefault="009432A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B17002" w:rsidRDefault="009432A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B17002" w:rsidRDefault="009432A0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3.8.7. Осуществление оценки качества предоставления услуги.</w:t>
      </w:r>
    </w:p>
    <w:p w:rsidR="00B17002" w:rsidRDefault="009432A0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Заявителям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на Едином портале.</w:t>
      </w:r>
    </w:p>
    <w:p w:rsidR="00B17002" w:rsidRDefault="00B17002">
      <w:pPr>
        <w:pStyle w:val="20"/>
        <w:shd w:val="clear" w:color="auto" w:fill="auto"/>
        <w:spacing w:line="240" w:lineRule="auto"/>
        <w:ind w:firstLine="709"/>
      </w:pPr>
    </w:p>
    <w:p w:rsidR="00B17002" w:rsidRDefault="009432A0">
      <w:pPr>
        <w:autoSpaceDE w:val="0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3.9.  П</w:t>
      </w:r>
      <w:r>
        <w:rPr>
          <w:rFonts w:ascii="Liberation Serif" w:hAnsi="Liberation Serif" w:cs="Liberation Serif"/>
          <w:sz w:val="28"/>
          <w:szCs w:val="28"/>
        </w:rPr>
        <w:t xml:space="preserve">орядок исправления допущенных опечаток и ошибок в выданных </w:t>
      </w:r>
      <w:r>
        <w:rPr>
          <w:rFonts w:ascii="Liberation Serif" w:hAnsi="Liberation Serif" w:cs="Liberation Serif"/>
          <w:sz w:val="28"/>
          <w:szCs w:val="28"/>
        </w:rPr>
        <w:br/>
        <w:t>в результате предоставления муниципальной услуги документах</w:t>
      </w:r>
    </w:p>
    <w:p w:rsidR="00B17002" w:rsidRDefault="00B1700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pStyle w:val="a5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3.9.1.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rFonts w:ascii="Liberation Serif" w:hAnsi="Liberation Serif"/>
          <w:sz w:val="28"/>
          <w:szCs w:val="28"/>
        </w:rPr>
        <w:t>администрацию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17002" w:rsidRDefault="009432A0">
      <w:pPr>
        <w:pStyle w:val="a5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3.9.2.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>
        <w:rPr>
          <w:rFonts w:ascii="Liberation Serif" w:hAnsi="Liberation Serif"/>
          <w:sz w:val="28"/>
          <w:szCs w:val="28"/>
        </w:rPr>
        <w:t>администрацию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услуги.</w:t>
      </w:r>
    </w:p>
    <w:p w:rsidR="00B17002" w:rsidRDefault="009432A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3.9.3.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17002" w:rsidRDefault="009432A0">
      <w:pPr>
        <w:pStyle w:val="a5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лично (заявителем представляются оригиналы документов с опечатками и (или) ошибками, специалистом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делаются копии этих документов);</w:t>
      </w:r>
    </w:p>
    <w:p w:rsidR="00B17002" w:rsidRDefault="009432A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B17002" w:rsidRDefault="009432A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3.9.4. 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B17002" w:rsidRDefault="009432A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17002" w:rsidRDefault="009432A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17002" w:rsidRDefault="009432A0">
      <w:pPr>
        <w:pStyle w:val="a5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в течение 3 рабочих дней.</w:t>
      </w:r>
    </w:p>
    <w:p w:rsidR="00B17002" w:rsidRDefault="009432A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17002" w:rsidRDefault="009432A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1) изменение содержания документов, являющихся результатом предоставления муниципальной услуги;</w:t>
      </w:r>
    </w:p>
    <w:p w:rsidR="00B17002" w:rsidRDefault="009432A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17002" w:rsidRDefault="009432A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3.9.5.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B17002" w:rsidRDefault="009432A0">
      <w:pPr>
        <w:pStyle w:val="a5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3.9.6. Максимальный срок исполнения административной процедуры составляет не более 5 рабочих дней со дня поступления в </w:t>
      </w:r>
      <w:r>
        <w:rPr>
          <w:rFonts w:ascii="Liberation Serif" w:hAnsi="Liberation Serif"/>
          <w:sz w:val="28"/>
          <w:szCs w:val="28"/>
        </w:rPr>
        <w:t>администрацию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об исправлении опечаток и (или) ошибок.</w:t>
      </w:r>
    </w:p>
    <w:p w:rsidR="00B17002" w:rsidRDefault="009432A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3.9.7. Результатом процедуры является:</w:t>
      </w:r>
    </w:p>
    <w:p w:rsidR="00B17002" w:rsidRDefault="009432A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B17002" w:rsidRDefault="009432A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17002" w:rsidRDefault="009432A0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3.9.8.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17002" w:rsidRDefault="00B1700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17002" w:rsidRDefault="009432A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IV. Формы контроля за предоставлением муниципальной услуги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17002" w:rsidRDefault="009432A0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главой </w:t>
      </w:r>
      <w:r>
        <w:rPr>
          <w:rFonts w:ascii="Liberation Serif" w:hAnsi="Liberation Serif"/>
          <w:sz w:val="28"/>
          <w:szCs w:val="28"/>
        </w:rPr>
        <w:t>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лицом, его замещающим, проверок исполнения должностными лицами положений регламента.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4.1.2. Для текущего контроля используются сведения, содержащиеся 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4.1.3. О случаях и причинах нарушения сроков, содержания административных процедур и действий должностные лица немедленно информируют </w:t>
      </w:r>
      <w:r>
        <w:rPr>
          <w:rFonts w:ascii="Liberation Serif" w:hAnsi="Liberation Serif"/>
          <w:sz w:val="28"/>
          <w:szCs w:val="28"/>
        </w:rPr>
        <w:t>главу городского округа Заречный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 лицо, его замещающее, а также принимают срочные меры по устранению нарушений.</w:t>
      </w:r>
    </w:p>
    <w:p w:rsidR="00B17002" w:rsidRDefault="00B1700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81881" w:rsidRDefault="0058188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81881" w:rsidRDefault="0058188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81881" w:rsidRDefault="0058188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4.2.2. Проверки могут быть плановыми и внеплановыми.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</w:t>
      </w:r>
      <w:r>
        <w:rPr>
          <w:rFonts w:ascii="Liberation Serif" w:hAnsi="Liberation Serif"/>
          <w:sz w:val="28"/>
          <w:szCs w:val="28"/>
        </w:rPr>
        <w:t>главы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лица, его замещающего, по конкретному обращению заинтересованных лиц.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Проверки полноты и качества предоставляемой муниципальной услуги проводятся на основании </w:t>
      </w:r>
      <w:r>
        <w:rPr>
          <w:rFonts w:ascii="Liberation Serif" w:hAnsi="Liberation Serif"/>
          <w:sz w:val="28"/>
          <w:szCs w:val="28"/>
        </w:rPr>
        <w:t>распоряжения главы городского округа Заречный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Для проведения проверки формируется комиссия, в состав которой включаются муниципальные служащие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B17002" w:rsidRPr="00581881" w:rsidRDefault="00B17002" w:rsidP="00581881"/>
    <w:p w:rsidR="00B17002" w:rsidRDefault="009432A0">
      <w:pPr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 полноту передаваемых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предоставляющей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предоставления государственных и (или) муниципальных услуг, указанных в комплексном запросе;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B17002" w:rsidRDefault="00B1700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autoSpaceDE w:val="0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4.4. О</w:t>
      </w:r>
      <w:r>
        <w:rPr>
          <w:rFonts w:ascii="Liberation Serif" w:hAnsi="Liberation Serif" w:cs="Liberation Serif"/>
          <w:sz w:val="28"/>
          <w:szCs w:val="28"/>
        </w:rPr>
        <w:t>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Должностное лицо несет персональную ответственность за: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соблюдение установленного порядка приема документов;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соблюдение сроков рассмотрения документов, соблюдение порядка выдачи документов;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учет выданных документов;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своевременное формирование, ведение и надлежащее хранение документов.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17002" w:rsidRDefault="00B1700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нормативных правовых актов Российской Федерации,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Свердловской области, а также положений настоящего Административного регламента.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B17002" w:rsidRDefault="009432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B17002" w:rsidRDefault="00B1700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V. </w:t>
      </w:r>
      <w:r>
        <w:rPr>
          <w:rFonts w:ascii="Liberation Serif" w:hAnsi="Liberation Serif" w:cs="Liberation Serif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17002" w:rsidRDefault="009432A0">
      <w:pPr>
        <w:autoSpaceDE w:val="0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5.1. И</w:t>
      </w:r>
      <w:r>
        <w:rPr>
          <w:rFonts w:ascii="Liberation Serif" w:hAnsi="Liberation Serif" w:cs="Liberation Serif"/>
          <w:iCs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</w:t>
      </w:r>
    </w:p>
    <w:p w:rsidR="00B17002" w:rsidRDefault="009432A0">
      <w:pPr>
        <w:autoSpaceDE w:val="0"/>
        <w:jc w:val="center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(далее – жалоба)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>
        <w:rPr>
          <w:rFonts w:ascii="Liberation Serif" w:hAnsi="Liberation Serif"/>
          <w:sz w:val="28"/>
          <w:szCs w:val="28"/>
        </w:rPr>
        <w:t>администрацией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>, предоставляющей муниципальную услугу,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B17002" w:rsidRDefault="00B1700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autoSpaceDE w:val="0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5.2. О</w:t>
      </w:r>
      <w:r>
        <w:rPr>
          <w:rFonts w:ascii="Liberation Serif" w:hAnsi="Liberation Serif" w:cs="Liberation Serif"/>
          <w:sz w:val="28"/>
          <w:szCs w:val="28"/>
        </w:rPr>
        <w:t xml:space="preserve">рганы государственной власти, организации и уполномоченные на рассмотрение жалобы лица, которым может быть направлена жалоба заявителя </w:t>
      </w:r>
    </w:p>
    <w:p w:rsidR="00B17002" w:rsidRDefault="009432A0">
      <w:pPr>
        <w:autoSpaceDE w:val="0"/>
        <w:jc w:val="center"/>
      </w:pPr>
      <w:r>
        <w:rPr>
          <w:rFonts w:ascii="Liberation Serif" w:hAnsi="Liberation Serif" w:cs="Liberation Serif"/>
          <w:sz w:val="28"/>
          <w:szCs w:val="28"/>
        </w:rPr>
        <w:t>в досудебном (внесудебном) порядке</w:t>
      </w:r>
    </w:p>
    <w:p w:rsidR="00B17002" w:rsidRDefault="00B1700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5.2.1. В случае обжалования решений и действий (бездействия)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hAnsi="Liberation Serif" w:cs="Liberation Serif"/>
          <w:sz w:val="28"/>
          <w:szCs w:val="28"/>
          <w:u w:val="single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предоставляющей муниципальную услугу, должностных лиц и муниципальных служащих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жалоба подается для рассмотрения в </w:t>
      </w:r>
      <w:r>
        <w:rPr>
          <w:rFonts w:ascii="Liberation Serif" w:hAnsi="Liberation Serif"/>
          <w:sz w:val="28"/>
          <w:szCs w:val="28"/>
        </w:rPr>
        <w:t>администрацию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B17002" w:rsidRDefault="009432A0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Жалобу на решения и действия (бездействие)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, предоставляющей муниципальную услугу, должностных лиц и муниципальных служащих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также возможно подать в органы прокуратуры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B17002" w:rsidRDefault="009432A0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B17002" w:rsidRDefault="009432A0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 муниципальных услуг.</w:t>
      </w:r>
    </w:p>
    <w:p w:rsidR="00B17002" w:rsidRDefault="00B1700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17002" w:rsidRDefault="009432A0">
      <w:pPr>
        <w:ind w:right="-2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5.3. </w:t>
      </w:r>
      <w:r>
        <w:rPr>
          <w:rFonts w:ascii="Liberation Serif" w:hAnsi="Liberation Serif" w:cs="Liberation Serif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B17002" w:rsidRDefault="00B17002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17002" w:rsidRDefault="009432A0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5.3.1. Уполномоченный орган, МФЦ, а также учредитель МФЦ обеспечивают:</w:t>
      </w:r>
    </w:p>
    <w:p w:rsidR="00B17002" w:rsidRDefault="009432A0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B17002" w:rsidRDefault="009432A0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B17002" w:rsidRDefault="009432A0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 официальных сайтах органов, предоставляющих муниципальные услуги, МФЦ (</w:t>
      </w:r>
      <w:hyperlink r:id="rId14" w:history="1">
        <w:r>
          <w:rPr>
            <w:rFonts w:ascii="Liberation Serif" w:hAnsi="Liberation Serif" w:cs="Liberation Serif"/>
            <w:sz w:val="28"/>
            <w:szCs w:val="28"/>
          </w:rPr>
          <w:t>http://mfc66.ru/</w:t>
        </w:r>
      </w:hyperlink>
      <w:r>
        <w:rPr>
          <w:rFonts w:ascii="Liberation Serif" w:hAnsi="Liberation Serif" w:cs="Liberation Serif"/>
          <w:sz w:val="28"/>
          <w:szCs w:val="28"/>
        </w:rPr>
        <w:t>) и учредителя МФЦ (</w:t>
      </w:r>
      <w:hyperlink r:id="rId15" w:history="1">
        <w:r>
          <w:rPr>
            <w:rFonts w:ascii="Liberation Serif" w:hAnsi="Liberation Serif" w:cs="Liberation Serif"/>
            <w:sz w:val="28"/>
            <w:szCs w:val="28"/>
          </w:rPr>
          <w:t>http://dis.midural.ru/</w:t>
        </w:r>
      </w:hyperlink>
      <w:r>
        <w:rPr>
          <w:rFonts w:ascii="Liberation Serif" w:hAnsi="Liberation Serif" w:cs="Liberation Serif"/>
          <w:sz w:val="28"/>
          <w:szCs w:val="28"/>
        </w:rPr>
        <w:t>);</w:t>
      </w:r>
    </w:p>
    <w:p w:rsidR="00B17002" w:rsidRDefault="009432A0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B17002" w:rsidRDefault="009432A0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 и государственных гражданских служащих, решений и действий (бездействия) многофункционального центра предоставления государственных и муниципальных услуг, его должностных лиц и работников, в том числе по телефону, электронной почте, при личном приеме.</w:t>
      </w:r>
    </w:p>
    <w:p w:rsidR="00B17002" w:rsidRDefault="00B17002">
      <w:pPr>
        <w:widowControl w:val="0"/>
        <w:autoSpaceDE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17002" w:rsidRDefault="009432A0">
      <w:pPr>
        <w:autoSpaceDE w:val="0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5.4. </w:t>
      </w:r>
      <w:r>
        <w:rPr>
          <w:rFonts w:ascii="Liberation Serif" w:hAnsi="Liberation Serif" w:cs="Liberation Serif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B17002" w:rsidRDefault="00B17002">
      <w:pPr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17002" w:rsidRDefault="009432A0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B17002" w:rsidRDefault="009432A0">
      <w:pPr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статьями 11.1-11.3 Федерального закона от 27 июля 2010 года №210-ФЗ «Об организации предоставления государственных и муниципальных услуг»;</w:t>
      </w:r>
    </w:p>
    <w:p w:rsidR="00B17002" w:rsidRDefault="009432A0">
      <w:pPr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</w:t>
      </w:r>
      <w:r>
        <w:rPr>
          <w:rFonts w:ascii="Liberation Serif" w:hAnsi="Liberation Serif" w:cs="Liberation Serif"/>
          <w:sz w:val="28"/>
          <w:szCs w:val="28"/>
        </w:rPr>
        <w:lastRenderedPageBreak/>
        <w:t>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B17002" w:rsidRDefault="009432A0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5.4.2. Полная информация о порядке подачи и рассмотрении жалобы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https://www.gosuslugi.ru.</w:t>
      </w:r>
    </w:p>
    <w:p w:rsidR="00B17002" w:rsidRDefault="00B17002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81881" w:rsidRDefault="00581881">
      <w:pPr>
        <w:suppressAutoHyphens w:val="0"/>
      </w:pPr>
      <w:r>
        <w:br w:type="page"/>
      </w:r>
    </w:p>
    <w:p w:rsidR="00B17002" w:rsidRDefault="009432A0">
      <w:pPr>
        <w:ind w:left="425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1 </w:t>
      </w:r>
    </w:p>
    <w:p w:rsidR="00B17002" w:rsidRDefault="009432A0">
      <w:pPr>
        <w:ind w:left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регламенту предоставления </w:t>
      </w:r>
    </w:p>
    <w:p w:rsidR="00B17002" w:rsidRDefault="009432A0">
      <w:pPr>
        <w:ind w:left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муниципальной услуги «Выдача уведомления </w:t>
      </w:r>
    </w:p>
    <w:p w:rsidR="00B17002" w:rsidRDefault="009432A0">
      <w:pPr>
        <w:ind w:left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соответствии (несоответствии) указанных </w:t>
      </w:r>
    </w:p>
    <w:p w:rsidR="00B17002" w:rsidRDefault="009432A0">
      <w:pPr>
        <w:ind w:left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уведомлении о планируемом строительстве  </w:t>
      </w:r>
    </w:p>
    <w:p w:rsidR="00B17002" w:rsidRDefault="009432A0">
      <w:pPr>
        <w:ind w:left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параметров объекта индивидуального жилищного</w:t>
      </w:r>
    </w:p>
    <w:p w:rsidR="00B17002" w:rsidRDefault="009432A0">
      <w:pPr>
        <w:ind w:left="4253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строительства или садового дома установленным параметрам и допустимости размещения объекта  </w:t>
      </w:r>
    </w:p>
    <w:p w:rsidR="00B17002" w:rsidRDefault="009432A0">
      <w:pPr>
        <w:ind w:left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индивидуального жилищного строительства или </w:t>
      </w:r>
    </w:p>
    <w:p w:rsidR="00B17002" w:rsidRDefault="009432A0">
      <w:pPr>
        <w:ind w:left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садового дома на земельном участке»</w:t>
      </w:r>
    </w:p>
    <w:p w:rsidR="00B17002" w:rsidRDefault="00B17002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17002" w:rsidRDefault="00B17002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17002" w:rsidRDefault="009432A0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Уведомление</w:t>
      </w:r>
    </w:p>
    <w:p w:rsidR="00B17002" w:rsidRDefault="009432A0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о планируемых строительстве или реконструкции объекта</w:t>
      </w:r>
    </w:p>
    <w:p w:rsidR="00B17002" w:rsidRDefault="009432A0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индивидуального жилищного строительства или садового дома</w:t>
      </w:r>
    </w:p>
    <w:p w:rsidR="00B17002" w:rsidRDefault="00B1700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17002" w:rsidRDefault="00B1700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17002" w:rsidRDefault="009432A0">
      <w:pPr>
        <w:pStyle w:val="ConsPlusNonformat"/>
        <w:jc w:val="right"/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</w:t>
      </w:r>
      <w:r>
        <w:rPr>
          <w:rFonts w:ascii="Liberation Serif" w:hAnsi="Liberation Serif" w:cs="Times New Roman"/>
          <w:b/>
          <w:sz w:val="24"/>
          <w:szCs w:val="24"/>
        </w:rPr>
        <w:t>"__" _________ 20__ г.</w:t>
      </w:r>
    </w:p>
    <w:p w:rsidR="00B17002" w:rsidRDefault="00B1700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17002" w:rsidRDefault="009432A0">
      <w:pPr>
        <w:pStyle w:val="ConsPlusNonformat"/>
        <w:pBdr>
          <w:bottom w:val="single" w:sz="4" w:space="1" w:color="000000"/>
        </w:pBdr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Администрация городского округа Заречный</w:t>
      </w:r>
    </w:p>
    <w:p w:rsidR="00B17002" w:rsidRDefault="009432A0">
      <w:pPr>
        <w:pStyle w:val="ConsPlusNonformat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(наименование уполномоченного на выдачу разрешений на строительство</w:t>
      </w:r>
    </w:p>
    <w:p w:rsidR="00B17002" w:rsidRDefault="009432A0">
      <w:pPr>
        <w:pStyle w:val="ConsPlusNonformat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федерального органа исполнительной власти, органа исполнительной</w:t>
      </w:r>
    </w:p>
    <w:p w:rsidR="00B17002" w:rsidRDefault="009432A0">
      <w:pPr>
        <w:pStyle w:val="ConsPlusNonformat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власти субъекта Российской Федерации, органа местного самоуправления)</w:t>
      </w:r>
    </w:p>
    <w:p w:rsidR="00B17002" w:rsidRDefault="00B1700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17002" w:rsidRDefault="009432A0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Сведения о застройщике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821"/>
        <w:gridCol w:w="4251"/>
      </w:tblGrid>
      <w:tr w:rsidR="00B1700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0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1.1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</w:pPr>
            <w:r>
              <w:rPr>
                <w:rFonts w:ascii="Liberation Serif" w:hAnsi="Liberation Serif" w:cs="Times New Roman"/>
                <w:b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B1700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1.1.1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75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Фамилия, имя, отчество (при наличии)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B17002">
        <w:trPr>
          <w:trHeight w:val="4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1.1.2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75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Место жительства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B1700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1.1.3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75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Реквизиты документа, удостоверяющего личность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B1700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0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1.2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75"/>
            </w:pPr>
            <w:r>
              <w:rPr>
                <w:rFonts w:ascii="Liberation Serif" w:hAnsi="Liberation Serif" w:cs="Times New Roman"/>
                <w:b/>
              </w:rPr>
              <w:t>Сведения о юридическом лице, в случае если застройщиком является юридическое лицо:</w:t>
            </w:r>
          </w:p>
        </w:tc>
      </w:tr>
      <w:tr w:rsidR="00B1700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1.2.1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75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B1700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1.2.2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75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Место нахождения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B1700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1.2.3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лицо:</w:t>
            </w:r>
          </w:p>
        </w:tc>
      </w:tr>
      <w:tr w:rsidR="00B1700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1.2.4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лицо:</w:t>
            </w:r>
          </w:p>
        </w:tc>
      </w:tr>
    </w:tbl>
    <w:p w:rsidR="00B17002" w:rsidRDefault="00B17002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B17002" w:rsidRDefault="009432A0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2. Сведения о земельном участке</w:t>
      </w:r>
    </w:p>
    <w:tbl>
      <w:tblPr>
        <w:tblW w:w="9856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4821"/>
        <w:gridCol w:w="4251"/>
      </w:tblGrid>
      <w:tr w:rsidR="00B17002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Кадастровый номер земельного участка (при наличии)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22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66:42:</w:t>
            </w:r>
          </w:p>
        </w:tc>
      </w:tr>
      <w:tr w:rsidR="00B17002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B17002" w:rsidRDefault="00B17002">
            <w:pPr>
              <w:pStyle w:val="ConsPlusNormal"/>
              <w:ind w:firstLine="0"/>
              <w:rPr>
                <w:rFonts w:ascii="Liberation Serif" w:hAnsi="Liberation Serif" w:cs="Times New Roman"/>
              </w:rPr>
            </w:pPr>
          </w:p>
        </w:tc>
      </w:tr>
      <w:tr w:rsidR="00B17002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0"/>
              <w:jc w:val="both"/>
            </w:pPr>
            <w:r>
              <w:rPr>
                <w:rFonts w:ascii="Liberation Serif" w:hAnsi="Liberation Serif" w:cs="Times New Roman"/>
              </w:rPr>
              <w:t xml:space="preserve">Сведения о праве застройщика на земельный участок </w:t>
            </w:r>
            <w:r>
              <w:rPr>
                <w:rFonts w:ascii="Liberation Serif" w:hAnsi="Liberation Serif" w:cs="Times New Roman"/>
                <w:i/>
                <w:sz w:val="20"/>
              </w:rPr>
              <w:t>(правоустанавливающие документы)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B17002" w:rsidRDefault="00B17002">
            <w:pPr>
              <w:pStyle w:val="ConsPlusNormal"/>
              <w:ind w:firstLine="0"/>
              <w:rPr>
                <w:rFonts w:ascii="Liberation Serif" w:hAnsi="Liberation Serif" w:cs="Times New Roman"/>
              </w:rPr>
            </w:pPr>
          </w:p>
        </w:tc>
      </w:tr>
      <w:tr w:rsidR="00B17002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2.4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B17002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2.5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B17002" w:rsidRDefault="00B17002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B17002" w:rsidRDefault="009432A0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 Сведения об объекте капитального строительства</w:t>
      </w:r>
    </w:p>
    <w:tbl>
      <w:tblPr>
        <w:tblW w:w="9856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178"/>
        <w:gridCol w:w="3260"/>
        <w:gridCol w:w="709"/>
      </w:tblGrid>
      <w:tr w:rsidR="00B17002">
        <w:trPr>
          <w:trHeight w:val="4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left="-718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3.1</w:t>
            </w:r>
          </w:p>
        </w:tc>
        <w:tc>
          <w:tcPr>
            <w:tcW w:w="5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left="11" w:right="11" w:firstLine="0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Сведения о виде разрешенного использования объекта капитального строительства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11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объект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B17002">
        <w:trPr>
          <w:trHeight w:val="21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ind w:left="-718"/>
              <w:rPr>
                <w:rFonts w:ascii="Liberation Serif" w:hAnsi="Liberation Serif" w:cs="Times New Roman"/>
              </w:rPr>
            </w:pPr>
          </w:p>
        </w:tc>
        <w:tc>
          <w:tcPr>
            <w:tcW w:w="5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ind w:left="11" w:right="11" w:firstLine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11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садовый 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B17002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left="-718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3.2</w:t>
            </w:r>
          </w:p>
        </w:tc>
        <w:tc>
          <w:tcPr>
            <w:tcW w:w="5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left="11" w:right="11" w:firstLine="0"/>
              <w:jc w:val="both"/>
            </w:pPr>
            <w:r>
              <w:rPr>
                <w:rFonts w:ascii="Liberation Serif" w:hAnsi="Liberation Serif" w:cs="Times New Roman"/>
              </w:rPr>
              <w:t xml:space="preserve">Цель подачи уведомления </w:t>
            </w:r>
            <w:r>
              <w:rPr>
                <w:rFonts w:ascii="Liberation Serif" w:hAnsi="Liberation Serif" w:cs="Times New Roman"/>
                <w:i/>
                <w:sz w:val="20"/>
              </w:rPr>
              <w:t>(строительство или реконструкция)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11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строительство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B17002">
        <w:trPr>
          <w:trHeight w:val="1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ind w:left="-718"/>
              <w:rPr>
                <w:rFonts w:ascii="Liberation Serif" w:hAnsi="Liberation Serif" w:cs="Times New Roman"/>
              </w:rPr>
            </w:pPr>
          </w:p>
        </w:tc>
        <w:tc>
          <w:tcPr>
            <w:tcW w:w="5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ind w:left="11" w:right="11" w:firstLine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11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реконструкция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B170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left="-718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3.3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left="11" w:right="11" w:firstLine="0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Сведения о планируемых параметрах: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B170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left="-718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3.3.1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left="11" w:right="11" w:firstLine="0"/>
              <w:jc w:val="both"/>
            </w:pPr>
            <w:r>
              <w:rPr>
                <w:rFonts w:ascii="Liberation Serif" w:hAnsi="Liberation Serif" w:cs="Times New Roman"/>
              </w:rPr>
              <w:t xml:space="preserve">Количество надземных этажей </w:t>
            </w:r>
            <w:r>
              <w:rPr>
                <w:rFonts w:ascii="Liberation Serif" w:hAnsi="Liberation Serif" w:cs="Times New Roman"/>
                <w:i/>
                <w:sz w:val="20"/>
              </w:rPr>
              <w:t>(не более трех этажей для ИЖС и не более двух этажей для садового дома)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B170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left="-718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3.3.2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left="11" w:right="11" w:firstLine="0"/>
              <w:jc w:val="both"/>
            </w:pPr>
            <w:r>
              <w:rPr>
                <w:rFonts w:ascii="Liberation Serif" w:hAnsi="Liberation Serif" w:cs="Times New Roman"/>
              </w:rPr>
              <w:t xml:space="preserve">Высота </w:t>
            </w:r>
            <w:r>
              <w:rPr>
                <w:rFonts w:ascii="Liberation Serif" w:hAnsi="Liberation Serif" w:cs="Times New Roman"/>
                <w:i/>
                <w:sz w:val="20"/>
              </w:rPr>
              <w:t>(не более 20 м)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B170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left="-718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3.3.3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left="11" w:right="11" w:firstLine="0"/>
              <w:jc w:val="both"/>
            </w:pPr>
            <w:r>
              <w:rPr>
                <w:rFonts w:ascii="Liberation Serif" w:hAnsi="Liberation Serif" w:cs="Times New Roman"/>
              </w:rPr>
              <w:t xml:space="preserve">Сведения об отступах от границ земельного участка </w:t>
            </w:r>
            <w:r>
              <w:rPr>
                <w:rFonts w:ascii="Liberation Serif" w:hAnsi="Liberation Serif" w:cs="Times New Roman"/>
                <w:i/>
                <w:sz w:val="20"/>
              </w:rPr>
              <w:t>(не менее 3м)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B170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left="-718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3.3.4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left="11" w:right="11" w:firstLine="0"/>
              <w:jc w:val="both"/>
            </w:pPr>
            <w:r>
              <w:rPr>
                <w:rFonts w:ascii="Liberation Serif" w:hAnsi="Liberation Serif" w:cs="Times New Roman"/>
              </w:rPr>
              <w:t xml:space="preserve">Площадь застройки </w:t>
            </w:r>
            <w:r>
              <w:rPr>
                <w:rFonts w:ascii="Liberation Serif" w:hAnsi="Liberation Serif" w:cs="Times New Roman"/>
                <w:i/>
                <w:sz w:val="20"/>
              </w:rPr>
              <w:t>(площадь земельного участка под объектом)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B170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left="-718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3.3.5.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left="11" w:right="11" w:firstLine="0"/>
              <w:jc w:val="both"/>
            </w:pPr>
            <w:r>
              <w:rPr>
                <w:rFonts w:ascii="Liberation Serif" w:hAnsi="Liberation Serif" w:cs="Times New Roman"/>
              </w:rPr>
              <w:t xml:space="preserve">Сведения о решении о предоставлении разрешения на отклонение от предельных параметров разрешенного строительства, реконструкции </w:t>
            </w:r>
            <w:r>
              <w:rPr>
                <w:rFonts w:ascii="Liberation Serif" w:hAnsi="Liberation Serif" w:cs="Times New Roman"/>
                <w:i/>
                <w:sz w:val="20"/>
              </w:rPr>
              <w:t>(при наличии)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B17002">
        <w:trPr>
          <w:trHeight w:val="1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left="-718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3.4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left="11" w:right="11" w:firstLine="0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не требуется</w:t>
            </w:r>
          </w:p>
        </w:tc>
      </w:tr>
      <w:tr w:rsidR="00B17002">
        <w:trPr>
          <w:trHeight w:val="4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left="-718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3.5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left="11" w:right="11" w:firstLine="0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Кадастровый номер объекта капитального строительства, в случае реконструкции (при наличии)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9432A0">
            <w:pPr>
              <w:pStyle w:val="ConsPlusNormal"/>
              <w:ind w:firstLine="153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66:42</w:t>
            </w:r>
          </w:p>
        </w:tc>
      </w:tr>
    </w:tbl>
    <w:p w:rsidR="00B17002" w:rsidRDefault="009432A0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4. Схематичное изображение планируемого</w:t>
      </w:r>
    </w:p>
    <w:p w:rsidR="00B17002" w:rsidRDefault="009432A0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к строительству или реконструкции объекта капитального</w:t>
      </w:r>
    </w:p>
    <w:p w:rsidR="00B17002" w:rsidRDefault="009432A0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строительства на земельном участке</w:t>
      </w:r>
    </w:p>
    <w:tbl>
      <w:tblPr>
        <w:tblW w:w="10139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9"/>
      </w:tblGrid>
      <w:tr w:rsidR="00B17002">
        <w:tc>
          <w:tcPr>
            <w:tcW w:w="10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B17002">
        <w:trPr>
          <w:trHeight w:val="3017"/>
        </w:trPr>
        <w:tc>
          <w:tcPr>
            <w:tcW w:w="10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002" w:rsidRDefault="00B17002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B17002" w:rsidRDefault="009432A0">
      <w:pPr>
        <w:pStyle w:val="ConsPlusNonformat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Почтовый адрес и (или) адрес электронной </w:t>
      </w:r>
      <w:r>
        <w:rPr>
          <w:rFonts w:ascii="Liberation Serif" w:hAnsi="Liberation Serif" w:cs="Times New Roman"/>
          <w:b/>
          <w:sz w:val="24"/>
          <w:szCs w:val="24"/>
          <w:u w:val="single"/>
        </w:rPr>
        <w:t>почты для связи/телефон:</w:t>
      </w:r>
    </w:p>
    <w:p w:rsidR="00B17002" w:rsidRDefault="009432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</w:t>
      </w:r>
    </w:p>
    <w:p w:rsidR="00B17002" w:rsidRDefault="009432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Уведомление  о  соответствии  указанных  в  уведомлении  о  планируемых строительстве   или   реконструкции   объекта   индивидуального   жилищного строительства   или садового   дома  параметров  объекта  индивидуального жилищного  строительства  или  садового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</w:r>
    </w:p>
    <w:p w:rsidR="00B17002" w:rsidRDefault="009432A0">
      <w:pPr>
        <w:pStyle w:val="ConsPlusNonformat"/>
      </w:pPr>
      <w:r>
        <w:rPr>
          <w:rFonts w:ascii="Liberation Serif" w:hAnsi="Liberation Serif" w:cs="Times New Roman"/>
          <w:b/>
          <w:sz w:val="24"/>
          <w:szCs w:val="24"/>
        </w:rPr>
        <w:t>________</w:t>
      </w:r>
      <w:r>
        <w:rPr>
          <w:rFonts w:ascii="Liberation Serif" w:hAnsi="Liberation Serif" w:cs="Times New Roman"/>
          <w:b/>
          <w:sz w:val="24"/>
          <w:szCs w:val="24"/>
          <w:u w:val="single"/>
        </w:rPr>
        <w:t xml:space="preserve">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>_______________________________________________</w:t>
      </w:r>
    </w:p>
    <w:p w:rsidR="00B17002" w:rsidRDefault="009432A0">
      <w:pPr>
        <w:pStyle w:val="ConsPlusNonformat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(</w:t>
      </w:r>
      <w:proofErr w:type="gramStart"/>
      <w:r>
        <w:rPr>
          <w:rFonts w:ascii="Liberation Serif" w:hAnsi="Liberation Serif" w:cs="Times New Roman"/>
        </w:rPr>
        <w:t>путем  направления</w:t>
      </w:r>
      <w:proofErr w:type="gramEnd"/>
      <w:r>
        <w:rPr>
          <w:rFonts w:ascii="Liberation Serif" w:hAnsi="Liberation Serif" w:cs="Times New Roman"/>
        </w:rPr>
        <w:t xml:space="preserve">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</w:t>
      </w:r>
    </w:p>
    <w:p w:rsidR="00B17002" w:rsidRDefault="009432A0">
      <w:pPr>
        <w:pStyle w:val="ConsPlusNonformat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в том числе через многофункциональный центр)</w:t>
      </w:r>
    </w:p>
    <w:p w:rsidR="00B17002" w:rsidRDefault="009432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Настоящим уведомлением подтверждаю, что __________________________________________</w:t>
      </w:r>
    </w:p>
    <w:p w:rsidR="00B17002" w:rsidRDefault="009432A0">
      <w:pPr>
        <w:pStyle w:val="ConsPlusNonformat"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(объект индивидуального жилищного строительства или садовый дом)</w:t>
      </w:r>
    </w:p>
    <w:p w:rsidR="00B17002" w:rsidRDefault="009432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не предназначен для раздела на самостоятельные объекты недвижимости.</w:t>
      </w:r>
    </w:p>
    <w:p w:rsidR="00B17002" w:rsidRDefault="009432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Настоящим уведомлением я __________________________________________________________</w:t>
      </w:r>
    </w:p>
    <w:p w:rsidR="00B17002" w:rsidRDefault="009432A0">
      <w:pPr>
        <w:pStyle w:val="ConsPlusNonformat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(фамилия, имя, отчество (при наличии)</w:t>
      </w:r>
    </w:p>
    <w:p w:rsidR="00B17002" w:rsidRDefault="009432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B17002" w:rsidRDefault="00B1700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17002" w:rsidRDefault="009432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              ___________                      _______________________________</w:t>
      </w:r>
    </w:p>
    <w:p w:rsidR="00B17002" w:rsidRDefault="009432A0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(должность, в случае если                           </w:t>
      </w:r>
      <w:proofErr w:type="gramStart"/>
      <w:r>
        <w:rPr>
          <w:rFonts w:ascii="Liberation Serif" w:hAnsi="Liberation Serif" w:cs="Times New Roman"/>
        </w:rPr>
        <w:t xml:space="preserve">   (</w:t>
      </w:r>
      <w:proofErr w:type="gramEnd"/>
      <w:r>
        <w:rPr>
          <w:rFonts w:ascii="Liberation Serif" w:hAnsi="Liberation Serif" w:cs="Times New Roman"/>
        </w:rPr>
        <w:t>подпись)                                         (расшифровка подписи)</w:t>
      </w:r>
    </w:p>
    <w:p w:rsidR="00B17002" w:rsidRDefault="009432A0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застройщиком является</w:t>
      </w:r>
    </w:p>
    <w:p w:rsidR="00B17002" w:rsidRDefault="009432A0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юридическое лицо)</w:t>
      </w:r>
    </w:p>
    <w:p w:rsidR="00B17002" w:rsidRDefault="00B1700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17002" w:rsidRDefault="009432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М.П.</w:t>
      </w:r>
    </w:p>
    <w:p w:rsidR="00B17002" w:rsidRDefault="009432A0">
      <w:pPr>
        <w:pStyle w:val="ConsPlusNonformat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   </w:t>
      </w:r>
      <w:r>
        <w:rPr>
          <w:rFonts w:ascii="Liberation Serif" w:hAnsi="Liberation Serif" w:cs="Times New Roman"/>
        </w:rPr>
        <w:t xml:space="preserve">    (при наличии)</w:t>
      </w:r>
    </w:p>
    <w:p w:rsidR="00B17002" w:rsidRDefault="00B1700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17002" w:rsidRDefault="009432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 настоящему уведомлению прилагаются:</w:t>
      </w:r>
    </w:p>
    <w:p w:rsidR="00B17002" w:rsidRDefault="009432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</w:t>
      </w:r>
    </w:p>
    <w:p w:rsidR="00B17002" w:rsidRDefault="009432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</w:t>
      </w:r>
    </w:p>
    <w:p w:rsidR="00B17002" w:rsidRDefault="009432A0">
      <w:pPr>
        <w:pStyle w:val="ConsPlusNonformat"/>
        <w:jc w:val="center"/>
      </w:pPr>
      <w:r>
        <w:rPr>
          <w:rFonts w:ascii="Liberation Serif" w:hAnsi="Liberation Serif" w:cs="Times New Roman"/>
        </w:rPr>
        <w:t xml:space="preserve">(документы, предусмотренные </w:t>
      </w:r>
      <w:hyperlink r:id="rId16" w:history="1">
        <w:r>
          <w:rPr>
            <w:rFonts w:ascii="Liberation Serif" w:hAnsi="Liberation Serif" w:cs="Times New Roman"/>
          </w:rPr>
          <w:t>частью 3 статьи 51.1</w:t>
        </w:r>
      </w:hyperlink>
      <w:r>
        <w:rPr>
          <w:rFonts w:ascii="Liberation Serif" w:hAnsi="Liberation Serif" w:cs="Times New Roman"/>
        </w:rPr>
        <w:t xml:space="preserve"> Градостроительного кодекса Российской Федерации (Собрание законодательства Российской Федерации, 2005, N 1, ст. 16; 2018, N 32, ст. 5133, 5135)</w:t>
      </w:r>
    </w:p>
    <w:sectPr w:rsidR="00B17002" w:rsidSect="00581881">
      <w:headerReference w:type="default" r:id="rId17"/>
      <w:pgSz w:w="11906" w:h="16838"/>
      <w:pgMar w:top="1134" w:right="567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EC" w:rsidRDefault="00007AEC">
      <w:r>
        <w:separator/>
      </w:r>
    </w:p>
  </w:endnote>
  <w:endnote w:type="continuationSeparator" w:id="0">
    <w:p w:rsidR="00007AEC" w:rsidRDefault="0000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EC" w:rsidRDefault="00007AEC">
      <w:r>
        <w:rPr>
          <w:color w:val="000000"/>
        </w:rPr>
        <w:separator/>
      </w:r>
    </w:p>
  </w:footnote>
  <w:footnote w:type="continuationSeparator" w:id="0">
    <w:p w:rsidR="00007AEC" w:rsidRDefault="0000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CA5" w:rsidRDefault="009432A0">
    <w:pPr>
      <w:pStyle w:val="a8"/>
      <w:tabs>
        <w:tab w:val="left" w:pos="815"/>
        <w:tab w:val="center" w:pos="4960"/>
      </w:tabs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3624A0">
      <w:rPr>
        <w:rFonts w:ascii="Liberation Serif" w:hAnsi="Liberation Serif" w:cs="Liberation Serif"/>
        <w:noProof/>
        <w:sz w:val="28"/>
      </w:rPr>
      <w:t>36</w:t>
    </w:r>
    <w:r>
      <w:rPr>
        <w:rFonts w:ascii="Liberation Serif" w:hAnsi="Liberation Serif" w:cs="Liberation Serif"/>
        <w:sz w:val="28"/>
      </w:rPr>
      <w:fldChar w:fldCharType="end"/>
    </w:r>
  </w:p>
  <w:p w:rsidR="00FB4CA5" w:rsidRDefault="00007AE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A477A"/>
    <w:multiLevelType w:val="multilevel"/>
    <w:tmpl w:val="8FCE4C2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02"/>
    <w:rsid w:val="00007AEC"/>
    <w:rsid w:val="003624A0"/>
    <w:rsid w:val="00581881"/>
    <w:rsid w:val="005C17A8"/>
    <w:rsid w:val="009432A0"/>
    <w:rsid w:val="00B1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7FBE"/>
  <w15:docId w15:val="{43CD7139-6FDA-43CB-90DF-F7102086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rPr>
      <w:b/>
      <w:bCs/>
    </w:rPr>
  </w:style>
  <w:style w:type="paragraph" w:styleId="a5">
    <w:name w:val="Normal (Web)"/>
    <w:basedOn w:val="a"/>
    <w:pPr>
      <w:spacing w:before="100" w:after="100"/>
    </w:pPr>
    <w:rPr>
      <w:rFonts w:eastAsia="Times New Roman"/>
      <w:lang w:eastAsia="ru-RU"/>
    </w:rPr>
  </w:style>
  <w:style w:type="character" w:customStyle="1" w:styleId="a6">
    <w:name w:val="Гипертекстовая ссылка"/>
    <w:rPr>
      <w:b/>
      <w:bCs/>
      <w:color w:val="008000"/>
      <w:sz w:val="30"/>
      <w:szCs w:val="3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</w:rPr>
  </w:style>
  <w:style w:type="paragraph" w:styleId="a7">
    <w:name w:val="List Paragraph"/>
    <w:basedOn w:val="a"/>
    <w:pPr>
      <w:ind w:left="72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rPr>
      <w:rFonts w:ascii="Arial" w:eastAsia="Times New Roman" w:hAnsi="Arial" w:cs="Arial"/>
      <w:sz w:val="24"/>
      <w:szCs w:val="24"/>
      <w:lang w:eastAsia="ru-RU" w:bidi="ar-SA"/>
    </w:rPr>
  </w:style>
  <w:style w:type="character" w:customStyle="1" w:styleId="2">
    <w:name w:val="Основной текст (2)_"/>
    <w:basedOn w:val="a0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9432A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32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orod-zarechny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DC579D76681DDC7101BE2D160EA13040F63EACB6D66CFF299AA642810AEF627EC86B6B3BC2CB239575189509C86621A2CCFC2EB8F6hEe9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1230E981A17898205BE5CAC263D593247824F81625729298B7D6735C77F13089C2B32495805AE2762510F1E06FE9CCB29A9C046E024D76u3eB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s.midural.ru/" TargetMode="External"/><Relationship Id="rId10" Type="http://schemas.openxmlformats.org/officeDocument/2006/relationships/hyperlink" Target="http://www.mfc66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Relationship Id="rId14" Type="http://schemas.openxmlformats.org/officeDocument/2006/relationships/hyperlink" Target="http://mfc66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16.09.2020\9FBDCD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9FBDCD37</Template>
  <TotalTime>1</TotalTime>
  <Pages>37</Pages>
  <Words>13928</Words>
  <Characters>79395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lastModifiedBy>Ольга Измоденова</cp:lastModifiedBy>
  <cp:revision>3</cp:revision>
  <cp:lastPrinted>2020-09-10T04:25:00Z</cp:lastPrinted>
  <dcterms:created xsi:type="dcterms:W3CDTF">2020-09-10T04:25:00Z</dcterms:created>
  <dcterms:modified xsi:type="dcterms:W3CDTF">2020-09-11T06:19:00Z</dcterms:modified>
</cp:coreProperties>
</file>