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C" w:rsidRDefault="0054387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519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678861793" r:id="rId7"/>
        </w:object>
      </w:r>
    </w:p>
    <w:p w:rsidR="009F52EE" w:rsidRPr="009F52EE" w:rsidRDefault="009F52EE" w:rsidP="009F52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F52E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F52E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F52EE" w:rsidRPr="009F52EE" w:rsidRDefault="009F52EE" w:rsidP="009F52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F52E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F52EE" w:rsidRPr="009F52EE" w:rsidRDefault="009F52EE" w:rsidP="009F52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F52E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8E92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F52EE" w:rsidRPr="009F52EE" w:rsidRDefault="009F52EE" w:rsidP="009F52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F52EE" w:rsidRPr="009F52EE" w:rsidRDefault="009F52EE" w:rsidP="009F52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F52EE" w:rsidRPr="009F52EE" w:rsidRDefault="009F52EE" w:rsidP="009F52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F52EE">
        <w:rPr>
          <w:rFonts w:ascii="Liberation Serif" w:hAnsi="Liberation Serif"/>
          <w:sz w:val="24"/>
        </w:rPr>
        <w:t>от___</w:t>
      </w:r>
      <w:r w:rsidR="003A50E6">
        <w:rPr>
          <w:rFonts w:ascii="Liberation Serif" w:hAnsi="Liberation Serif"/>
          <w:sz w:val="24"/>
          <w:u w:val="single"/>
        </w:rPr>
        <w:t>02.04.2021</w:t>
      </w:r>
      <w:r w:rsidRPr="009F52EE">
        <w:rPr>
          <w:rFonts w:ascii="Liberation Serif" w:hAnsi="Liberation Serif"/>
          <w:sz w:val="24"/>
        </w:rPr>
        <w:t>___</w:t>
      </w:r>
      <w:proofErr w:type="gramStart"/>
      <w:r w:rsidRPr="009F52EE">
        <w:rPr>
          <w:rFonts w:ascii="Liberation Serif" w:hAnsi="Liberation Serif"/>
          <w:sz w:val="24"/>
        </w:rPr>
        <w:t>_  №</w:t>
      </w:r>
      <w:proofErr w:type="gramEnd"/>
      <w:r w:rsidRPr="009F52EE">
        <w:rPr>
          <w:rFonts w:ascii="Liberation Serif" w:hAnsi="Liberation Serif"/>
          <w:sz w:val="24"/>
        </w:rPr>
        <w:t xml:space="preserve">  ___</w:t>
      </w:r>
      <w:r w:rsidR="003A50E6">
        <w:rPr>
          <w:rFonts w:ascii="Liberation Serif" w:hAnsi="Liberation Serif"/>
          <w:sz w:val="24"/>
          <w:u w:val="single"/>
        </w:rPr>
        <w:t>351-П</w:t>
      </w:r>
      <w:r w:rsidRPr="009F52EE">
        <w:rPr>
          <w:rFonts w:ascii="Liberation Serif" w:hAnsi="Liberation Serif"/>
          <w:sz w:val="24"/>
        </w:rPr>
        <w:t>____</w:t>
      </w:r>
    </w:p>
    <w:p w:rsidR="009F52EE" w:rsidRPr="009F52EE" w:rsidRDefault="009F52EE" w:rsidP="009F52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F52EE" w:rsidRPr="009F52EE" w:rsidRDefault="009F52EE" w:rsidP="009F52E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F52EE">
        <w:rPr>
          <w:rFonts w:ascii="Liberation Serif" w:hAnsi="Liberation Serif"/>
          <w:sz w:val="24"/>
          <w:szCs w:val="24"/>
        </w:rPr>
        <w:t>г. Заречный</w:t>
      </w:r>
    </w:p>
    <w:p w:rsidR="009F6ECC" w:rsidRDefault="009F6ECC">
      <w:pPr>
        <w:rPr>
          <w:rFonts w:ascii="Liberation Serif" w:hAnsi="Liberation Serif"/>
          <w:sz w:val="28"/>
          <w:szCs w:val="28"/>
        </w:rPr>
      </w:pPr>
    </w:p>
    <w:p w:rsidR="009F6ECC" w:rsidRDefault="009F6ECC">
      <w:pPr>
        <w:rPr>
          <w:rFonts w:ascii="Liberation Serif" w:hAnsi="Liberation Serif"/>
          <w:sz w:val="28"/>
          <w:szCs w:val="28"/>
        </w:rPr>
      </w:pPr>
    </w:p>
    <w:p w:rsidR="009F6ECC" w:rsidRDefault="0054387C">
      <w:pPr>
        <w:overflowPunct w:val="0"/>
        <w:autoSpaceDE w:val="0"/>
        <w:ind w:right="-143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Об утверждении Плана мероприятий городского округа Заречный </w:t>
      </w:r>
    </w:p>
    <w:p w:rsidR="009F6ECC" w:rsidRDefault="0054387C">
      <w:pPr>
        <w:overflowPunct w:val="0"/>
        <w:autoSpaceDE w:val="0"/>
        <w:ind w:right="-143"/>
        <w:jc w:val="center"/>
      </w:pPr>
      <w:r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>при установлении уровней террористической опасности</w:t>
      </w:r>
    </w:p>
    <w:p w:rsidR="009F6ECC" w:rsidRDefault="009F6EC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F6ECC" w:rsidRDefault="009F6ECC">
      <w:pPr>
        <w:ind w:left="284"/>
        <w:rPr>
          <w:rFonts w:ascii="Liberation Serif" w:hAnsi="Liberation Serif"/>
          <w:sz w:val="28"/>
          <w:szCs w:val="28"/>
        </w:rPr>
      </w:pPr>
    </w:p>
    <w:p w:rsidR="009F6ECC" w:rsidRDefault="0054387C">
      <w:pPr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В соответствии с Указом Президента Росси</w:t>
      </w:r>
      <w:r w:rsidR="009F52EE">
        <w:rPr>
          <w:rFonts w:ascii="Liberation Serif" w:hAnsi="Liberation Serif"/>
          <w:kern w:val="3"/>
          <w:sz w:val="28"/>
          <w:szCs w:val="28"/>
        </w:rPr>
        <w:t>йской Федерации от 14 июня 2012 </w:t>
      </w:r>
      <w:r>
        <w:rPr>
          <w:rFonts w:ascii="Liberation Serif" w:hAnsi="Liberation Serif"/>
          <w:kern w:val="3"/>
          <w:sz w:val="28"/>
          <w:szCs w:val="28"/>
        </w:rPr>
        <w:t>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в целях определения мероприятий при установлении уровней террористической опасности, на основании ст. ст. 28, 31 Устава городского округа Заречный администрация городского округа Заречный</w:t>
      </w:r>
    </w:p>
    <w:p w:rsidR="009F6ECC" w:rsidRDefault="0054387C">
      <w:pPr>
        <w:overflowPunct w:val="0"/>
        <w:autoSpaceDE w:val="0"/>
        <w:rPr>
          <w:rFonts w:ascii="Liberation Serif" w:hAnsi="Liberation Serif"/>
          <w:b/>
          <w:kern w:val="3"/>
          <w:sz w:val="28"/>
          <w:szCs w:val="28"/>
        </w:rPr>
      </w:pPr>
      <w:r>
        <w:rPr>
          <w:rFonts w:ascii="Liberation Serif" w:hAnsi="Liberation Serif"/>
          <w:b/>
          <w:kern w:val="3"/>
          <w:sz w:val="28"/>
          <w:szCs w:val="28"/>
        </w:rPr>
        <w:t>ПОСТАНОВЛЯЕТ:</w:t>
      </w:r>
    </w:p>
    <w:p w:rsidR="009F6ECC" w:rsidRDefault="0054387C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1. Утвердить План мероприятий городского округа Заречный при установлении уровней террористической опасности (прилагается).</w:t>
      </w:r>
    </w:p>
    <w:p w:rsidR="009F6ECC" w:rsidRDefault="0054387C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2. Признать утратившим силу постановление администрации</w:t>
      </w:r>
      <w:r>
        <w:rPr>
          <w:rFonts w:ascii="Liberation Serif" w:hAnsi="Liberation Serif"/>
          <w:sz w:val="28"/>
          <w:szCs w:val="28"/>
          <w:lang w:bidi="ru-RU"/>
        </w:rPr>
        <w:br/>
        <w:t>городского округа Заречный от 03.03.2021 № 218-П «Об утверждении Плана мероприятий городского округа Заречный при установлении уровней террористической опасности».</w:t>
      </w:r>
    </w:p>
    <w:p w:rsidR="009F6ECC" w:rsidRDefault="0054387C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  <w:lang w:bidi="ru-RU"/>
        </w:rPr>
      </w:pPr>
      <w:r>
        <w:rPr>
          <w:rFonts w:ascii="Liberation Serif" w:hAnsi="Liberation Serif"/>
          <w:kern w:val="3"/>
          <w:sz w:val="28"/>
          <w:szCs w:val="28"/>
          <w:lang w:bidi="ru-RU"/>
        </w:rPr>
        <w:t xml:space="preserve">3. Контроль за исполнением настоящего постановления возложить на первого заместителя главы администрации городского </w:t>
      </w:r>
      <w:r w:rsidR="003A50E6">
        <w:rPr>
          <w:rFonts w:ascii="Liberation Serif" w:hAnsi="Liberation Serif"/>
          <w:kern w:val="3"/>
          <w:sz w:val="28"/>
          <w:szCs w:val="28"/>
          <w:lang w:bidi="ru-RU"/>
        </w:rPr>
        <w:t xml:space="preserve">округа Заречный </w:t>
      </w:r>
      <w:r>
        <w:rPr>
          <w:rFonts w:ascii="Liberation Serif" w:hAnsi="Liberation Serif"/>
          <w:kern w:val="3"/>
          <w:sz w:val="28"/>
          <w:szCs w:val="28"/>
          <w:lang w:bidi="ru-RU"/>
        </w:rPr>
        <w:t>О.П. Кириллова.</w:t>
      </w:r>
    </w:p>
    <w:p w:rsidR="009F6ECC" w:rsidRDefault="0054387C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  <w:lang w:bidi="ru-RU"/>
        </w:rPr>
      </w:pPr>
      <w:r>
        <w:rPr>
          <w:rFonts w:ascii="Liberation Serif" w:hAnsi="Liberation Serif"/>
          <w:kern w:val="3"/>
          <w:sz w:val="28"/>
          <w:szCs w:val="28"/>
          <w:lang w:bidi="ru-RU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F6ECC" w:rsidRDefault="009F6ECC">
      <w:pPr>
        <w:rPr>
          <w:rFonts w:ascii="Liberation Serif" w:hAnsi="Liberation Serif"/>
          <w:sz w:val="28"/>
          <w:szCs w:val="28"/>
        </w:rPr>
      </w:pPr>
    </w:p>
    <w:p w:rsidR="009F6ECC" w:rsidRDefault="009F6ECC">
      <w:pPr>
        <w:rPr>
          <w:rFonts w:ascii="Liberation Serif" w:hAnsi="Liberation Serif"/>
          <w:sz w:val="28"/>
          <w:szCs w:val="28"/>
        </w:rPr>
      </w:pPr>
    </w:p>
    <w:p w:rsidR="009F52EE" w:rsidRPr="00CF1F78" w:rsidRDefault="009F52EE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9F52EE" w:rsidRPr="00CF1F78" w:rsidRDefault="009F52EE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F52EE" w:rsidRDefault="009F52EE">
      <w:pPr>
        <w:rPr>
          <w:rFonts w:ascii="Liberation Serif" w:hAnsi="Liberation Serif"/>
          <w:sz w:val="28"/>
          <w:szCs w:val="28"/>
        </w:rPr>
      </w:pPr>
    </w:p>
    <w:p w:rsidR="009F52EE" w:rsidRDefault="009F52EE">
      <w:pPr>
        <w:rPr>
          <w:rFonts w:ascii="Liberation Serif" w:hAnsi="Liberation Serif"/>
          <w:sz w:val="28"/>
          <w:szCs w:val="28"/>
        </w:rPr>
      </w:pPr>
    </w:p>
    <w:p w:rsidR="0003735D" w:rsidRDefault="0003735D">
      <w:pPr>
        <w:sectPr w:rsidR="0003735D" w:rsidSect="009F52EE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9F6ECC" w:rsidRDefault="0054387C">
      <w:pPr>
        <w:widowControl/>
        <w:suppressAutoHyphens w:val="0"/>
        <w:ind w:left="10205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9F6ECC" w:rsidRDefault="0054387C">
      <w:pPr>
        <w:widowControl/>
        <w:suppressAutoHyphens w:val="0"/>
        <w:ind w:left="10206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9F6ECC" w:rsidRDefault="0054387C">
      <w:pPr>
        <w:widowControl/>
        <w:suppressAutoHyphens w:val="0"/>
        <w:ind w:left="10206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9F52EE" w:rsidRDefault="009F52EE">
      <w:pPr>
        <w:overflowPunct w:val="0"/>
        <w:autoSpaceDE w:val="0"/>
        <w:ind w:left="10206" w:right="-143"/>
        <w:rPr>
          <w:rFonts w:ascii="Liberation Serif" w:hAnsi="Liberation Serif"/>
          <w:sz w:val="24"/>
          <w:szCs w:val="24"/>
        </w:rPr>
      </w:pPr>
      <w:r w:rsidRPr="009F52EE">
        <w:rPr>
          <w:rFonts w:ascii="Liberation Serif" w:hAnsi="Liberation Serif"/>
          <w:sz w:val="24"/>
          <w:szCs w:val="24"/>
        </w:rPr>
        <w:t>от__</w:t>
      </w:r>
      <w:r w:rsidR="003A50E6">
        <w:rPr>
          <w:rFonts w:ascii="Liberation Serif" w:hAnsi="Liberation Serif"/>
          <w:sz w:val="24"/>
          <w:szCs w:val="24"/>
          <w:u w:val="single"/>
        </w:rPr>
        <w:t>02.04.2021</w:t>
      </w:r>
      <w:r w:rsidRPr="009F52EE">
        <w:rPr>
          <w:rFonts w:ascii="Liberation Serif" w:hAnsi="Liberation Serif"/>
          <w:sz w:val="24"/>
          <w:szCs w:val="24"/>
        </w:rPr>
        <w:t>___  №  ___</w:t>
      </w:r>
      <w:r w:rsidR="003A50E6">
        <w:rPr>
          <w:rFonts w:ascii="Liberation Serif" w:hAnsi="Liberation Serif"/>
          <w:sz w:val="24"/>
          <w:szCs w:val="24"/>
          <w:u w:val="single"/>
        </w:rPr>
        <w:t>351-П</w:t>
      </w:r>
      <w:bookmarkStart w:id="0" w:name="_GoBack"/>
      <w:bookmarkEnd w:id="0"/>
      <w:r w:rsidRPr="009F52EE">
        <w:rPr>
          <w:rFonts w:ascii="Liberation Serif" w:hAnsi="Liberation Serif"/>
          <w:sz w:val="24"/>
          <w:szCs w:val="24"/>
        </w:rPr>
        <w:t>___</w:t>
      </w:r>
    </w:p>
    <w:p w:rsidR="009F52EE" w:rsidRDefault="0054387C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  <w:r>
        <w:rPr>
          <w:rFonts w:ascii="Liberation Serif" w:eastAsia="Liberation Serif" w:hAnsi="Liberation Serif" w:cs="Liberation Serif"/>
          <w:kern w:val="3"/>
          <w:sz w:val="24"/>
          <w:szCs w:val="24"/>
        </w:rPr>
        <w:t xml:space="preserve">«Об утверждении Плана мероприятий городского округа Заречный </w:t>
      </w:r>
    </w:p>
    <w:p w:rsidR="009F6ECC" w:rsidRDefault="0054387C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  <w:r>
        <w:rPr>
          <w:rFonts w:ascii="Liberation Serif" w:eastAsia="Liberation Serif" w:hAnsi="Liberation Serif" w:cs="Liberation Serif"/>
          <w:kern w:val="3"/>
          <w:sz w:val="24"/>
          <w:szCs w:val="24"/>
        </w:rPr>
        <w:t>при установлении уровней террористической опасности»</w:t>
      </w:r>
    </w:p>
    <w:p w:rsidR="009F6ECC" w:rsidRDefault="009F6ECC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</w:p>
    <w:p w:rsidR="009F52EE" w:rsidRDefault="009F52EE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</w:p>
    <w:p w:rsidR="009F6ECC" w:rsidRPr="009F52EE" w:rsidRDefault="009F52EE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  <w:r w:rsidRPr="009F52EE">
        <w:rPr>
          <w:rFonts w:ascii="Liberation Serif" w:hAnsi="Liberation Serif"/>
          <w:b/>
          <w:kern w:val="3"/>
          <w:sz w:val="24"/>
          <w:szCs w:val="24"/>
        </w:rPr>
        <w:t xml:space="preserve">ПЛАН </w:t>
      </w:r>
    </w:p>
    <w:p w:rsidR="009F6ECC" w:rsidRPr="009F52EE" w:rsidRDefault="0054387C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  <w:r w:rsidRPr="009F52EE">
        <w:rPr>
          <w:rFonts w:ascii="Liberation Serif" w:hAnsi="Liberation Serif"/>
          <w:b/>
          <w:kern w:val="3"/>
          <w:sz w:val="24"/>
          <w:szCs w:val="24"/>
        </w:rPr>
        <w:t>мероприятий городского округа Заречный при установлении уровней террористической опасности</w:t>
      </w:r>
    </w:p>
    <w:p w:rsidR="009F6ECC" w:rsidRPr="009F52EE" w:rsidRDefault="009F6ECC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</w:p>
    <w:p w:rsidR="009F52EE" w:rsidRDefault="009F52EE">
      <w:pPr>
        <w:jc w:val="center"/>
        <w:rPr>
          <w:rFonts w:ascii="Liberation Serif" w:hAnsi="Liberation Serif"/>
          <w:kern w:val="3"/>
          <w:sz w:val="24"/>
          <w:szCs w:val="24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4819"/>
        <w:gridCol w:w="3515"/>
      </w:tblGrid>
      <w:tr w:rsidR="009F6ECC" w:rsidTr="007C5A65">
        <w:trPr>
          <w:cantSplit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suppressAutoHyphens w:val="0"/>
              <w:ind w:left="34"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suppressAutoHyphens w:val="0"/>
              <w:ind w:left="34" w:right="3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Исполнители (соисполнители)</w:t>
            </w:r>
          </w:p>
        </w:tc>
      </w:tr>
      <w:tr w:rsidR="009F6ECC" w:rsidTr="007C5A65">
        <w:trPr>
          <w:cantSplit/>
        </w:trPr>
        <w:tc>
          <w:tcPr>
            <w:tcW w:w="14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. Подготовительные мероприятия 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2301"/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2301"/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</w:tabs>
              <w:autoSpaceDE w:val="0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оповещение и сбор членов муниципальной антитеррористической комиссии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1 часа с момента принятия решения о проведении внеочередного заседания антитеррористической комиссии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suppressAutoHyphens w:val="0"/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suppressAutoHyphens w:val="0"/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  <w:p w:rsidR="009F6ECC" w:rsidRDefault="009F6ECC">
            <w:pPr>
              <w:widowControl/>
              <w:tabs>
                <w:tab w:val="left" w:pos="6120"/>
                <w:tab w:val="left" w:pos="10620"/>
              </w:tabs>
              <w:suppressAutoHyphens w:val="0"/>
              <w:ind w:left="176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6ECC" w:rsidTr="007C5A65">
        <w:trPr>
          <w:cantSplit/>
          <w:trHeight w:val="18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</w:tabs>
              <w:autoSpaceDE w:val="0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муниципальные нормативные правовые акты об участии органов местного самоуправления городского округа Заречный в проведении мероприятий при установлении на отдельном участке территории городского округа Заречный (объекте) повышенного («синего») уровня террористической 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принятия председателем антитеррористической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33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</w:t>
            </w:r>
          </w:p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33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городского округа Заречный в проведении мероприятий при установлении на отдельном участке территории городского округа Заречный (объекте) повышенного («синего») уровня террористической 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  <w:p w:rsidR="009F6ECC" w:rsidRDefault="009F6EC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suppressAutoHyphens w:val="0"/>
              <w:ind w:left="33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  <w:trHeight w:val="483"/>
        </w:trPr>
        <w:tc>
          <w:tcPr>
            <w:tcW w:w="14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  <w:p w:rsidR="009F6ECC" w:rsidRDefault="009F6ECC">
            <w:pPr>
              <w:widowControl/>
              <w:tabs>
                <w:tab w:val="left" w:pos="10620"/>
              </w:tabs>
              <w:ind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Принять участие в проведении внеплановых мероприятий по проверке информации о возможном совершении террористического акта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 Заречный 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 Заречный и руководители подведомственных учреждений (организаций)</w:t>
            </w:r>
          </w:p>
          <w:p w:rsidR="009F6ECC" w:rsidRDefault="009F6EC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9F6ECC" w:rsidRDefault="009F6EC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6ECC" w:rsidTr="007C5A65">
        <w:trPr>
          <w:cantSplit/>
          <w:trHeight w:val="17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Привлечь к охране общественного порядка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left="33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</w:tc>
      </w:tr>
      <w:tr w:rsidR="009F6ECC" w:rsidTr="007C5A65">
        <w:trPr>
          <w:cantSplit/>
          <w:trHeight w:val="9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right="-108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  <w:trHeight w:val="1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Проинформировать население о том, как вести себя в условиях угрозы совершения террористического акта </w:t>
            </w:r>
          </w:p>
          <w:p w:rsidR="009F6ECC" w:rsidRDefault="009F6ECC">
            <w:pPr>
              <w:widowControl/>
              <w:autoSpaceDE w:val="0"/>
              <w:ind w:left="34" w:right="176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 w:hanging="3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 результатах проводимых мероприятий, предусмотренных разделом </w:t>
            </w: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  <w:p w:rsidR="009F6ECC" w:rsidRDefault="009F6ECC">
            <w:pPr>
              <w:widowControl/>
              <w:tabs>
                <w:tab w:val="left" w:pos="10620"/>
              </w:tabs>
              <w:ind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  <w:trHeight w:val="562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567"/>
              </w:tabs>
              <w:ind w:left="34" w:right="176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настоящего Плана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ind w:left="34" w:right="-108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8 часов с момента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 Заречный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4" w:right="34" w:hanging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 руководители подведомственных учреждений (организаций)</w:t>
            </w:r>
          </w:p>
          <w:p w:rsidR="009F6ECC" w:rsidRDefault="009F6ECC">
            <w:pPr>
              <w:widowControl/>
              <w:tabs>
                <w:tab w:val="left" w:pos="10620"/>
              </w:tabs>
              <w:ind w:left="176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  <w:p w:rsidR="009F6ECC" w:rsidRDefault="009F6EC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Определить места, пригодные для временного размещения людей, удалённых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  <w:p w:rsidR="009F6ECC" w:rsidRDefault="009F6EC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6ECC" w:rsidTr="007C5A65">
        <w:trPr>
          <w:cantSplit/>
          <w:trHeight w:val="1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 результатах проводимых мероприятий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  <w:tr w:rsidR="009F6ECC" w:rsidTr="007C5A65">
        <w:trPr>
          <w:cantSplit/>
          <w:trHeight w:val="501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567"/>
              </w:tabs>
              <w:ind w:left="34" w:right="176" w:hanging="3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Продолжить проведение мероприятий, предусмотренных разделами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настоящего плана </w:t>
            </w:r>
          </w:p>
          <w:p w:rsidR="009F6ECC" w:rsidRDefault="009F6ECC">
            <w:pPr>
              <w:widowControl/>
              <w:tabs>
                <w:tab w:val="left" w:pos="567"/>
              </w:tabs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  <w:trHeight w:val="10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Усилить охрану объектов, находящихся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  <w:trHeight w:val="14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Заречный, </w:t>
            </w:r>
          </w:p>
          <w:p w:rsidR="009F6ECC" w:rsidRDefault="0054387C">
            <w:pPr>
              <w:widowControl/>
              <w:tabs>
                <w:tab w:val="left" w:pos="10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9F6ECC" w:rsidTr="007C5A65">
        <w:trPr>
          <w:cantSplit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. Дополнительные мероприятия 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hd w:val="clear" w:color="auto" w:fill="FFFFFF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материально-техническое обеспечение муниципальных служащих 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на территории городского округа Заречный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3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shd w:val="clear" w:color="auto" w:fill="FFFFFF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Заречный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3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  <w:trHeight w:val="13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3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 Заречный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руководители подведомственных учреждений (организаций)</w:t>
            </w:r>
          </w:p>
        </w:tc>
      </w:tr>
      <w:tr w:rsidR="009F6ECC" w:rsidTr="007C5A6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autoSpaceDE w:val="0"/>
              <w:ind w:left="34" w:right="176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I,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10620"/>
              </w:tabs>
              <w:ind w:left="34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CC" w:rsidRDefault="0054387C">
            <w:pPr>
              <w:widowControl/>
              <w:tabs>
                <w:tab w:val="left" w:pos="6120"/>
                <w:tab w:val="left" w:pos="10620"/>
              </w:tabs>
              <w:ind w:left="33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9F6ECC" w:rsidRDefault="0054387C">
            <w:pPr>
              <w:widowControl/>
              <w:tabs>
                <w:tab w:val="left" w:pos="10620"/>
              </w:tabs>
              <w:ind w:left="33" w:righ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Заречный, МКУ ГО Заречный «Управление ГО и ЧС»</w:t>
            </w:r>
          </w:p>
        </w:tc>
      </w:tr>
    </w:tbl>
    <w:p w:rsidR="009F6ECC" w:rsidRDefault="009F6ECC">
      <w:pPr>
        <w:ind w:left="1134" w:right="1134"/>
        <w:jc w:val="center"/>
        <w:rPr>
          <w:rFonts w:ascii="Liberation Serif" w:hAnsi="Liberation Serif"/>
          <w:kern w:val="3"/>
          <w:sz w:val="24"/>
          <w:szCs w:val="24"/>
        </w:rPr>
      </w:pPr>
    </w:p>
    <w:sectPr w:rsidR="009F6ECC" w:rsidSect="009F52EE">
      <w:headerReference w:type="default" r:id="rId9"/>
      <w:pgSz w:w="16840" w:h="11907" w:orient="landscape"/>
      <w:pgMar w:top="1418" w:right="82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37" w:rsidRDefault="008A1C37">
      <w:r>
        <w:separator/>
      </w:r>
    </w:p>
  </w:endnote>
  <w:endnote w:type="continuationSeparator" w:id="0">
    <w:p w:rsidR="008A1C37" w:rsidRDefault="008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37" w:rsidRDefault="008A1C37">
      <w:r>
        <w:rPr>
          <w:color w:val="000000"/>
        </w:rPr>
        <w:separator/>
      </w:r>
    </w:p>
  </w:footnote>
  <w:footnote w:type="continuationSeparator" w:id="0">
    <w:p w:rsidR="008A1C37" w:rsidRDefault="008A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F" w:rsidRDefault="0054387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BD473F" w:rsidRDefault="008A1C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F" w:rsidRPr="009F52EE" w:rsidRDefault="0054387C">
    <w:pPr>
      <w:pStyle w:val="a8"/>
      <w:jc w:val="center"/>
      <w:rPr>
        <w:rFonts w:ascii="Liberation Serif" w:hAnsi="Liberation Serif" w:cs="Liberation Serif"/>
        <w:sz w:val="24"/>
      </w:rPr>
    </w:pPr>
    <w:r w:rsidRPr="009F52EE">
      <w:rPr>
        <w:rFonts w:ascii="Liberation Serif" w:hAnsi="Liberation Serif" w:cs="Liberation Serif"/>
        <w:sz w:val="24"/>
      </w:rPr>
      <w:fldChar w:fldCharType="begin"/>
    </w:r>
    <w:r w:rsidRPr="009F52EE">
      <w:rPr>
        <w:rFonts w:ascii="Liberation Serif" w:hAnsi="Liberation Serif" w:cs="Liberation Serif"/>
        <w:sz w:val="24"/>
      </w:rPr>
      <w:instrText xml:space="preserve"> PAGE </w:instrText>
    </w:r>
    <w:r w:rsidRPr="009F52EE">
      <w:rPr>
        <w:rFonts w:ascii="Liberation Serif" w:hAnsi="Liberation Serif" w:cs="Liberation Serif"/>
        <w:sz w:val="24"/>
      </w:rPr>
      <w:fldChar w:fldCharType="separate"/>
    </w:r>
    <w:r w:rsidR="003A50E6">
      <w:rPr>
        <w:rFonts w:ascii="Liberation Serif" w:hAnsi="Liberation Serif" w:cs="Liberation Serif"/>
        <w:noProof/>
        <w:sz w:val="24"/>
      </w:rPr>
      <w:t>7</w:t>
    </w:r>
    <w:r w:rsidRPr="009F52EE">
      <w:rPr>
        <w:rFonts w:ascii="Liberation Serif" w:hAnsi="Liberation Serif" w:cs="Liberation Serif"/>
        <w:sz w:val="24"/>
      </w:rPr>
      <w:fldChar w:fldCharType="end"/>
    </w:r>
  </w:p>
  <w:p w:rsidR="00BD473F" w:rsidRDefault="008A1C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C"/>
    <w:rsid w:val="0003735D"/>
    <w:rsid w:val="003A50E6"/>
    <w:rsid w:val="0054387C"/>
    <w:rsid w:val="006F01B1"/>
    <w:rsid w:val="007C5A65"/>
    <w:rsid w:val="008A1C37"/>
    <w:rsid w:val="009F52EE"/>
    <w:rsid w:val="009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038D"/>
  <w15:docId w15:val="{54E9DF86-0CB5-4312-8E02-827C22C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65DF3B7E</Template>
  <TotalTime>2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2021-04-01T04:52:00Z</cp:lastPrinted>
  <dcterms:created xsi:type="dcterms:W3CDTF">2021-04-01T04:53:00Z</dcterms:created>
  <dcterms:modified xsi:type="dcterms:W3CDTF">2021-04-02T04:43:00Z</dcterms:modified>
</cp:coreProperties>
</file>