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wmf" ContentType="image/x-wmf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12"/>
        <w:jc w:val="center"/>
        <w:rPr>
          <w:rFonts w:ascii="Academy" w:hAnsi="Academy"/>
          <w:b/>
          <w:caps/>
          <w:sz w:val="32"/>
        </w:rPr>
      </w:pP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39pt;height:49.2pt;mso-wrap-distance-right:0pt" filled="f" o:ole="">
            <v:imagedata r:id="rId3" o:title=""/>
          </v:shape>
          <o:OLEObject Type="Embed" ProgID="Word.Picture.8" ShapeID="ole_rId2" DrawAspect="Content" ObjectID="_1429168293" r:id="rId2"/>
        </w:object>
      </w:r>
    </w:p>
    <w:p>
      <w:pPr>
        <w:pStyle w:val="Normal"/>
        <w:spacing w:lineRule="auto" w:line="360"/>
        <w:jc w:val="center"/>
        <w:rPr>
          <w:rFonts w:ascii="Liberation Serif" w:hAnsi="Liberation Serif"/>
          <w:caps/>
          <w:szCs w:val="28"/>
        </w:rPr>
      </w:pPr>
      <w:r>
        <w:rPr>
          <w:rFonts w:ascii="Liberation Serif" w:hAnsi="Liberation Serif"/>
          <w:caps/>
          <w:szCs w:val="28"/>
        </w:rPr>
        <w:t>АДМИНИСТРАЦИЯ ГОРОДСКОГО ОКРУГА ЗАРЕЧНЫЙ</w:t>
      </w:r>
    </w:p>
    <w:p>
      <w:pPr>
        <w:pStyle w:val="Normal"/>
        <w:spacing w:lineRule="auto" w:line="360"/>
        <w:jc w:val="center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>
      <w:pPr>
        <w:pStyle w:val="Normal"/>
        <w:rPr>
          <w:rFonts w:ascii="Liberation Serif" w:hAnsi="Liberation Serif"/>
          <w:sz w:val="18"/>
        </w:rPr>
      </w:pPr>
      <w:r>
        <w:rPr>
          <w:rFonts w:ascii="Liberation Serif" w:hAnsi="Liberation Serif"/>
          <w:sz w:val="18"/>
        </w:rPr>
        <mc:AlternateContent>
          <mc:Choice Requires="wps">
            <w:drawing>
              <wp:anchor behindDoc="0" distT="28575" distB="28575" distL="28575" distR="28575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635"/>
                <wp:effectExtent l="28575" t="28575" r="28575" b="28575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480" cy="72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7.5pt" to="497.95pt,7.5pt" ID="Line 2" stroked="t" o:allowincell="f" style="position:absolute">
                <v:stroke color="black" weight="572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</w:r>
    </w:p>
    <w:p>
      <w:pPr>
        <w:pStyle w:val="Normal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от___</w:t>
      </w:r>
      <w:r>
        <w:rPr>
          <w:rFonts w:ascii="Liberation Serif" w:hAnsi="Liberation Serif"/>
          <w:sz w:val="24"/>
          <w:szCs w:val="24"/>
          <w:u w:val="single"/>
        </w:rPr>
        <w:t>31.10.2019</w:t>
      </w:r>
      <w:r>
        <w:rPr>
          <w:rFonts w:ascii="Liberation Serif" w:hAnsi="Liberation Serif"/>
          <w:sz w:val="24"/>
          <w:szCs w:val="24"/>
        </w:rPr>
        <w:t>____ № ___</w:t>
      </w:r>
      <w:r>
        <w:rPr>
          <w:rFonts w:ascii="Liberation Serif" w:hAnsi="Liberation Serif"/>
          <w:sz w:val="24"/>
          <w:szCs w:val="24"/>
          <w:u w:val="single"/>
        </w:rPr>
        <w:t>1072-П</w:t>
      </w:r>
      <w:r>
        <w:rPr>
          <w:rFonts w:ascii="Liberation Serif" w:hAnsi="Liberation Serif"/>
          <w:sz w:val="24"/>
          <w:szCs w:val="24"/>
        </w:rPr>
        <w:t>____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ind w:right="5812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>
      <w:pPr>
        <w:pStyle w:val="Normal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Об утверждении муниципальной программы «Управление муниципальными финансами городского округа Заречный до 2026 года»</w:t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(в редакции постановлений от 13.03.2020 № 218-П, от 10.08.2020 № 572-П, </w:t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16.12.2020 № 983-П, от 09.02.2021 № 131-П, от 17.09.2021 № 940-П, от 10.12.2021 № 1213-П,</w:t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30.12.2021 № 1324-П, от 30.06.2022 № 865-П, от 18.11.2022 № 1421-П, от 13.01.2023 № 34-П, от 31.01.2023 № 122-П, от 22.05.2023 № 608-П, от 28.11.2023 № 1542-П, от 12.01.2024 № 25-П,</w:t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12.02.2024 № 208-П)</w:t>
      </w:r>
    </w:p>
    <w:p>
      <w:pPr>
        <w:pStyle w:val="Normal"/>
        <w:ind w:left="284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ind w:left="284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color w:val="000000" w:themeColor="text1"/>
          <w:szCs w:val="28"/>
        </w:rPr>
      </w:pPr>
      <w:r>
        <w:rPr>
          <w:rFonts w:ascii="Liberation Serif" w:hAnsi="Liberation Serif"/>
          <w:color w:val="000000" w:themeColor="text1"/>
          <w:szCs w:val="28"/>
        </w:rPr>
        <w:t>В соответствии со статьей 179 Бюджетного кодекса Российской Федерации, постановлением администрации городского округа Заречный от 23.06.2014   № 798-П «Об утверждении порядка формирования и реализации муниципальных программ городского округа Заречный» (в действующей редакции), на основании ст. ст. 28, 31 Устава городского округа Заречный администрация городского округа Заречный</w:t>
      </w:r>
    </w:p>
    <w:p>
      <w:pPr>
        <w:pStyle w:val="Normal"/>
        <w:rPr>
          <w:rFonts w:ascii="Liberation Serif" w:hAnsi="Liberation Serif"/>
          <w:b/>
          <w:color w:val="000000" w:themeColor="text1"/>
          <w:szCs w:val="28"/>
        </w:rPr>
      </w:pPr>
      <w:r>
        <w:rPr>
          <w:rFonts w:ascii="Liberation Serif" w:hAnsi="Liberation Serif"/>
          <w:b/>
          <w:color w:val="000000" w:themeColor="text1"/>
          <w:szCs w:val="28"/>
        </w:rPr>
        <w:t>ПОСТАНОВЛЯЕТ:</w:t>
      </w:r>
    </w:p>
    <w:p>
      <w:pPr>
        <w:pStyle w:val="Normal"/>
        <w:ind w:right="-1" w:firstLine="708"/>
        <w:jc w:val="both"/>
        <w:rPr>
          <w:rFonts w:ascii="Liberation Serif" w:hAnsi="Liberation Serif"/>
          <w:color w:val="000000" w:themeColor="text1"/>
          <w:szCs w:val="28"/>
        </w:rPr>
      </w:pPr>
      <w:r>
        <w:rPr>
          <w:rFonts w:ascii="Liberation Serif" w:hAnsi="Liberation Serif"/>
          <w:color w:val="000000" w:themeColor="text1"/>
          <w:szCs w:val="28"/>
        </w:rPr>
        <w:t>1. Утвердить муниципальную программу «Управление муниципальными финансами городского округа Заречный до 2026 года» (прилагается).</w:t>
      </w:r>
    </w:p>
    <w:p>
      <w:pPr>
        <w:pStyle w:val="Normal"/>
        <w:ind w:right="-1" w:firstLine="708"/>
        <w:jc w:val="both"/>
        <w:rPr>
          <w:rFonts w:ascii="Liberation Serif" w:hAnsi="Liberation Serif"/>
          <w:color w:val="000000" w:themeColor="text1"/>
          <w:szCs w:val="28"/>
        </w:rPr>
      </w:pPr>
      <w:r>
        <w:rPr>
          <w:rFonts w:ascii="Liberation Serif" w:hAnsi="Liberation Serif"/>
          <w:color w:val="000000" w:themeColor="text1"/>
          <w:szCs w:val="28"/>
        </w:rPr>
        <w:t>2. Настоящее постановление вступает в силу с 1 января 2020 года.</w:t>
      </w:r>
    </w:p>
    <w:p>
      <w:pPr>
        <w:pStyle w:val="Normal"/>
        <w:ind w:right="-1" w:firstLine="708"/>
        <w:jc w:val="both"/>
        <w:rPr>
          <w:rFonts w:ascii="Liberation Serif" w:hAnsi="Liberation Serif"/>
          <w:color w:val="000000" w:themeColor="text1"/>
          <w:szCs w:val="28"/>
        </w:rPr>
      </w:pPr>
      <w:r>
        <w:rPr>
          <w:rFonts w:ascii="Liberation Serif" w:hAnsi="Liberation Serif"/>
          <w:color w:val="000000" w:themeColor="text1"/>
          <w:szCs w:val="28"/>
        </w:rPr>
        <w:t>3. Контроль за исполнением настоящего постановления возложить на заместителя главы администрации городского округа Заречный по финансово-экономическим вопросам и стратегическому планированию Сурину С.М.</w:t>
      </w:r>
    </w:p>
    <w:p>
      <w:pPr>
        <w:pStyle w:val="Normal"/>
        <w:ind w:right="-1" w:firstLine="708"/>
        <w:jc w:val="both"/>
        <w:rPr>
          <w:rFonts w:ascii="Liberation Serif" w:hAnsi="Liberation Serif"/>
          <w:color w:val="000000" w:themeColor="text1"/>
          <w:szCs w:val="28"/>
        </w:rPr>
      </w:pPr>
      <w:r>
        <w:rPr>
          <w:rFonts w:ascii="Liberation Serif" w:hAnsi="Liberation Serif"/>
          <w:color w:val="000000" w:themeColor="text1"/>
          <w:szCs w:val="28"/>
        </w:rPr>
        <w:t>4.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>
      <w:pPr>
        <w:pStyle w:val="Normal"/>
        <w:ind w:right="-1" w:firstLine="708"/>
        <w:jc w:val="both"/>
        <w:rPr>
          <w:rFonts w:ascii="Liberation Serif" w:hAnsi="Liberation Serif"/>
          <w:color w:val="000000" w:themeColor="text1"/>
          <w:szCs w:val="28"/>
        </w:rPr>
      </w:pPr>
      <w:r>
        <w:rPr>
          <w:rFonts w:ascii="Liberation Serif" w:hAnsi="Liberation Serif"/>
          <w:color w:val="000000" w:themeColor="text1"/>
          <w:szCs w:val="28"/>
        </w:rPr>
        <w:t>5. Направить настоящее постановление в орган, осуществляющий ведение Свердловского областного регистра МНПА.</w:t>
      </w:r>
    </w:p>
    <w:p>
      <w:pPr>
        <w:pStyle w:val="Normal"/>
        <w:rPr>
          <w:rFonts w:ascii="Liberation Serif" w:hAnsi="Liberation Serif"/>
          <w:color w:val="000000" w:themeColor="text1"/>
          <w:szCs w:val="28"/>
        </w:rPr>
      </w:pPr>
      <w:r>
        <w:rPr>
          <w:rFonts w:ascii="Liberation Serif" w:hAnsi="Liberation Serif"/>
          <w:color w:val="000000" w:themeColor="text1"/>
          <w:szCs w:val="28"/>
        </w:rPr>
      </w:r>
    </w:p>
    <w:p>
      <w:pPr>
        <w:pStyle w:val="Normal"/>
        <w:rPr>
          <w:rFonts w:ascii="Liberation Serif" w:hAnsi="Liberation Serif"/>
          <w:color w:val="000000" w:themeColor="text1"/>
          <w:szCs w:val="28"/>
        </w:rPr>
      </w:pPr>
      <w:r>
        <w:rPr>
          <w:rFonts w:ascii="Liberation Serif" w:hAnsi="Liberation Serif"/>
          <w:color w:val="000000" w:themeColor="text1"/>
          <w:szCs w:val="28"/>
        </w:rPr>
      </w:r>
    </w:p>
    <w:p>
      <w:pPr>
        <w:pStyle w:val="Normal"/>
        <w:tabs>
          <w:tab w:val="clear" w:pos="720"/>
          <w:tab w:val="left" w:pos="7380" w:leader="none"/>
        </w:tabs>
        <w:rPr>
          <w:rFonts w:ascii="Liberation Serif" w:hAnsi="Liberation Serif"/>
          <w:color w:val="000000" w:themeColor="text1"/>
          <w:szCs w:val="28"/>
        </w:rPr>
      </w:pPr>
      <w:r>
        <w:rPr>
          <w:rFonts w:ascii="Liberation Serif" w:hAnsi="Liberation Serif"/>
          <w:color w:val="000000" w:themeColor="text1"/>
          <w:szCs w:val="28"/>
        </w:rPr>
        <w:t>Глава</w:t>
      </w:r>
    </w:p>
    <w:p>
      <w:pPr>
        <w:pStyle w:val="Normal"/>
        <w:ind w:right="-1" w:hanging="0"/>
        <w:rPr>
          <w:rFonts w:ascii="Liberation Serif" w:hAnsi="Liberation Serif"/>
          <w:color w:val="000000" w:themeColor="text1"/>
          <w:szCs w:val="28"/>
        </w:rPr>
      </w:pPr>
      <w:r>
        <w:rPr>
          <w:rFonts w:ascii="Liberation Serif" w:hAnsi="Liberation Serif"/>
          <w:color w:val="000000" w:themeColor="text1"/>
          <w:szCs w:val="28"/>
        </w:rPr>
        <w:t>городского округа Заречный                                                                    А.В. Захарцев</w:t>
      </w:r>
    </w:p>
    <w:p>
      <w:pPr>
        <w:pStyle w:val="Normal"/>
        <w:rPr>
          <w:rFonts w:ascii="Liberation Serif" w:hAnsi="Liberation Serif"/>
          <w:color w:val="000000" w:themeColor="text1"/>
          <w:szCs w:val="28"/>
        </w:rPr>
      </w:pPr>
      <w:r>
        <w:rPr>
          <w:rFonts w:ascii="Liberation Serif" w:hAnsi="Liberation Serif"/>
          <w:color w:val="000000" w:themeColor="text1"/>
          <w:szCs w:val="28"/>
        </w:rPr>
      </w:r>
    </w:p>
    <w:p>
      <w:pPr>
        <w:pStyle w:val="Normal"/>
        <w:ind w:left="5670" w:hanging="0"/>
        <w:rPr>
          <w:rFonts w:ascii="Liberation Serif" w:hAnsi="Liberation Serif"/>
          <w:color w:val="000000" w:themeColor="text1"/>
          <w:szCs w:val="28"/>
        </w:rPr>
      </w:pPr>
      <w:r>
        <w:rPr>
          <w:rFonts w:ascii="Liberation Serif" w:hAnsi="Liberation Serif"/>
          <w:color w:val="000000" w:themeColor="text1"/>
          <w:szCs w:val="28"/>
        </w:rPr>
      </w:r>
      <w:r>
        <w:br w:type="page"/>
      </w:r>
    </w:p>
    <w:p>
      <w:pPr>
        <w:pStyle w:val="Normal"/>
        <w:ind w:left="5387" w:hanging="0"/>
        <w:rPr>
          <w:rFonts w:ascii="Liberation Serif" w:hAnsi="Liberation Serif"/>
          <w:color w:val="000000" w:themeColor="text1"/>
          <w:sz w:val="25"/>
          <w:szCs w:val="25"/>
        </w:rPr>
      </w:pPr>
      <w:r>
        <w:rPr>
          <w:rFonts w:ascii="Liberation Serif" w:hAnsi="Liberation Serif"/>
          <w:color w:val="000000" w:themeColor="text1"/>
          <w:sz w:val="25"/>
          <w:szCs w:val="25"/>
        </w:rPr>
        <w:t>УТВЕРЖДЕНА</w:t>
      </w:r>
    </w:p>
    <w:p>
      <w:pPr>
        <w:pStyle w:val="Normal"/>
        <w:ind w:left="5387" w:hanging="0"/>
        <w:rPr>
          <w:rFonts w:ascii="Liberation Serif" w:hAnsi="Liberation Serif"/>
          <w:color w:val="000000" w:themeColor="text1"/>
          <w:sz w:val="25"/>
          <w:szCs w:val="25"/>
        </w:rPr>
      </w:pPr>
      <w:r>
        <w:rPr>
          <w:rFonts w:ascii="Liberation Serif" w:hAnsi="Liberation Serif"/>
          <w:color w:val="000000" w:themeColor="text1"/>
          <w:sz w:val="25"/>
          <w:szCs w:val="25"/>
        </w:rPr>
        <w:t>постановлением администрации</w:t>
      </w:r>
    </w:p>
    <w:p>
      <w:pPr>
        <w:pStyle w:val="Normal"/>
        <w:ind w:left="5387" w:hanging="0"/>
        <w:rPr>
          <w:rFonts w:ascii="Liberation Serif" w:hAnsi="Liberation Serif"/>
          <w:color w:val="000000" w:themeColor="text1"/>
          <w:sz w:val="25"/>
          <w:szCs w:val="25"/>
        </w:rPr>
      </w:pPr>
      <w:r>
        <w:rPr>
          <w:rFonts w:ascii="Liberation Serif" w:hAnsi="Liberation Serif"/>
          <w:color w:val="000000" w:themeColor="text1"/>
          <w:sz w:val="25"/>
          <w:szCs w:val="25"/>
        </w:rPr>
        <w:t>городского округа Заречный</w:t>
      </w:r>
    </w:p>
    <w:p>
      <w:pPr>
        <w:pStyle w:val="Normal"/>
        <w:ind w:left="4667" w:firstLine="7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от___</w:t>
      </w:r>
      <w:r>
        <w:rPr>
          <w:rFonts w:ascii="Liberation Serif" w:hAnsi="Liberation Serif"/>
          <w:sz w:val="24"/>
          <w:szCs w:val="24"/>
          <w:u w:val="single"/>
        </w:rPr>
        <w:t>31.10.2019</w:t>
      </w:r>
      <w:r>
        <w:rPr>
          <w:rFonts w:ascii="Liberation Serif" w:hAnsi="Liberation Serif"/>
          <w:sz w:val="24"/>
          <w:szCs w:val="24"/>
        </w:rPr>
        <w:t>____ № ___</w:t>
      </w:r>
      <w:r>
        <w:rPr>
          <w:rFonts w:ascii="Liberation Serif" w:hAnsi="Liberation Serif"/>
          <w:sz w:val="24"/>
          <w:szCs w:val="24"/>
          <w:u w:val="single"/>
        </w:rPr>
        <w:t>1072-П</w:t>
      </w:r>
      <w:r>
        <w:rPr>
          <w:rFonts w:ascii="Liberation Serif" w:hAnsi="Liberation Serif"/>
          <w:sz w:val="24"/>
          <w:szCs w:val="24"/>
        </w:rPr>
        <w:t>____</w:t>
      </w:r>
    </w:p>
    <w:p>
      <w:pPr>
        <w:pStyle w:val="Normal"/>
        <w:ind w:left="5387" w:hanging="0"/>
        <w:rPr>
          <w:rFonts w:ascii="Liberation Serif" w:hAnsi="Liberation Serif"/>
          <w:color w:val="000000" w:themeColor="text1"/>
          <w:sz w:val="25"/>
          <w:szCs w:val="25"/>
        </w:rPr>
      </w:pPr>
      <w:r>
        <w:rPr>
          <w:rFonts w:ascii="Liberation Serif" w:hAnsi="Liberation Serif"/>
          <w:color w:val="000000" w:themeColor="text1"/>
          <w:sz w:val="25"/>
          <w:szCs w:val="25"/>
        </w:rPr>
        <w:t>«Об утверждении муниципальной программы «Управление муниципальными финансами городского округа Заречный до 2026 года»</w:t>
      </w:r>
    </w:p>
    <w:p>
      <w:pPr>
        <w:pStyle w:val="Normal"/>
        <w:ind w:left="5387" w:hanging="0"/>
        <w:rPr>
          <w:rFonts w:ascii="Liberation Serif" w:hAnsi="Liberation Serif"/>
          <w:color w:val="000000" w:themeColor="text1"/>
          <w:sz w:val="25"/>
          <w:szCs w:val="25"/>
        </w:rPr>
      </w:pPr>
      <w:r>
        <w:rPr>
          <w:rFonts w:ascii="Liberation Serif" w:hAnsi="Liberation Serif"/>
          <w:color w:val="000000" w:themeColor="text1"/>
          <w:sz w:val="25"/>
          <w:szCs w:val="25"/>
        </w:rPr>
      </w:r>
    </w:p>
    <w:p>
      <w:pPr>
        <w:pStyle w:val="Normal"/>
        <w:ind w:left="5387" w:hanging="0"/>
        <w:rPr>
          <w:rFonts w:ascii="Liberation Serif" w:hAnsi="Liberation Serif"/>
          <w:color w:val="000000" w:themeColor="text1"/>
          <w:sz w:val="25"/>
          <w:szCs w:val="25"/>
        </w:rPr>
      </w:pPr>
      <w:r>
        <w:rPr>
          <w:rFonts w:ascii="Liberation Serif" w:hAnsi="Liberation Serif"/>
          <w:color w:val="000000" w:themeColor="text1"/>
          <w:sz w:val="25"/>
          <w:szCs w:val="25"/>
        </w:rPr>
      </w:r>
    </w:p>
    <w:p>
      <w:pPr>
        <w:pStyle w:val="Normal"/>
        <w:jc w:val="center"/>
        <w:rPr>
          <w:rFonts w:ascii="Liberation Serif" w:hAnsi="Liberation Serif"/>
          <w:b/>
          <w:color w:val="000000" w:themeColor="text1"/>
          <w:sz w:val="25"/>
          <w:szCs w:val="25"/>
        </w:rPr>
      </w:pPr>
      <w:r>
        <w:rPr>
          <w:rFonts w:ascii="Liberation Serif" w:hAnsi="Liberation Serif"/>
          <w:b/>
          <w:color w:val="000000" w:themeColor="text1"/>
          <w:sz w:val="25"/>
          <w:szCs w:val="25"/>
        </w:rPr>
        <w:t xml:space="preserve">МУНИЦИПАЛЬНАЯ ПРОГРАММА </w:t>
      </w:r>
    </w:p>
    <w:p>
      <w:pPr>
        <w:pStyle w:val="Normal"/>
        <w:jc w:val="center"/>
        <w:rPr>
          <w:rFonts w:ascii="Liberation Serif" w:hAnsi="Liberation Serif"/>
          <w:b/>
          <w:color w:val="000000" w:themeColor="text1"/>
          <w:sz w:val="25"/>
          <w:szCs w:val="25"/>
        </w:rPr>
      </w:pPr>
      <w:r>
        <w:rPr>
          <w:rFonts w:ascii="Liberation Serif" w:hAnsi="Liberation Serif"/>
          <w:b/>
          <w:color w:val="000000" w:themeColor="text1"/>
          <w:sz w:val="25"/>
          <w:szCs w:val="25"/>
        </w:rPr>
        <w:t xml:space="preserve">«Управление муниципальными финансами </w:t>
      </w:r>
    </w:p>
    <w:p>
      <w:pPr>
        <w:pStyle w:val="Normal"/>
        <w:jc w:val="center"/>
        <w:rPr>
          <w:rFonts w:ascii="Liberation Serif" w:hAnsi="Liberation Serif"/>
          <w:b/>
          <w:color w:val="000000" w:themeColor="text1"/>
          <w:sz w:val="25"/>
          <w:szCs w:val="25"/>
        </w:rPr>
      </w:pPr>
      <w:r>
        <w:rPr>
          <w:rFonts w:ascii="Liberation Serif" w:hAnsi="Liberation Serif"/>
          <w:b/>
          <w:color w:val="000000" w:themeColor="text1"/>
          <w:sz w:val="25"/>
          <w:szCs w:val="25"/>
        </w:rPr>
        <w:t>городского округа Заречный до 2026 года»</w:t>
      </w:r>
    </w:p>
    <w:p>
      <w:pPr>
        <w:pStyle w:val="Normal"/>
        <w:ind w:left="5387" w:hanging="0"/>
        <w:rPr>
          <w:rFonts w:ascii="Liberation Serif" w:hAnsi="Liberation Serif"/>
          <w:color w:val="000000" w:themeColor="text1"/>
          <w:sz w:val="25"/>
          <w:szCs w:val="25"/>
        </w:rPr>
      </w:pPr>
      <w:r>
        <w:rPr>
          <w:rFonts w:ascii="Liberation Serif" w:hAnsi="Liberation Serif"/>
          <w:color w:val="000000" w:themeColor="text1"/>
          <w:sz w:val="25"/>
          <w:szCs w:val="25"/>
        </w:rPr>
      </w:r>
    </w:p>
    <w:p>
      <w:pPr>
        <w:pStyle w:val="Normal"/>
        <w:suppressAutoHyphens w:val="true"/>
        <w:jc w:val="center"/>
        <w:textAlignment w:val="baseline"/>
        <w:rPr>
          <w:rFonts w:ascii="Liberation Serif" w:hAnsi="Liberation Serif" w:cs="Liberation Serif"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 xml:space="preserve">ПАСПОРТ </w:t>
      </w:r>
    </w:p>
    <w:p>
      <w:pPr>
        <w:pStyle w:val="Normal"/>
        <w:suppressAutoHyphens w:val="true"/>
        <w:jc w:val="center"/>
        <w:textAlignment w:val="baseline"/>
        <w:rPr>
          <w:rFonts w:ascii="Liberation Serif" w:hAnsi="Liberation Serif" w:cs="Liberation Serif"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МУНИЦИПАЛЬНОЙ ПРОГРАММЫ</w:t>
      </w:r>
    </w:p>
    <w:p>
      <w:pPr>
        <w:pStyle w:val="Normal"/>
        <w:suppressAutoHyphens w:val="true"/>
        <w:jc w:val="center"/>
        <w:textAlignment w:val="baseline"/>
        <w:rPr>
          <w:rFonts w:ascii="Liberation Serif" w:hAnsi="Liberation Serif" w:cs="Liberation Serif"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«Управление муниципальными финансами</w:t>
      </w:r>
    </w:p>
    <w:p>
      <w:pPr>
        <w:pStyle w:val="Normal"/>
        <w:suppressAutoHyphens w:val="true"/>
        <w:jc w:val="center"/>
        <w:textAlignment w:val="baseline"/>
        <w:rPr>
          <w:rFonts w:ascii="Liberation Serif" w:hAnsi="Liberation Serif" w:cs="Liberation Serif"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городского округа Заречный до 2026 года»</w:t>
      </w:r>
    </w:p>
    <w:p>
      <w:pPr>
        <w:pStyle w:val="Normal"/>
        <w:suppressAutoHyphens w:val="true"/>
        <w:ind w:firstLine="540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uppressAutoHyphens w:val="true"/>
        <w:ind w:firstLine="540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tbl>
      <w:tblPr>
        <w:tblW w:w="4950" w:type="pct"/>
        <w:jc w:val="left"/>
        <w:tblInd w:w="-67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 w:noHBand="0" w:noVBand="0" w:firstColumn="0" w:lastRow="0" w:lastColumn="0" w:firstRow="0"/>
      </w:tblPr>
      <w:tblGrid>
        <w:gridCol w:w="3013"/>
        <w:gridCol w:w="6807"/>
      </w:tblGrid>
      <w:tr>
        <w:trPr>
          <w:trHeight w:val="800" w:hRule="atLeast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Финансовое управление администрации городского округа Заречный</w:t>
            </w:r>
          </w:p>
        </w:tc>
      </w:tr>
      <w:tr>
        <w:trPr>
          <w:trHeight w:val="353" w:hRule="atLeast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Финансовое управление администрации городского округа Заречный</w:t>
            </w:r>
          </w:p>
        </w:tc>
      </w:tr>
      <w:tr>
        <w:trPr>
          <w:trHeight w:val="503" w:hRule="atLeast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Сроки реализации муниципальной программы           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>20 – 2026 годы</w:t>
            </w:r>
          </w:p>
        </w:tc>
      </w:tr>
      <w:tr>
        <w:trPr>
          <w:trHeight w:val="800" w:hRule="atLeast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Цели и задачи 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4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Цель 1 (Подпрограмма 1): повышение финансовой устойчивости бюджета городского округа Заречный</w:t>
            </w:r>
          </w:p>
          <w:p>
            <w:pPr>
              <w:pStyle w:val="Normal"/>
              <w:widowControl w:val="false"/>
              <w:suppressAutoHyphens w:val="true"/>
              <w:ind w:firstLine="4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1. увеличение объема налоговых и неналоговых доходов бюджета городского округа Заречный</w:t>
            </w:r>
          </w:p>
          <w:p>
            <w:pPr>
              <w:pStyle w:val="Normal"/>
              <w:widowControl w:val="false"/>
              <w:suppressAutoHyphens w:val="true"/>
              <w:ind w:firstLine="4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Цель 2: рациональное управление средствами бюджета городского округа Заречный, повышение эффективности бюджетных расходов</w:t>
            </w:r>
          </w:p>
          <w:p>
            <w:pPr>
              <w:pStyle w:val="Normal"/>
              <w:widowControl w:val="false"/>
              <w:suppressAutoHyphens w:val="true"/>
              <w:ind w:firstLine="4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2. организация бюджетного процесса в части планирования бюджета;</w:t>
            </w:r>
          </w:p>
          <w:p>
            <w:pPr>
              <w:pStyle w:val="Normal"/>
              <w:widowControl w:val="false"/>
              <w:suppressAutoHyphens w:val="true"/>
              <w:ind w:firstLine="4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3. организация исполнения бюджета городского округа в рамках действующего бюджетного законодательства;</w:t>
            </w:r>
          </w:p>
          <w:p>
            <w:pPr>
              <w:pStyle w:val="Normal"/>
              <w:widowControl w:val="false"/>
              <w:suppressAutoHyphens w:val="true"/>
              <w:ind w:firstLine="4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4. организация бюджетного процесса в части составления отчетности об исполнении бюджета городского округа;</w:t>
            </w:r>
          </w:p>
          <w:p>
            <w:pPr>
              <w:pStyle w:val="Normal"/>
              <w:widowControl w:val="false"/>
              <w:suppressAutoHyphens w:val="true"/>
              <w:ind w:firstLine="409"/>
              <w:jc w:val="both"/>
              <w:textAlignment w:val="baseline"/>
              <w:rPr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Задача 5. обеспечение контроля за соблюдением бюджетного законодательства и законодательства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 сфере закупок;</w:t>
            </w:r>
          </w:p>
          <w:p>
            <w:pPr>
              <w:pStyle w:val="Normal"/>
              <w:widowControl w:val="false"/>
              <w:suppressAutoHyphens w:val="true"/>
              <w:ind w:firstLine="4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6. повышение эффективности управления средствами бюджета городского округа Заречный;</w:t>
            </w:r>
          </w:p>
          <w:p>
            <w:pPr>
              <w:pStyle w:val="Normal"/>
              <w:widowControl w:val="false"/>
              <w:suppressAutoHyphens w:val="true"/>
              <w:ind w:firstLine="4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Цель 3: соблюдение ограничений по объему муниципального долга городского округа Заречный и расходам на его обслуживание, установленных федеральным и областным законодательством, своевременное исполнение долговых обязательств</w:t>
            </w:r>
          </w:p>
          <w:p>
            <w:pPr>
              <w:pStyle w:val="Normal"/>
              <w:widowControl w:val="false"/>
              <w:suppressAutoHyphens w:val="true"/>
              <w:ind w:firstLine="4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7. учет долговых обязательств городского округа Заречный и соблюдение принятых ограничений по долговой нагрузке;</w:t>
            </w:r>
          </w:p>
          <w:p>
            <w:pPr>
              <w:pStyle w:val="Normal"/>
              <w:widowControl w:val="false"/>
              <w:suppressAutoHyphens w:val="true"/>
              <w:ind w:firstLine="4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8. минимизация расходов на обслуживание долговых обязательств городского округа Заречный;</w:t>
            </w:r>
          </w:p>
          <w:p>
            <w:pPr>
              <w:pStyle w:val="Normal"/>
              <w:widowControl w:val="false"/>
              <w:suppressAutoHyphens w:val="true"/>
              <w:ind w:firstLine="4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Цель 4 (Подпрограмма 2): повышение эффективности управления бюджетным процессом за счет применения автоматизированных систем</w:t>
            </w:r>
          </w:p>
          <w:p>
            <w:pPr>
              <w:pStyle w:val="Normal"/>
              <w:widowControl w:val="false"/>
              <w:suppressAutoHyphens w:val="true"/>
              <w:ind w:firstLine="409"/>
              <w:jc w:val="both"/>
              <w:textAlignment w:val="baseline"/>
              <w:rPr>
                <w:sz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Задача 9. 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автоматизация планирования и исполнения бюджета городского округа Заречный и автоматизированное решение сопутствующих задач бюджетного процесса;</w:t>
            </w:r>
          </w:p>
          <w:p>
            <w:pPr>
              <w:pStyle w:val="Normal"/>
              <w:widowControl w:val="false"/>
              <w:suppressAutoHyphens w:val="true"/>
              <w:ind w:firstLine="493"/>
              <w:jc w:val="both"/>
              <w:textAlignment w:val="baseline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Задача 10. обеспечение информационной прозрачности, надежности и безопасности бюджетной системы городского округа;</w:t>
            </w:r>
          </w:p>
          <w:p>
            <w:pPr>
              <w:pStyle w:val="Normal"/>
              <w:widowControl w:val="false"/>
              <w:suppressAutoHyphens w:val="true"/>
              <w:ind w:firstLine="4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Цель 5 (Подпрограмма 3): обеспечение условий для реализации мероприятий муниципальной программы в соответствии с установленными сроками и задачами.</w:t>
            </w:r>
          </w:p>
          <w:p>
            <w:pPr>
              <w:pStyle w:val="Normal"/>
              <w:widowControl w:val="false"/>
              <w:suppressAutoHyphens w:val="true"/>
              <w:ind w:firstLine="4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11. обеспечение эффективной деятельности Финансового управления администрации городского округа Заречный по реализации муниципальной программы «Управление муниципальными финансами городского округа Заречный до 2026 года»</w:t>
            </w:r>
          </w:p>
          <w:p>
            <w:pPr>
              <w:pStyle w:val="Normal"/>
              <w:widowControl w:val="false"/>
              <w:suppressAutoHyphens w:val="true"/>
              <w:ind w:firstLine="4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Цель 6 (Подпрограмма 4): обеспечение исполнения обязательств по заключенным договорам и иным документам в целях защиты нарушенных прав, свобод и законных интересов граждан и организаций городского округа Заречный.</w:t>
            </w:r>
          </w:p>
          <w:p>
            <w:pPr>
              <w:pStyle w:val="Normal"/>
              <w:widowControl w:val="false"/>
              <w:suppressAutoHyphens w:val="true"/>
              <w:ind w:firstLine="4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12. Полное и своевременное исполнение судебных актов</w:t>
            </w:r>
          </w:p>
        </w:tc>
      </w:tr>
      <w:tr>
        <w:trPr>
          <w:trHeight w:val="273" w:hRule="atLeast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Перечень подпрограмм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34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Подпрограмма 1 «Управление бюджетным процессом, его совершенствование»;</w:t>
            </w:r>
          </w:p>
          <w:p>
            <w:pPr>
              <w:pStyle w:val="Normal"/>
              <w:widowControl w:val="false"/>
              <w:suppressAutoHyphens w:val="true"/>
              <w:ind w:firstLine="34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Подпрограмма 2 «Информационные системы управления финансами»;</w:t>
            </w:r>
          </w:p>
          <w:p>
            <w:pPr>
              <w:pStyle w:val="Normal"/>
              <w:widowControl w:val="false"/>
              <w:suppressAutoHyphens w:val="true"/>
              <w:ind w:firstLine="349"/>
              <w:jc w:val="both"/>
              <w:textAlignment w:val="baseline"/>
              <w:rPr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Подпрограмма 3 «Обеспечение реализации муниципальной программы «Управление муниципальными финансами городского округа Заречный до 2026 года»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ind w:firstLine="34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Подпрограмма 4 «Исполнение судебных актов»</w:t>
            </w:r>
          </w:p>
        </w:tc>
      </w:tr>
      <w:tr>
        <w:trPr/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i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349"/>
              <w:jc w:val="both"/>
              <w:textAlignment w:val="baseline"/>
              <w:rPr>
                <w:szCs w:val="28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1) Темп роста о</w:t>
            </w:r>
            <w:r>
              <w:rPr>
                <w:rFonts w:ascii="Liberation Serif" w:hAnsi="Liberation Serif"/>
                <w:sz w:val="24"/>
                <w:szCs w:val="24"/>
              </w:rPr>
              <w:t>бъема налоговых и неналоговых доходов бюджета городского округа Заречный (в сопоставимых условиях);</w:t>
            </w:r>
          </w:p>
          <w:p>
            <w:pPr>
              <w:pStyle w:val="Normal"/>
              <w:widowControl w:val="false"/>
              <w:suppressAutoHyphens w:val="true"/>
              <w:ind w:firstLine="34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соблюдение сроков разработки проекта бюджета городского округа Заречный, установленных администрацией городского округа Заречный;</w:t>
            </w:r>
          </w:p>
          <w:p>
            <w:pPr>
              <w:pStyle w:val="Normal"/>
              <w:widowControl w:val="false"/>
              <w:suppressAutoHyphens w:val="true"/>
              <w:ind w:firstLine="349"/>
              <w:jc w:val="both"/>
              <w:textAlignment w:val="baseline"/>
              <w:rPr>
                <w:szCs w:val="28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3) формирование бюджета </w:t>
            </w:r>
            <w:r>
              <w:rPr>
                <w:rFonts w:ascii="Liberation Serif" w:hAnsi="Liberation Serif"/>
                <w:sz w:val="24"/>
                <w:szCs w:val="24"/>
              </w:rPr>
              <w:t>городского округа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Заречный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 в программной структуре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ind w:firstLine="349"/>
              <w:jc w:val="both"/>
              <w:textAlignment w:val="baseline"/>
              <w:rPr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4) и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сполнение прогноза налоговых и неналоговых доходов бюджета </w:t>
            </w: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;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ind w:firstLine="34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5) утверждение сводной бюджетной росписи бюджета городского округа Заречный и доведение бюджетных ассигнований и лимитов бюджетных обязательств до главных распорядителей средств бюджета городского округа Заречный в установленные законодательством сроки;</w:t>
            </w:r>
          </w:p>
          <w:p>
            <w:pPr>
              <w:pStyle w:val="Normal"/>
              <w:widowControl w:val="false"/>
              <w:suppressAutoHyphens w:val="true"/>
              <w:ind w:firstLine="34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6) обеспечение исполнения бюджетных обязательств, подлежащих исполнению за счет средств бюджета городского округа Заречный;</w:t>
            </w:r>
          </w:p>
          <w:p>
            <w:pPr>
              <w:pStyle w:val="Normal"/>
              <w:widowControl w:val="false"/>
              <w:suppressAutoHyphens w:val="true"/>
              <w:ind w:firstLine="349"/>
              <w:jc w:val="both"/>
              <w:textAlignment w:val="baseline"/>
              <w:rPr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7) 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</w:rPr>
              <w:t>существление внутреннего муниципального финансового контроля в сфере бюджетных правоотношений;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ind w:firstLine="34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8) соблюдение установленных законодательством сроков формирования и предоставления отчетности об исполнении бюджета городского округа Заречный, формируемой Финансовым управлением администрации городского округа Заречный;</w:t>
            </w:r>
          </w:p>
          <w:p>
            <w:pPr>
              <w:pStyle w:val="Normal"/>
              <w:widowControl w:val="false"/>
              <w:suppressAutoHyphens w:val="true"/>
              <w:ind w:firstLine="34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9) доля проверенных главных распорядителей бюджетных средств, получателей бюджетных средств, муниципальных бюджетных (автономных) учреждений, в том числе по вопросам выполнения муниципальных программ, а также соблюдения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средств;</w:t>
            </w:r>
          </w:p>
          <w:p>
            <w:pPr>
              <w:pStyle w:val="Normal"/>
              <w:widowControl w:val="false"/>
              <w:suppressAutoHyphens w:val="true"/>
              <w:ind w:firstLine="34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10) количество проведенных проверок исполнения законодательства в сфере закупок;</w:t>
            </w:r>
          </w:p>
          <w:p>
            <w:pPr>
              <w:pStyle w:val="Normal"/>
              <w:widowControl w:val="false"/>
              <w:suppressAutoHyphens w:val="true"/>
              <w:ind w:firstLine="349"/>
              <w:jc w:val="both"/>
              <w:textAlignment w:val="baseline"/>
              <w:rPr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11) степень качества управления финансами в муниципальных образованиях, расположенных на территории Свердловской области;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ind w:firstLine="34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12) наличие документа, утверждающего порядок ведения долговой книги в соответствии с действующим законодательством;</w:t>
            </w:r>
          </w:p>
          <w:p>
            <w:pPr>
              <w:pStyle w:val="Normal"/>
              <w:widowControl w:val="false"/>
              <w:suppressAutoHyphens w:val="true"/>
              <w:ind w:firstLine="34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13) отношение объема муниципального долга городского округа Заречный по состоянию на 1 января года, следующего за отчетным, к общему годовому объему доходов бюджета городского округа Заречный в отчетном финансовом году (без учета безвозмездных поступлений) и (или) поступлений налоговых доходов по дополнительным нормативам отчислений от налога на доходы физических лиц;</w:t>
            </w:r>
          </w:p>
          <w:p>
            <w:pPr>
              <w:pStyle w:val="Normal"/>
              <w:widowControl w:val="false"/>
              <w:suppressAutoHyphens w:val="true"/>
              <w:ind w:firstLine="34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14) отношение предельного объема расходов на обслуживание муниципального долга к объему расходов бюджета городского округа Заречный,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      </w:r>
          </w:p>
          <w:p>
            <w:pPr>
              <w:pStyle w:val="Normal"/>
              <w:widowControl w:val="false"/>
              <w:suppressAutoHyphens w:val="true"/>
              <w:ind w:firstLine="34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15) объем выплат из бюджета сумм, связанных с несвоевременным исполнением долговых обязательств;</w:t>
            </w:r>
          </w:p>
          <w:p>
            <w:pPr>
              <w:pStyle w:val="Normal"/>
              <w:widowControl w:val="false"/>
              <w:suppressAutoHyphens w:val="true"/>
              <w:ind w:firstLine="349"/>
              <w:jc w:val="both"/>
              <w:textAlignment w:val="baseline"/>
              <w:rPr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16) количество подсистем, подключаемых к системам управления по осуществлению бюджетного процесса;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ind w:firstLine="349"/>
              <w:jc w:val="both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cs="Arial" w:ascii="Liberation Serif" w:hAnsi="Liberation Serif"/>
                <w:iCs/>
                <w:sz w:val="24"/>
                <w:szCs w:val="24"/>
              </w:rPr>
              <w:t>17)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количество участников бюджетного процесса, обеспечивающих интернет-формирование консолидированной отчетности муниципального образования;</w:t>
            </w:r>
          </w:p>
          <w:p>
            <w:pPr>
              <w:pStyle w:val="Normal"/>
              <w:widowControl w:val="false"/>
              <w:suppressAutoHyphens w:val="true"/>
              <w:ind w:firstLine="34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18) обеспечение сохранности данных в информационных системах;</w:t>
            </w:r>
          </w:p>
          <w:p>
            <w:pPr>
              <w:pStyle w:val="Normal"/>
              <w:widowControl w:val="false"/>
              <w:suppressAutoHyphens w:val="true"/>
              <w:ind w:firstLine="34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19) доля исполненных судебных актов по искам к городскому округу Заречный о возмещении вреда, причиненного гражданину или юридическому лицу в результате незаконных действий (бездействия) органов местного самоуправления, либо должностных лиц этих органов, и о присуждении компенсации за нарушение права на исполнение судебного акта;</w:t>
            </w:r>
          </w:p>
          <w:p>
            <w:pPr>
              <w:pStyle w:val="Normal"/>
              <w:widowControl w:val="false"/>
              <w:suppressAutoHyphens w:val="true"/>
              <w:ind w:firstLine="34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20) уровень выполнения значений целевых показателей муниципальной программы.</w:t>
            </w:r>
          </w:p>
        </w:tc>
      </w:tr>
      <w:tr>
        <w:trPr>
          <w:trHeight w:val="400" w:hRule="atLeast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Объемы финансирования муниципальной программы по годам реализации, рублей    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ВСЕГО: 127 657 453,49 руб., в том числе по годам реализации: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– 12 463 654,83 руб.;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 – 13 263 142 руб.;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2022 -  16 833 680,83 руб.;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2023 -  26 072 572,83 руб.;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 – 18 505 370 руб.;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2025 – 19 924 387 руб.;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2026 – 20 594 646 руб.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 них: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бюджет: 0,0 руб.,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– 0,0 руб.;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 –  0,0 руб.;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2022 - 0,0 руб.;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2023 - 0,0 руб.;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 – 0,0 руб.;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2025 – 0,0 руб.;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2026 – 0,0 руб.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областной бюджет: 2 616 534,21 руб.,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– 0,0 руб.;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 – 49 060 руб.;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 – 538 146,0 руб.;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 – 2 029 328,21 руб.;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 – 0,0 руб.;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2025 – 0,0 руб.;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2026 – 0,0 руб.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бюджет: 125 040 919,28 руб.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– 12 463 654,83 руб.;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 – 13 214 082 руб.;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2022 – </w:t>
            </w:r>
            <w:r>
              <w:rPr>
                <w:rFonts w:cs="Arial" w:ascii="Liberation Serif" w:hAnsi="Liberation Serif"/>
                <w:spacing w:val="-6"/>
                <w:sz w:val="24"/>
                <w:szCs w:val="24"/>
              </w:rPr>
              <w:t xml:space="preserve">16 295 534,83 </w:t>
            </w:r>
            <w:r>
              <w:rPr>
                <w:rFonts w:ascii="Liberation Serif" w:hAnsi="Liberation Serif"/>
                <w:sz w:val="24"/>
                <w:szCs w:val="24"/>
              </w:rPr>
              <w:t>руб.;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2023 -  24 043 244,62 руб.;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 – 18 505 370 руб.;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2025 – 19 924 387 руб.;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2026 – 20 594 646 руб.</w:t>
            </w:r>
          </w:p>
        </w:tc>
      </w:tr>
      <w:tr>
        <w:trPr>
          <w:trHeight w:val="400" w:hRule="atLeast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www.gorod-zarechny.ru</w:t>
            </w:r>
          </w:p>
        </w:tc>
      </w:tr>
    </w:tbl>
    <w:p>
      <w:pPr>
        <w:pStyle w:val="Normal"/>
        <w:suppressAutoHyphens w:val="true"/>
        <w:jc w:val="center"/>
        <w:textAlignment w:val="baseline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suppressAutoHyphens w:val="true"/>
        <w:jc w:val="center"/>
        <w:textAlignment w:val="baseline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Раздел 1. Характеристика и анализ текущего состояния сферы реализации муниципальной программы «Управление муниципальными финансами городского округа Заречный до 2026 года»</w:t>
      </w:r>
    </w:p>
    <w:p>
      <w:pPr>
        <w:pStyle w:val="Normal"/>
        <w:suppressAutoHyphens w:val="true"/>
        <w:jc w:val="center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Финансовое управление администрации городского округа Заречный в соответствии с Положением, утвержденным решением Думы городского округа Заречный от 29.05.2014 г. №60-Р (далее – Положение), является функциональным органом администрации городского округа Заречный с правом юридического лица и наделено полномочиями по организации исполнения бюджета городского округа.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Муниципальная программа имеет существенные отличия от большинства других муниципальных программ городского округа Заречный. Она является «обеспечивающей», то есть,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органов местного самоуправления городского округа Заречный, реализующих другие муниципальные программы, условий и механизмов их реализации. </w:t>
      </w:r>
    </w:p>
    <w:p>
      <w:pPr>
        <w:pStyle w:val="Normal"/>
        <w:suppressAutoHyphens w:val="true"/>
        <w:ind w:firstLine="709"/>
        <w:jc w:val="both"/>
        <w:textAlignment w:val="baseline"/>
        <w:rPr>
          <w:sz w:val="20"/>
        </w:rPr>
      </w:pPr>
      <w:r>
        <w:rPr>
          <w:rFonts w:ascii="Liberation Serif" w:hAnsi="Liberation Serif"/>
          <w:sz w:val="24"/>
          <w:szCs w:val="24"/>
        </w:rPr>
        <w:t xml:space="preserve">Финансовое управление </w:t>
      </w:r>
      <w:r>
        <w:rPr>
          <w:rFonts w:ascii="Liberation Serif" w:hAnsi="Liberation Serif"/>
          <w:iCs/>
          <w:sz w:val="24"/>
          <w:szCs w:val="24"/>
        </w:rPr>
        <w:t>администрации городского округа Заречный</w:t>
      </w:r>
      <w:r>
        <w:rPr>
          <w:rFonts w:ascii="Liberation Serif" w:hAnsi="Liberation Serif"/>
          <w:sz w:val="24"/>
          <w:szCs w:val="24"/>
        </w:rPr>
        <w:t xml:space="preserve"> устанавливает порядок и методику планирования бюджетных ассигнований, составляет проект местного бюджета, организует и осуществляет казначейское исполнение бюджета городского округа, осуществляет управление муниципальным долгом, организует бюджетный и бухгалтерский учет, составляет отчетность об исполнении бюджета, осуществляет внутренний финансовый контроль исполнения бюджета и финансово-хозяйственной деятельности муниципальных учреждений, контролирует исполнение законодательства в сфере закупок.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Для достижения приоритетных целей социально-экономического развития городского округа Заречный необходимыми условиями являются грамотное проведение финансовой, бюджетной, налоговой и долговой политики.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Основными задачами в области бюджетной политики на среднесрочный период являются: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реализация долгосрочной устойчивости и сбалансированности бюджета, совершенствование нормативно-правового регулирования бюджетного процесса;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оптимизация структуры бюджетных расходов в целях мобилизации ресурсов на приоритетные направления;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3) повышение эффективности управления бюджетными расходами, в том числе за счет повышения эффективности оказания муниципальных услуг, эффективности системы муниципального финансового контроля и контроля в сфере закупок, повышения эффективности и результативности инструментов программно-целевого управления, открытости бюджетной политики городского округа Заречный; 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повышение эффективности контроля закупок через интеграцию бюджетного и закупочного процессов, создания условий для минимизации дебиторской задолженности по контрактам, развития информационного пространства в целях повышения прозрачности и подотчетности;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 обеспечение сбалансированности прогнозов и создание стимулов для максимального использования налоговой базы;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6) реализация взвешенной долговой политики.</w:t>
      </w:r>
    </w:p>
    <w:p>
      <w:pPr>
        <w:pStyle w:val="Normal"/>
        <w:suppressAutoHyphens w:val="true"/>
        <w:ind w:firstLine="709"/>
        <w:jc w:val="both"/>
        <w:textAlignment w:val="baseline"/>
        <w:rPr>
          <w:szCs w:val="28"/>
        </w:rPr>
      </w:pPr>
      <w:r>
        <w:rPr>
          <w:rFonts w:ascii="Liberation Serif" w:hAnsi="Liberation Serif"/>
          <w:sz w:val="24"/>
          <w:szCs w:val="24"/>
        </w:rPr>
        <w:t xml:space="preserve">В соответствии с Бюджетным кодексом Российской Федерации Финансовое управление </w:t>
      </w:r>
      <w:r>
        <w:rPr>
          <w:rFonts w:ascii="Liberation Serif" w:hAnsi="Liberation Serif"/>
          <w:iCs/>
          <w:sz w:val="24"/>
          <w:szCs w:val="24"/>
        </w:rPr>
        <w:t>администрации городского округа Заречный</w:t>
      </w:r>
      <w:r>
        <w:rPr>
          <w:rFonts w:ascii="Liberation Serif" w:hAnsi="Liberation Serif"/>
          <w:sz w:val="24"/>
          <w:szCs w:val="24"/>
        </w:rPr>
        <w:t xml:space="preserve"> осуществляет учет и исполнение долговых обязательств городского округа Заречный в рамках установленных федеральным, областным и муниципальным законодательством ограничений по размеру муниципального долга и расходам на его обслуживание.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iCs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Современное развитие отношений в сфере общественных финансов предъявляет все новые требования к составу и качеству информации о финансовой деятельности городского округа Заречный.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iCs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Совершенствование бюджетного процесса требует постоянного развития программных продуктов, используемых Финансовым управлением администрации городского округа Заречный и внедрения новых систем автоматизации.</w:t>
      </w:r>
    </w:p>
    <w:p>
      <w:pPr>
        <w:pStyle w:val="Normal"/>
        <w:suppressAutoHyphens w:val="true"/>
        <w:ind w:firstLine="709"/>
        <w:jc w:val="both"/>
        <w:textAlignment w:val="baseline"/>
        <w:rPr>
          <w:szCs w:val="28"/>
        </w:rPr>
      </w:pPr>
      <w:r>
        <w:rPr>
          <w:rFonts w:ascii="Liberation Serif" w:hAnsi="Liberation Serif"/>
          <w:sz w:val="24"/>
          <w:szCs w:val="24"/>
        </w:rPr>
        <w:t>Решение вышеуказанных задач будет осуществляться Финансовым управлением</w:t>
      </w:r>
      <w:r>
        <w:rPr>
          <w:rFonts w:ascii="Liberation Serif" w:hAnsi="Liberation Serif"/>
          <w:iCs/>
          <w:sz w:val="24"/>
          <w:szCs w:val="24"/>
        </w:rPr>
        <w:t xml:space="preserve"> администрации городского округа Заречный</w:t>
      </w:r>
      <w:r>
        <w:rPr>
          <w:rFonts w:ascii="Liberation Serif" w:hAnsi="Liberation Serif"/>
          <w:sz w:val="24"/>
          <w:szCs w:val="24"/>
        </w:rPr>
        <w:t xml:space="preserve"> в рамках четырех подпрограмм муниципальной программы «Управление муниципальными финансами городского округа Заречный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до 2026 года»: </w:t>
      </w:r>
    </w:p>
    <w:p>
      <w:pPr>
        <w:pStyle w:val="Normal"/>
        <w:suppressAutoHyphens w:val="true"/>
        <w:ind w:firstLine="709"/>
        <w:jc w:val="both"/>
        <w:textAlignment w:val="baseline"/>
        <w:rPr>
          <w:szCs w:val="28"/>
        </w:rPr>
      </w:pPr>
      <w:r>
        <w:rPr>
          <w:rFonts w:ascii="Liberation Serif" w:hAnsi="Liberation Serif"/>
          <w:sz w:val="24"/>
          <w:szCs w:val="24"/>
        </w:rPr>
        <w:t>1) «Управление бюджетным процессом, его совершенствование»;</w:t>
      </w:r>
    </w:p>
    <w:p>
      <w:pPr>
        <w:pStyle w:val="Normal"/>
        <w:suppressAutoHyphens w:val="true"/>
        <w:ind w:firstLine="709"/>
        <w:jc w:val="both"/>
        <w:textAlignment w:val="baseline"/>
        <w:rPr>
          <w:szCs w:val="28"/>
        </w:rPr>
      </w:pPr>
      <w:r>
        <w:rPr>
          <w:rFonts w:ascii="Liberation Serif" w:hAnsi="Liberation Serif"/>
          <w:sz w:val="24"/>
          <w:szCs w:val="24"/>
        </w:rPr>
        <w:t>2) «Информационные системы управления финансами»;</w:t>
      </w:r>
    </w:p>
    <w:p>
      <w:pPr>
        <w:pStyle w:val="Normal"/>
        <w:suppressAutoHyphens w:val="true"/>
        <w:ind w:firstLine="709"/>
        <w:jc w:val="both"/>
        <w:textAlignment w:val="baseline"/>
        <w:rPr>
          <w:sz w:val="20"/>
        </w:rPr>
      </w:pPr>
      <w:r>
        <w:rPr>
          <w:rFonts w:ascii="Liberation Serif" w:hAnsi="Liberation Serif"/>
          <w:sz w:val="24"/>
          <w:szCs w:val="24"/>
        </w:rPr>
        <w:t>3) «Обеспечение реализации муниципальной программы «Управление муниципальными финансами городского округа Заречный до 2026 года», что позволит обеспечить наибольшую результативность этой работы;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</w:t>
      </w:r>
    </w:p>
    <w:p>
      <w:pPr>
        <w:pStyle w:val="Normal"/>
        <w:suppressAutoHyphens w:val="true"/>
        <w:ind w:firstLine="709"/>
        <w:jc w:val="both"/>
        <w:textAlignment w:val="baseline"/>
        <w:rPr>
          <w:sz w:val="20"/>
        </w:rPr>
      </w:pPr>
      <w:r>
        <w:rPr>
          <w:rFonts w:ascii="Liberation Serif" w:hAnsi="Liberation Serif"/>
          <w:sz w:val="24"/>
          <w:szCs w:val="24"/>
        </w:rPr>
        <w:t xml:space="preserve">4) «Исполнение судебных актов».  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Реализация муниципальной программы сопряжена со следующими рисками: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изменение экономической ситуации в Российской Федерации, Свердловской области  и городском округе Заречный, связанное с неустойчивостью макроэкономических параметров (уровень инфляции, темпы экономического роста, уровень платежеспособности предприятий, населения и другие);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высокий уровень дефицита местного бюджета, рост муниципального долга;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сокращение межбюджетных трансфертов из областного бюджета;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возникновение новых расходных обязательств, не обеспеченных источниками финансирования;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 изменение налогового и бюджетного законодательства Российской Федерации;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6) перераспределение расходных обязательств и доходных источников;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7) принятие решений, приводящих к повышению рисков несбалансированности местного бюджета и нарушению бюджетного законодательства Российской Федерации, снижению качества управления муниципальными финансами;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8) организационные риски, связанные с возможной неэффективной организацией выполнения мероприятий муниципальной программы.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Для оценки достижения целей (задач) настоящей муниципальной программы установлены основные целевые показатели, которые представлены в паспорте муниципальной программы.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uppressAutoHyphens w:val="true"/>
        <w:ind w:firstLine="709"/>
        <w:jc w:val="center"/>
        <w:textAlignment w:val="baseline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Подпрограмма 1 «Управление бюджетным процессом, его совершенствование» </w:t>
      </w:r>
    </w:p>
    <w:p>
      <w:pPr>
        <w:pStyle w:val="Normal"/>
        <w:suppressAutoHyphens w:val="true"/>
        <w:ind w:firstLine="709"/>
        <w:jc w:val="center"/>
        <w:textAlignment w:val="baseline"/>
        <w:rPr>
          <w:rFonts w:ascii="Liberation Serif" w:hAnsi="Liberation Serif"/>
          <w:color w:val="FF0000"/>
          <w:sz w:val="24"/>
          <w:szCs w:val="24"/>
        </w:rPr>
      </w:pPr>
      <w:r>
        <w:rPr>
          <w:rFonts w:ascii="Liberation Serif" w:hAnsi="Liberation Serif"/>
          <w:color w:val="FF0000"/>
          <w:sz w:val="24"/>
          <w:szCs w:val="24"/>
        </w:rPr>
      </w:r>
    </w:p>
    <w:p>
      <w:pPr>
        <w:pStyle w:val="Normal"/>
        <w:suppressAutoHyphens w:val="true"/>
        <w:ind w:firstLine="709"/>
        <w:jc w:val="both"/>
        <w:textAlignment w:val="baseline"/>
        <w:rPr>
          <w:sz w:val="20"/>
        </w:rPr>
      </w:pPr>
      <w:r>
        <w:rPr>
          <w:rFonts w:ascii="Liberation Serif" w:hAnsi="Liberation Serif"/>
          <w:sz w:val="24"/>
          <w:szCs w:val="24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</w:t>
      </w:r>
      <w:r>
        <w:rPr>
          <w:rFonts w:ascii="Liberation Serif" w:hAnsi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городского округа Заречный, устойчивого экономического роста, модернизации экономики и социальной сферы, достижения других стратегических целей социально-экономического развития городского округа Заречный.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Действующая в настоящее время в Свердловской области и городском округе Заречный система региональных финансов сложилась в результате активных процессов реформирования. Особенно важным этапом стало реформирование сферы бюджетных отношений в 2000-2010 годах, обеспечившее качественные сдвиги в системе управления региональными финансами.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Основными результатами реализации бюджетных реформ в Свердловской области, базовые направления которых были сформулированы в одобренных Правительством Российской Федерации программных документах, стали: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организация бюджетного процесса исходя из принципа безусловного исполнения действующих расходных обязательств;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упорядочение основных социальных обязательств;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создание и развитие системы казначейства, обеспечивающей кассовое обслуживание местного бюджета, эффективный учет и предварительный контроль в процессе исполнения расходных обязательств местного бюджета, управление единым счетом местного бюджета;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внедрение инструментов бюджетирования, ориентированного на результат, включая переход от сметного финансирования учреждений к финансовому обеспечению заданий на оказание муниципальных услуг;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 переход от годового к среднесрочному финансовому планированию;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6) осуществление процедур размещения заказов на поставку товаров, выполнение работ, оказание услуг для муниципальных нужд и придание этому процессу публичности.</w:t>
      </w:r>
    </w:p>
    <w:p>
      <w:pPr>
        <w:pStyle w:val="Normal"/>
        <w:suppressAutoHyphens w:val="true"/>
        <w:ind w:firstLine="709"/>
        <w:jc w:val="both"/>
        <w:textAlignment w:val="baseline"/>
        <w:rPr>
          <w:sz w:val="20"/>
        </w:rPr>
      </w:pPr>
      <w:r>
        <w:rPr>
          <w:rFonts w:ascii="Liberation Serif" w:hAnsi="Liberation Serif"/>
          <w:sz w:val="24"/>
          <w:szCs w:val="24"/>
        </w:rPr>
        <w:t>В рамках перехода к формированию бюджетов с применением программно-целевого метода в</w:t>
      </w:r>
      <w:r>
        <w:rPr>
          <w:rFonts w:ascii="Liberation Serif" w:hAnsi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2014 году было принято постановление администрации городского округа Заречный от 23 июня 2014 года № 798-П «Об утверждении Порядка формирования и реализации муниципальных программ городского округа Заречный».</w:t>
      </w:r>
    </w:p>
    <w:p>
      <w:pPr>
        <w:pStyle w:val="Normal"/>
        <w:suppressAutoHyphens w:val="true"/>
        <w:ind w:firstLine="709"/>
        <w:jc w:val="both"/>
        <w:textAlignment w:val="baseline"/>
        <w:rPr>
          <w:sz w:val="20"/>
        </w:rPr>
      </w:pPr>
      <w:r>
        <w:rPr>
          <w:rFonts w:ascii="Liberation Serif" w:hAnsi="Liberation Serif"/>
          <w:sz w:val="24"/>
          <w:szCs w:val="24"/>
        </w:rPr>
        <w:t xml:space="preserve">Федеральный </w:t>
      </w:r>
      <w:hyperlink r:id="rId4">
        <w:r>
          <w:rPr>
            <w:rFonts w:ascii="Liberation Serif" w:hAnsi="Liberation Serif"/>
            <w:sz w:val="24"/>
            <w:szCs w:val="24"/>
          </w:rPr>
          <w:t>закон</w:t>
        </w:r>
      </w:hyperlink>
      <w:r>
        <w:rPr>
          <w:rFonts w:ascii="Liberation Serif" w:hAnsi="Liberation Serif"/>
          <w:sz w:val="24"/>
          <w:szCs w:val="24"/>
        </w:rPr>
        <w:t xml:space="preserve">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- Федеральный закон         № 83-ФЗ) стал основополагающим документом для установления правового статуса муниципальных учреждений в форме казенных, бюджетных или автономных.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целях реализации Федерального закона № 83-ФЗ в городском округе Заречный разработаны все необходимые правовые акты.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то же время, сохраняется ряд нерешенных проблем: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1) стратегическое планирование недостаточно увязано с бюджетным планированием; 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ограничена практика использования муниципальных программ в качестве основного инструмента для достижения целей муниципальной политики и основы для бюджетного планирования;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сохраняются условия и стимулы для неоправданного увеличения бюджетных расходов, недостаточна мотивация органов местного самоуправления и муниципальных учреждений к формированию приоритетов и оптимизации бюджетных расходов;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планирование программных и непрограммных расходов, а также капитальных и текущих расходов методологически не взаимоувязано;</w:t>
      </w:r>
    </w:p>
    <w:p>
      <w:pPr>
        <w:pStyle w:val="Normal"/>
        <w:suppressAutoHyphens w:val="true"/>
        <w:ind w:firstLine="709"/>
        <w:jc w:val="both"/>
        <w:textAlignment w:val="baseline"/>
        <w:rPr>
          <w:sz w:val="20"/>
        </w:rPr>
      </w:pPr>
      <w:r>
        <w:rPr>
          <w:rFonts w:ascii="Liberation Serif" w:hAnsi="Liberation Serif"/>
          <w:sz w:val="24"/>
          <w:szCs w:val="24"/>
        </w:rPr>
        <w:t>5) требует улучшения система оценки эффективности использования бюджетных средств и качества финансового менеджмента в секторе муниципального управления.</w:t>
      </w:r>
      <w:r>
        <w:rPr>
          <w:rFonts w:ascii="Liberation Serif" w:hAnsi="Liberation Serif"/>
          <w:color w:val="FF0000"/>
          <w:sz w:val="24"/>
          <w:szCs w:val="24"/>
        </w:rPr>
        <w:t xml:space="preserve"> </w:t>
      </w:r>
    </w:p>
    <w:p>
      <w:pPr>
        <w:pStyle w:val="Normal"/>
        <w:suppressAutoHyphens w:val="true"/>
        <w:spacing w:before="120" w:after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рамках составления проекта местного бюджета одним из важнейших направлений деятельности Финансового управления администрации городского округа Заречный является обеспечение сбалансированности прогноза местного бюджета.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основным механизмам реализации поставленных задач относится развитие доходной базы местного бюджета с учетом показателей эффективности деятельности органов местного самоуправления городского округа Заречный. 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Также необходимо содействовать росту доходов местного бюджета за счет собираемости платежей и легализации доходной базы.</w:t>
      </w:r>
    </w:p>
    <w:p>
      <w:pPr>
        <w:pStyle w:val="Normal"/>
        <w:suppressAutoHyphens w:val="true"/>
        <w:ind w:firstLine="709"/>
        <w:jc w:val="both"/>
        <w:textAlignment w:val="baseline"/>
        <w:rPr>
          <w:sz w:val="20"/>
        </w:rPr>
      </w:pPr>
      <w:r>
        <w:rPr>
          <w:rFonts w:ascii="Liberation Serif" w:hAnsi="Liberation Serif"/>
          <w:sz w:val="24"/>
          <w:szCs w:val="24"/>
        </w:rPr>
        <w:t>Решение вышеуказанных задач будет осуществляться Финансовым управлением</w:t>
      </w:r>
      <w:r>
        <w:rPr>
          <w:rFonts w:ascii="Liberation Serif" w:hAnsi="Liberation Serif"/>
          <w:iCs/>
          <w:sz w:val="24"/>
          <w:szCs w:val="24"/>
        </w:rPr>
        <w:t xml:space="preserve"> администрации городского округа Заречный</w:t>
      </w:r>
      <w:r>
        <w:rPr>
          <w:rFonts w:ascii="Liberation Serif" w:hAnsi="Liberation Serif"/>
          <w:sz w:val="24"/>
          <w:szCs w:val="24"/>
        </w:rPr>
        <w:t xml:space="preserve"> в рамках достижения цели «Повышение финансовой устойчивости бюджета городского округа Заречный», что позволит обеспечить планомерность и результативность этой работы.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Совершенствование бюджетного процесса на федеральном и областном уровнях требует постоянного развития существующих в городском округе Заречный и внедрения новых механизмов, в частности, совершенствования методов планирования и исполнения местного бюджета.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основным механизмам реализации поставленных задач относятся: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расширение программно-целевого подхода при формировании бюджета городского округа Заречный на последующие годы;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повышение качества бюджетного процесса и эффективности бюджетных расходов, совершенствование среднесрочного бюджетного планирования, развитие доходной базы бюджета городского округа Заречный.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рамках развития системы муниципального финансового контроля планируется: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продолжить практику планирования и проведения контрольных мероприятий по использованию бюджетных средств, выделяемых на реализацию наиболее значимых мероприятий и программ;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Arial" w:hAnsi="Arial" w:cs="Arial"/>
          <w:sz w:val="20"/>
        </w:rPr>
      </w:pPr>
      <w:r>
        <w:rPr>
          <w:rFonts w:ascii="Liberation Serif" w:hAnsi="Liberation Serif"/>
          <w:sz w:val="24"/>
          <w:szCs w:val="24"/>
        </w:rPr>
        <w:t>2) подготовить и совершенствовать нормативные и локальные акты о реализации полномочий по внутреннему контролю, контролю в сфере закупок, предусмотренных законодательством</w:t>
      </w:r>
      <w:r>
        <w:rPr>
          <w:rFonts w:cs="Arial" w:ascii="Liberation Serif" w:hAnsi="Liberation Serif"/>
          <w:sz w:val="24"/>
          <w:szCs w:val="24"/>
        </w:rPr>
        <w:t>.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Основное значение финансового контроля заключается в том, что финансовый контроль позволяет выявить внутренние резервы. Такими резервами могут служить экономия использования денежных и материальных средств при увеличении эффективности использования средств, выработка путей предупреждения и устранения нарушений бюджетного законодательства, укрепление финансовой дисциплины.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Решение вышеуказанных задач будет осуществляться в рамках достижения цели "Рациональное управление средствами бюджета городского округа Заречный, повышение эффективности бюджетных расходов", что позволит обеспечить планомерность и результативность этой работы.</w:t>
      </w:r>
    </w:p>
    <w:p>
      <w:pPr>
        <w:pStyle w:val="Normal"/>
        <w:suppressAutoHyphens w:val="true"/>
        <w:ind w:firstLine="709"/>
        <w:jc w:val="both"/>
        <w:textAlignment w:val="baseline"/>
        <w:rPr>
          <w:sz w:val="20"/>
        </w:rPr>
      </w:pPr>
      <w:r>
        <w:rPr>
          <w:rFonts w:ascii="Liberation Serif" w:hAnsi="Liberation Serif"/>
          <w:sz w:val="24"/>
          <w:szCs w:val="24"/>
        </w:rPr>
        <w:t>Одним из основных полномочий Финансового управления</w:t>
      </w:r>
      <w:r>
        <w:rPr>
          <w:rFonts w:ascii="Liberation Serif" w:hAnsi="Liberation Serif"/>
          <w:iCs/>
          <w:sz w:val="24"/>
          <w:szCs w:val="24"/>
        </w:rPr>
        <w:t xml:space="preserve"> администрации городского округа Заречный</w:t>
      </w:r>
      <w:r>
        <w:rPr>
          <w:rFonts w:ascii="Liberation Serif" w:hAnsi="Liberation Serif"/>
          <w:sz w:val="24"/>
          <w:szCs w:val="24"/>
        </w:rPr>
        <w:t xml:space="preserve"> является организация исполнения местного бюджета. </w:t>
      </w:r>
    </w:p>
    <w:p>
      <w:pPr>
        <w:pStyle w:val="Normal"/>
        <w:suppressAutoHyphens w:val="true"/>
        <w:ind w:firstLine="709"/>
        <w:jc w:val="both"/>
        <w:textAlignment w:val="baseline"/>
        <w:rPr>
          <w:sz w:val="20"/>
        </w:rPr>
      </w:pPr>
      <w:r>
        <w:rPr>
          <w:rFonts w:ascii="Liberation Serif" w:hAnsi="Liberation Serif"/>
          <w:sz w:val="24"/>
          <w:szCs w:val="24"/>
        </w:rPr>
        <w:t>В целях реализации данного полномочия Финансовому управлению</w:t>
      </w:r>
      <w:r>
        <w:rPr>
          <w:rFonts w:ascii="Liberation Serif" w:hAnsi="Liberation Serif"/>
          <w:iCs/>
          <w:sz w:val="24"/>
          <w:szCs w:val="24"/>
        </w:rPr>
        <w:t xml:space="preserve"> администрации городского округа Заречный</w:t>
      </w:r>
      <w:r>
        <w:rPr>
          <w:rFonts w:ascii="Liberation Serif" w:hAnsi="Liberation Serif"/>
          <w:sz w:val="24"/>
          <w:szCs w:val="24"/>
        </w:rPr>
        <w:t xml:space="preserve"> предоставлено право получать, в соответствии с решениями администрации городского округа Заречный и предельным объемом муниципального долга, установленного решением Думы городского округа Заречный о бюджете, бюджетные кредиты из бюджетов других уровней и кредиты, предоставляемые кредитными организациями.  </w:t>
      </w:r>
    </w:p>
    <w:p>
      <w:pPr>
        <w:pStyle w:val="Normal"/>
        <w:suppressAutoHyphens w:val="true"/>
        <w:ind w:firstLine="709"/>
        <w:jc w:val="both"/>
        <w:textAlignment w:val="baseline"/>
        <w:rPr>
          <w:sz w:val="20"/>
        </w:rPr>
      </w:pPr>
      <w:r>
        <w:rPr>
          <w:rFonts w:ascii="Liberation Serif" w:hAnsi="Liberation Serif"/>
          <w:sz w:val="24"/>
          <w:szCs w:val="24"/>
        </w:rPr>
        <w:t xml:space="preserve">В соответствии с Бюджетным кодексом Российской Федерации Финансовое управление </w:t>
      </w:r>
      <w:r>
        <w:rPr>
          <w:rFonts w:ascii="Liberation Serif" w:hAnsi="Liberation Serif"/>
          <w:iCs/>
          <w:sz w:val="24"/>
          <w:szCs w:val="24"/>
        </w:rPr>
        <w:t>администрации городского округа Заречный</w:t>
      </w:r>
      <w:r>
        <w:rPr>
          <w:rFonts w:ascii="Liberation Serif" w:hAnsi="Liberation Serif"/>
          <w:sz w:val="24"/>
          <w:szCs w:val="24"/>
        </w:rPr>
        <w:t xml:space="preserve"> осуществляет учет и исполнение долговых обязательств</w:t>
      </w:r>
      <w:r>
        <w:rPr>
          <w:rFonts w:ascii="Liberation Serif" w:hAnsi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городского округа Заречный в рамках установленных законодательством ограничений по размеру муниципального долга городского округа и расходам на его обслуживание.  </w:t>
      </w:r>
    </w:p>
    <w:p>
      <w:pPr>
        <w:pStyle w:val="Normal"/>
        <w:suppressAutoHyphens w:val="true"/>
        <w:ind w:firstLine="709"/>
        <w:jc w:val="both"/>
        <w:textAlignment w:val="baseline"/>
        <w:rPr>
          <w:sz w:val="20"/>
        </w:rPr>
      </w:pPr>
      <w:r>
        <w:rPr>
          <w:rFonts w:ascii="Liberation Serif" w:hAnsi="Liberation Serif"/>
          <w:sz w:val="24"/>
          <w:szCs w:val="24"/>
        </w:rPr>
        <w:t>По состоянию на 1 января 2019 года муниципальный долг</w:t>
      </w:r>
      <w:r>
        <w:rPr>
          <w:rFonts w:ascii="Liberation Serif" w:hAnsi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городского округа Заречный по бюджетным кредитам из бюджетов других уровней составляет 14,7 млн. руб.,</w:t>
      </w:r>
      <w:r>
        <w:rPr>
          <w:rFonts w:ascii="Liberation Serif" w:hAnsi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 кредитам, предоставляемых кредитными организациями, задолженность отсутствует.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рамках достижения цели "Соблюдение ограничений по объему муниципального долга городского округа Заречный и расходам на его обслуживание, установленных федеральным и областным законодательством, своевременное исполнение долговых обязательств" будет продолжена практика поддержания оптимальной долговой нагрузки на местный бюджет, соблюдения принятых ограничений исходя из безусловного исполнения расходных и долговых обязательств городского округа Заречный и соблюдения ограничений, установленных Бюджетным кодексов Российской Федерации. 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Arial" w:hAnsi="Arial" w:cs="Arial"/>
          <w:sz w:val="20"/>
        </w:rPr>
      </w:pPr>
      <w:r>
        <w:rPr>
          <w:rFonts w:ascii="Liberation Serif" w:hAnsi="Liberation Serif"/>
          <w:sz w:val="24"/>
          <w:szCs w:val="24"/>
        </w:rPr>
        <w:t xml:space="preserve">Реализация мероприятий настоящей подпрограммы, достижение запланированных результатов деятельности Финансовым управлением </w:t>
      </w:r>
      <w:r>
        <w:rPr>
          <w:rFonts w:ascii="Liberation Serif" w:hAnsi="Liberation Serif"/>
          <w:iCs/>
          <w:sz w:val="24"/>
          <w:szCs w:val="24"/>
        </w:rPr>
        <w:t>администрации городского округа Заречный</w:t>
      </w:r>
      <w:r>
        <w:rPr>
          <w:rFonts w:ascii="Liberation Serif" w:hAnsi="Liberation Serif"/>
          <w:sz w:val="24"/>
          <w:szCs w:val="24"/>
        </w:rPr>
        <w:t xml:space="preserve"> по выполнению своих полномочий, приведет к повышению качества управления муниципальными финансами, что в свою очередь обеспечит максимально эффективное использование муниципальных финансов.</w:t>
      </w:r>
    </w:p>
    <w:p>
      <w:pPr>
        <w:pStyle w:val="Normal"/>
        <w:suppressAutoHyphens w:val="true"/>
        <w:ind w:firstLine="709"/>
        <w:textAlignment w:val="baseline"/>
        <w:rPr>
          <w:rFonts w:ascii="Liberation Serif" w:hAnsi="Liberation Serif"/>
          <w:color w:val="FF0000"/>
          <w:sz w:val="24"/>
          <w:szCs w:val="24"/>
        </w:rPr>
      </w:pPr>
      <w:r>
        <w:rPr>
          <w:rFonts w:ascii="Liberation Serif" w:hAnsi="Liberation Serif"/>
          <w:color w:val="FF0000"/>
          <w:sz w:val="24"/>
          <w:szCs w:val="24"/>
        </w:rPr>
      </w:r>
    </w:p>
    <w:p>
      <w:pPr>
        <w:pStyle w:val="Normal"/>
        <w:keepNext w:val="true"/>
        <w:suppressAutoHyphens w:val="true"/>
        <w:ind w:firstLine="709"/>
        <w:jc w:val="center"/>
        <w:textAlignment w:val="baseline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Подпрограмма 2 «Информационные системы управления финансами»</w:t>
      </w:r>
    </w:p>
    <w:p>
      <w:pPr>
        <w:pStyle w:val="Normal"/>
        <w:keepNext w:val="true"/>
        <w:suppressAutoHyphens w:val="true"/>
        <w:ind w:firstLine="709"/>
        <w:jc w:val="center"/>
        <w:textAlignment w:val="baseline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iCs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Подпрограмма 2 разработана в целях повышения качества реализации целей и задач, поставленных программой "Управление муниципальными финансами городского округа Заречный до 2026 года".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iCs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В Подпрограмму 2 включены расходы бюджета городского округа на обеспечение автоматизации бюджетного процесса, за счет которых осуществляется реализация полномочий городского округа (функций), направленных на решение всех задач Программы.</w:t>
      </w:r>
    </w:p>
    <w:p>
      <w:pPr>
        <w:pStyle w:val="Normal"/>
        <w:keepNext w:val="true"/>
        <w:suppressAutoHyphens w:val="true"/>
        <w:spacing w:before="120" w:after="0"/>
        <w:ind w:firstLine="709"/>
        <w:jc w:val="both"/>
        <w:textAlignment w:val="baseline"/>
        <w:rPr>
          <w:rFonts w:ascii="Liberation Serif" w:hAnsi="Liberation Serif"/>
          <w:iCs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Программные комплексы и программные продукты, используемые Финансовым управлением администрации городского округа Заречный, автоматизируют решение следующих задач:</w:t>
      </w:r>
    </w:p>
    <w:p>
      <w:pPr>
        <w:pStyle w:val="Normal"/>
        <w:suppressAutoHyphens w:val="true"/>
        <w:spacing w:before="120" w:after="0"/>
        <w:ind w:firstLine="709"/>
        <w:jc w:val="both"/>
        <w:textAlignment w:val="baseline"/>
        <w:rPr>
          <w:rFonts w:ascii="Liberation Serif" w:hAnsi="Liberation Serif"/>
          <w:iCs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осуществление планирования и исполнения бюджета городского округа;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кассовое обслуживание лицевых счетов бюджетных и автономных учреждений,</w:t>
      </w:r>
    </w:p>
    <w:p>
      <w:pPr>
        <w:pStyle w:val="Normal"/>
        <w:suppressAutoHyphens w:val="true"/>
        <w:ind w:firstLine="709"/>
        <w:jc w:val="both"/>
        <w:textAlignment w:val="baseline"/>
        <w:rPr>
          <w:sz w:val="20"/>
        </w:rPr>
      </w:pPr>
      <w:r>
        <w:rPr>
          <w:rFonts w:ascii="Liberation Serif" w:hAnsi="Liberation Serif"/>
          <w:sz w:val="24"/>
          <w:szCs w:val="24"/>
        </w:rPr>
        <w:t>бухгалтерский учет и отчетность по операциям со средствами бюджетных, автономных учреждений;</w:t>
      </w:r>
      <w:r>
        <w:rPr>
          <w:rFonts w:ascii="Liberation Serif" w:hAnsi="Liberation Serif"/>
          <w:i/>
          <w:iCs/>
          <w:color w:val="FF0000"/>
          <w:sz w:val="24"/>
          <w:szCs w:val="24"/>
        </w:rPr>
        <w:t xml:space="preserve"> 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ведение планов финансово-хозяйственной деятельности;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учет поступления платежей в бюджет;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учет выплат из бюджета;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учет источников финансирования дефицитов бюджетов;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учет целевых средств;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учет взысканий на основании исполнительных документов судебных органов;</w:t>
      </w:r>
    </w:p>
    <w:p>
      <w:pPr>
        <w:pStyle w:val="Normal"/>
        <w:suppressAutoHyphens w:val="true"/>
        <w:ind w:firstLine="709"/>
        <w:jc w:val="both"/>
        <w:textAlignment w:val="baseline"/>
        <w:rPr>
          <w:sz w:val="20"/>
        </w:rPr>
      </w:pPr>
      <w:r>
        <w:rPr>
          <w:rFonts w:ascii="Liberation Serif" w:hAnsi="Liberation Serif"/>
          <w:sz w:val="24"/>
          <w:szCs w:val="24"/>
        </w:rPr>
        <w:t>ведение бухгалтерского учета</w:t>
      </w:r>
      <w:r>
        <w:rPr>
          <w:rFonts w:ascii="Liberation Serif" w:hAnsi="Liberation Serif"/>
          <w:i/>
          <w:iCs/>
          <w:color w:val="FF0000"/>
          <w:sz w:val="24"/>
          <w:szCs w:val="24"/>
        </w:rPr>
        <w:t xml:space="preserve"> </w:t>
      </w:r>
      <w:r>
        <w:rPr>
          <w:rFonts w:ascii="Liberation Serif" w:hAnsi="Liberation Serif"/>
          <w:iCs/>
          <w:sz w:val="24"/>
          <w:szCs w:val="24"/>
        </w:rPr>
        <w:t>и отчетности</w:t>
      </w:r>
      <w:r>
        <w:rPr>
          <w:rFonts w:ascii="Liberation Serif" w:hAnsi="Liberation Serif"/>
          <w:sz w:val="24"/>
          <w:szCs w:val="24"/>
        </w:rPr>
        <w:t xml:space="preserve">; 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электронное взаимодействие с органами Федерального казначейства;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электронное взаимодействие с ГРБС (РБС), муниципальными учреждениями;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осуществление документооборота с применением электронной подписи.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среднесрочном плановом периоде будет совершенствоваться обеспечение эффективной защиты и архивного хранения данных. Переход преимущественно на отечественное программное обеспечение.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Подпрограмма носит постоянный характер. Реализация мероприятий подпрограммы позволит поддерживать необходимые технические условия для автоматизации управления муниципальными финансами, обеспечения открытости информации о бюджете для граждан.</w:t>
      </w:r>
    </w:p>
    <w:p>
      <w:pPr>
        <w:pStyle w:val="Normal"/>
        <w:suppressAutoHyphens w:val="true"/>
        <w:ind w:firstLine="709"/>
        <w:jc w:val="both"/>
        <w:textAlignment w:val="baseline"/>
        <w:rPr>
          <w:sz w:val="20"/>
        </w:rPr>
      </w:pPr>
      <w:r>
        <w:rPr>
          <w:rFonts w:ascii="Liberation Serif" w:hAnsi="Liberation Serif"/>
          <w:sz w:val="24"/>
          <w:szCs w:val="24"/>
        </w:rPr>
        <w:t xml:space="preserve">Соблюдение необходимых технических условий, повышение уровня компетенции специалистов Финансового управления </w:t>
      </w:r>
      <w:r>
        <w:rPr>
          <w:rFonts w:ascii="Liberation Serif" w:hAnsi="Liberation Serif"/>
          <w:iCs/>
          <w:sz w:val="24"/>
          <w:szCs w:val="24"/>
        </w:rPr>
        <w:t>администрации городского округа Заречный</w:t>
      </w:r>
      <w:r>
        <w:rPr>
          <w:rFonts w:ascii="Liberation Serif" w:hAnsi="Liberation Serif"/>
          <w:sz w:val="24"/>
          <w:szCs w:val="24"/>
        </w:rPr>
        <w:t xml:space="preserve"> будет способствовать повышению эффективности использования бюджетных средств.</w:t>
      </w:r>
    </w:p>
    <w:p>
      <w:pPr>
        <w:pStyle w:val="Normal"/>
        <w:suppressAutoHyphens w:val="true"/>
        <w:ind w:firstLine="720"/>
        <w:jc w:val="both"/>
        <w:textAlignment w:val="baseline"/>
        <w:rPr>
          <w:rFonts w:ascii="Liberation Serif" w:hAnsi="Liberation Serif"/>
          <w:color w:val="FF0000"/>
          <w:sz w:val="24"/>
          <w:szCs w:val="24"/>
        </w:rPr>
      </w:pPr>
      <w:r>
        <w:rPr>
          <w:rFonts w:ascii="Liberation Serif" w:hAnsi="Liberation Serif"/>
          <w:color w:val="FF0000"/>
          <w:sz w:val="24"/>
          <w:szCs w:val="24"/>
        </w:rPr>
      </w:r>
    </w:p>
    <w:p>
      <w:pPr>
        <w:pStyle w:val="Normal"/>
        <w:suppressAutoHyphens w:val="true"/>
        <w:jc w:val="center"/>
        <w:textAlignment w:val="baseline"/>
        <w:rPr>
          <w:sz w:val="20"/>
        </w:rPr>
      </w:pPr>
      <w:r>
        <w:rPr>
          <w:rFonts w:ascii="Liberation Serif" w:hAnsi="Liberation Serif"/>
          <w:b/>
          <w:sz w:val="24"/>
          <w:szCs w:val="24"/>
        </w:rPr>
        <w:t>Подпрограмма 3 Обеспечение реализации муниципальной программы "Управление муниципальными финансами городского округа Заречный до</w:t>
      </w:r>
      <w:r>
        <w:rPr>
          <w:rFonts w:ascii="Liberation Serif" w:hAnsi="Liberation Serif"/>
          <w:b/>
          <w:color w:val="FF0000"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2026 года"</w:t>
      </w:r>
    </w:p>
    <w:p>
      <w:pPr>
        <w:pStyle w:val="Normal"/>
        <w:suppressAutoHyphens w:val="true"/>
        <w:ind w:firstLine="720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Подпрограмма 3 разработана в целях повышения качества реализации целей и задач, поставленных муниципальной программой «Управление муниципальными финансами городского округа Заречный до 2026 года».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целом подпрограмма направлена на формирование и развитие обеспечивающих механизмов реализации муниципальной программы.</w:t>
      </w:r>
    </w:p>
    <w:p>
      <w:pPr>
        <w:pStyle w:val="Normal"/>
        <w:suppressAutoHyphens w:val="true"/>
        <w:ind w:firstLine="709"/>
        <w:jc w:val="both"/>
        <w:textAlignment w:val="baseline"/>
        <w:rPr>
          <w:sz w:val="20"/>
        </w:rPr>
      </w:pPr>
      <w:r>
        <w:rPr>
          <w:rFonts w:ascii="Liberation Serif" w:hAnsi="Liberation Serif"/>
          <w:sz w:val="24"/>
          <w:szCs w:val="24"/>
        </w:rPr>
        <w:t>В подпрограмму включены расходы местного и областного бюджетов на обеспечение деятельности Финансового управления</w:t>
      </w:r>
      <w:r>
        <w:rPr>
          <w:rFonts w:ascii="Liberation Serif" w:hAnsi="Liberation Serif"/>
          <w:iCs/>
          <w:sz w:val="24"/>
          <w:szCs w:val="24"/>
        </w:rPr>
        <w:t xml:space="preserve"> администрации городского округа Заречный</w:t>
      </w:r>
      <w:r>
        <w:rPr>
          <w:rFonts w:ascii="Liberation Serif" w:hAnsi="Liberation Serif"/>
          <w:sz w:val="24"/>
          <w:szCs w:val="24"/>
        </w:rPr>
        <w:t>, за счет которых осуществляется реализация полномочий (функций), направленных на решение всех задач муниципальной программы.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uppressAutoHyphens w:val="true"/>
        <w:jc w:val="center"/>
        <w:textAlignment w:val="baseline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Подпрограмма 4 Исполнение судебных актов</w:t>
      </w:r>
    </w:p>
    <w:p>
      <w:pPr>
        <w:pStyle w:val="Normal"/>
        <w:suppressAutoHyphens w:val="true"/>
        <w:jc w:val="center"/>
        <w:textAlignment w:val="baseline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suppressAutoHyphens w:val="true"/>
        <w:ind w:firstLine="708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Подпрограмма 4 разработана в целях обеспечения исполнения обязательств по заключенным договорам и иным документам в целях защиты нарушенных прав, свобод и законных интересов граждан и организаций. </w:t>
      </w:r>
    </w:p>
    <w:p>
      <w:pPr>
        <w:pStyle w:val="Normal"/>
        <w:suppressAutoHyphens w:val="true"/>
        <w:ind w:firstLine="708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подпрограмму включены расходы городского округа на исполнение судебных актов по обращению взыскания на средства бюджета городского округа Заречный. </w:t>
      </w:r>
    </w:p>
    <w:p>
      <w:pPr>
        <w:pStyle w:val="Normal"/>
        <w:suppressAutoHyphens w:val="true"/>
        <w:ind w:firstLine="708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Исполнение судебных актов осуществляется в пределах объемов бюджетных ассигнований, предусмотренных на эти цели решением о бюджете городского округа Заречный. </w:t>
      </w:r>
    </w:p>
    <w:p>
      <w:pPr>
        <w:pStyle w:val="Normal"/>
        <w:suppressAutoHyphens w:val="true"/>
        <w:ind w:firstLine="708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Исполнение судебных актов производится в течение трех месяцев со дня поступления исполнительных документов на исполнение.</w:t>
      </w:r>
    </w:p>
    <w:p>
      <w:pPr>
        <w:pStyle w:val="Normal"/>
        <w:suppressAutoHyphens w:val="true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uppressAutoHyphens w:val="true"/>
        <w:jc w:val="center"/>
        <w:textAlignment w:val="baseline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Раздел 2 Цели, задачи и целевые показатели реализации муниципальной программы "Управление муниципальными финансами городского округа Заречный  до 2026 года"</w:t>
      </w:r>
    </w:p>
    <w:p>
      <w:pPr>
        <w:pStyle w:val="Normal"/>
        <w:suppressAutoHyphens w:val="true"/>
        <w:ind w:firstLine="720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Цели, задачи и целевые показатели муниципальной программы приведены в приложении N 1 к муниципальной программе.</w:t>
      </w:r>
    </w:p>
    <w:p>
      <w:pPr>
        <w:pStyle w:val="Normal"/>
        <w:suppressAutoHyphens w:val="true"/>
        <w:ind w:firstLine="720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uppressAutoHyphens w:val="true"/>
        <w:jc w:val="center"/>
        <w:textAlignment w:val="baseline"/>
        <w:rPr>
          <w:sz w:val="20"/>
        </w:rPr>
      </w:pPr>
      <w:r>
        <w:rPr>
          <w:rFonts w:ascii="Liberation Serif" w:hAnsi="Liberation Serif"/>
          <w:b/>
          <w:sz w:val="24"/>
          <w:szCs w:val="24"/>
        </w:rPr>
        <w:t>Раздел 3 План мероприятий по выполнени</w:t>
      </w:r>
      <w:r>
        <w:rPr>
          <w:rFonts w:ascii="Liberation Serif" w:hAnsi="Liberation Serif"/>
          <w:sz w:val="24"/>
          <w:szCs w:val="24"/>
        </w:rPr>
        <w:t xml:space="preserve">ю </w:t>
      </w:r>
      <w:r>
        <w:rPr>
          <w:rFonts w:ascii="Liberation Serif" w:hAnsi="Liberation Serif"/>
          <w:b/>
          <w:sz w:val="24"/>
          <w:szCs w:val="24"/>
        </w:rPr>
        <w:t>муниципальной программы "Управление муниципальными финансами городского округа Заречный до 2026 года"</w:t>
      </w:r>
    </w:p>
    <w:p>
      <w:pPr>
        <w:pStyle w:val="Normal"/>
        <w:suppressAutoHyphens w:val="true"/>
        <w:ind w:firstLine="720"/>
        <w:jc w:val="both"/>
        <w:textAlignment w:val="baseline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suppressAutoHyphens w:val="true"/>
        <w:ind w:firstLine="540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План мероприятий по выполнению муниципальной программы приведен в приложении N 2 к муниципальной программе.</w:t>
      </w:r>
    </w:p>
    <w:p>
      <w:pPr>
        <w:sectPr>
          <w:headerReference w:type="default" r:id="rId5"/>
          <w:type w:val="nextPage"/>
          <w:pgSz w:w="11906" w:h="16838"/>
          <w:pgMar w:left="1418" w:right="567" w:gutter="0" w:header="851" w:top="1134" w:footer="0" w:bottom="1134"/>
          <w:pgNumType w:fmt="decimal"/>
          <w:formProt w:val="false"/>
          <w:titlePg/>
          <w:textDirection w:val="lrTb"/>
          <w:docGrid w:type="default" w:linePitch="326" w:charSpace="0"/>
        </w:sectPr>
        <w:pStyle w:val="Normal"/>
        <w:suppressAutoHyphens w:val="true"/>
        <w:ind w:firstLine="540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uppressAutoHyphens w:val="true"/>
        <w:ind w:left="9923" w:right="426" w:hanging="11"/>
        <w:textAlignment w:val="baseline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 xml:space="preserve">Приложение № 1 </w:t>
      </w:r>
    </w:p>
    <w:p>
      <w:pPr>
        <w:pStyle w:val="Normal"/>
        <w:suppressAutoHyphens w:val="true"/>
        <w:ind w:left="9923" w:right="426" w:hanging="11"/>
        <w:textAlignment w:val="baseline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>к муниципальной программе</w:t>
      </w:r>
    </w:p>
    <w:p>
      <w:pPr>
        <w:pStyle w:val="Normal"/>
        <w:suppressAutoHyphens w:val="true"/>
        <w:ind w:left="9923" w:hanging="11"/>
        <w:textAlignment w:val="baseline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>«Управление муниципальными финансами</w:t>
      </w:r>
    </w:p>
    <w:p>
      <w:pPr>
        <w:pStyle w:val="Normal"/>
        <w:suppressAutoHyphens w:val="true"/>
        <w:ind w:left="9923" w:hanging="11"/>
        <w:textAlignment w:val="baseline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>городского округа Заречный до 2026 года»</w:t>
      </w:r>
    </w:p>
    <w:p>
      <w:pPr>
        <w:pStyle w:val="Normal"/>
        <w:suppressAutoHyphens w:val="true"/>
        <w:ind w:left="9923" w:right="1247" w:hanging="11"/>
        <w:textAlignment w:val="baseline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</w:r>
    </w:p>
    <w:p>
      <w:pPr>
        <w:pStyle w:val="Normal"/>
        <w:suppressAutoHyphens w:val="true"/>
        <w:ind w:left="9923" w:right="1247" w:hanging="11"/>
        <w:textAlignment w:val="baseline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</w:r>
    </w:p>
    <w:p>
      <w:pPr>
        <w:pStyle w:val="Normal"/>
        <w:suppressAutoHyphens w:val="true"/>
        <w:jc w:val="center"/>
        <w:textAlignment w:val="baseline"/>
        <w:rPr>
          <w:rFonts w:ascii="Liberation Serif" w:hAnsi="Liberation Serif"/>
          <w:b/>
          <w:bCs/>
          <w:sz w:val="24"/>
          <w:szCs w:val="24"/>
        </w:rPr>
      </w:pPr>
      <w:bookmarkStart w:id="0" w:name="P305"/>
      <w:bookmarkEnd w:id="0"/>
      <w:r>
        <w:rPr>
          <w:rFonts w:ascii="Liberation Serif" w:hAnsi="Liberation Serif"/>
          <w:b/>
          <w:bCs/>
          <w:sz w:val="24"/>
          <w:szCs w:val="24"/>
        </w:rPr>
        <w:t>ЦЕЛИ, ЗАДАЧИ И ЦЕЛЕВЫЕ ПОКАЗАТЕЛИ РЕАЛИЗАЦИИ МУНИЦИПАЛЬНОЙ ПРОГРАММЫ</w:t>
      </w:r>
    </w:p>
    <w:p>
      <w:pPr>
        <w:pStyle w:val="Normal"/>
        <w:suppressAutoHyphens w:val="true"/>
        <w:jc w:val="center"/>
        <w:textAlignment w:val="baseline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"УПРАВЛЕНИЕ МУНИЦИПАЛЬНЫМИ ФИНАНСАМИ ГОРОДСКОГО ОКРУГА ЗАРЕЧНЫЙ ДО 2026 ГОДА"</w:t>
      </w:r>
    </w:p>
    <w:p>
      <w:pPr>
        <w:pStyle w:val="Normal"/>
        <w:suppressAutoHyphens w:val="true"/>
        <w:ind w:firstLine="709"/>
        <w:textAlignment w:val="baseline"/>
        <w:rPr>
          <w:rFonts w:ascii="Liberation Serif" w:hAnsi="Liberation Serif"/>
          <w:color w:val="FF0000"/>
          <w:sz w:val="20"/>
          <w:szCs w:val="28"/>
        </w:rPr>
      </w:pPr>
      <w:r>
        <w:rPr>
          <w:rFonts w:ascii="Liberation Serif" w:hAnsi="Liberation Serif"/>
          <w:color w:val="FF0000"/>
          <w:sz w:val="20"/>
          <w:szCs w:val="28"/>
        </w:rPr>
      </w:r>
    </w:p>
    <w:p>
      <w:pPr>
        <w:pStyle w:val="Normal"/>
        <w:suppressAutoHyphens w:val="true"/>
        <w:ind w:firstLine="709"/>
        <w:textAlignment w:val="baseline"/>
        <w:rPr>
          <w:rFonts w:ascii="Liberation Serif" w:hAnsi="Liberation Serif"/>
          <w:color w:val="FF0000"/>
          <w:sz w:val="20"/>
          <w:szCs w:val="28"/>
        </w:rPr>
      </w:pPr>
      <w:r>
        <w:rPr>
          <w:rFonts w:ascii="Liberation Serif" w:hAnsi="Liberation Serif"/>
          <w:color w:val="FF0000"/>
          <w:sz w:val="20"/>
          <w:szCs w:val="28"/>
        </w:rPr>
      </w:r>
    </w:p>
    <w:tbl>
      <w:tblPr>
        <w:tblW w:w="15067" w:type="dxa"/>
        <w:jc w:val="lef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noHBand="0" w:noVBand="0" w:firstColumn="0" w:lastRow="0" w:lastColumn="0" w:firstRow="0"/>
      </w:tblPr>
      <w:tblGrid>
        <w:gridCol w:w="709"/>
        <w:gridCol w:w="2191"/>
        <w:gridCol w:w="1570"/>
        <w:gridCol w:w="1259"/>
        <w:gridCol w:w="1260"/>
        <w:gridCol w:w="1261"/>
        <w:gridCol w:w="1258"/>
        <w:gridCol w:w="1258"/>
        <w:gridCol w:w="1261"/>
        <w:gridCol w:w="1259"/>
        <w:gridCol w:w="1779"/>
      </w:tblGrid>
      <w:tr>
        <w:trPr>
          <w:trHeight w:val="20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N строки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227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Наименование целей, задач и целевых показателей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86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Единица измерения</w:t>
            </w:r>
          </w:p>
        </w:tc>
        <w:tc>
          <w:tcPr>
            <w:tcW w:w="8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Источник значений показателей</w:t>
            </w:r>
          </w:p>
        </w:tc>
      </w:tr>
      <w:tr>
        <w:trPr>
          <w:trHeight w:val="20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1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8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2021 год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5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2022 год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4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2023 год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66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2024 год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2025 год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2026 год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19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720"/>
              <w:jc w:val="both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11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4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ПОДПРОГРАММА 1  УПРАВЛЕНИЕ БЮДЖЕТНЫМ ПРОЦЕССОМ, ЕГО СОВЕРШЕНСТВОВАНИЕ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4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Цель 1  Повышение финансовой устойчивости бюджета городского округа Заречный.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4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Задача 1 Увеличение объема налоговых и неналоговых доходов бюджета городского округа Заречный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Темп роста объема налоговых и неналоговых доходов бюджета городского округа Заречный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процентов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84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cs="Arial" w:ascii="Liberation Serif" w:hAnsi="Liberation Serif"/>
                <w:sz w:val="24"/>
                <w:lang w:val="en-US"/>
              </w:rPr>
              <w:t>&gt;=3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sz w:val="20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&gt;=3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sz w:val="20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&gt;=3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sz w:val="20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&gt;=3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sz w:val="20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&gt;=3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sz w:val="20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&gt;=3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sz w:val="20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&gt;=3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Стратегия социально–экономического развития городского округа Заречный; Прогноз социально-экономического развития Свердловской области, городского округа Заречный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14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Цель 2  Рациональное управление средствами бюджета городского округа Заречный, повышение эффективности бюджетных расходов.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14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Задача 2 Организация бюджетного процесса в части планирования бюджета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szCs w:val="28"/>
              </w:rPr>
            </w:pPr>
            <w:r>
              <w:rPr>
                <w:rFonts w:ascii="Liberation Serif" w:hAnsi="Liberation Serif"/>
                <w:iCs/>
                <w:sz w:val="20"/>
              </w:rPr>
              <w:t>Соблюдение сроков разработки проекта бюджета городского округа Заречный, установленных администрацией городского округа Заречный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25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да/нет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84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8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13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386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35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Бюджетный кодекс РФ; Положение о бюджетном процессе в городском округе Заречный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szCs w:val="28"/>
              </w:rPr>
            </w:pPr>
            <w:r>
              <w:rPr>
                <w:rFonts w:ascii="Liberation Serif" w:hAnsi="Liberation Serif"/>
                <w:iCs/>
                <w:sz w:val="20"/>
              </w:rPr>
              <w:t xml:space="preserve">Формирование бюджета </w:t>
            </w:r>
            <w:r>
              <w:rPr>
                <w:rFonts w:ascii="Liberation Serif" w:hAnsi="Liberation Serif"/>
                <w:sz w:val="20"/>
              </w:rPr>
              <w:t>городского округа</w:t>
            </w:r>
            <w:r>
              <w:rPr>
                <w:rFonts w:ascii="Liberation Serif" w:hAnsi="Liberation Serif"/>
                <w:iCs/>
                <w:sz w:val="20"/>
              </w:rPr>
              <w:t xml:space="preserve"> </w:t>
            </w:r>
            <w:r>
              <w:rPr>
                <w:rFonts w:ascii="Liberation Serif" w:hAnsi="Liberation Serif"/>
                <w:sz w:val="20"/>
              </w:rPr>
              <w:t>Заречный</w:t>
            </w:r>
            <w:r>
              <w:rPr>
                <w:rFonts w:ascii="Liberation Serif" w:hAnsi="Liberation Serif"/>
                <w:iCs/>
                <w:sz w:val="20"/>
              </w:rPr>
              <w:t xml:space="preserve"> в программной структуре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25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да/нет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84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8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13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386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35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Бюджетный кодекс РФ; Положение о бюджетном процессе в городском округе Заречный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</w:t>
            </w:r>
          </w:p>
        </w:tc>
        <w:tc>
          <w:tcPr>
            <w:tcW w:w="14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72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Задача 3  Организация исполнения бюджета городского округа в рамках действующего бюджетного законодательства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szCs w:val="28"/>
              </w:rPr>
            </w:pPr>
            <w:r>
              <w:rPr>
                <w:rFonts w:ascii="Liberation Serif" w:hAnsi="Liberation Serif"/>
                <w:iCs/>
                <w:sz w:val="20"/>
              </w:rPr>
              <w:t xml:space="preserve">Исполнение прогноза налоговых и неналоговых доходов бюджета </w:t>
            </w:r>
            <w:r>
              <w:rPr>
                <w:rFonts w:ascii="Liberation Serif" w:hAnsi="Liberation Serif"/>
                <w:sz w:val="20"/>
              </w:rPr>
              <w:t xml:space="preserve">городского округа Заречный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25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процентов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8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Отчет об исполнении бюджета городского округа Заречный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iCs/>
                <w:sz w:val="20"/>
              </w:rPr>
            </w:pPr>
            <w:r>
              <w:rPr>
                <w:rFonts w:ascii="Liberation Serif" w:hAnsi="Liberation Serif"/>
                <w:iCs/>
                <w:sz w:val="20"/>
              </w:rPr>
              <w:t>Утверждение сводной бюджетной росписи бюджета городского округа Заречный и доведение бюджетных ассигнований и лимитов бюджетных обязательств до главных распорядителей средств бюджета городского округа Заречный в установленные законодательством сроки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25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до 01 января очередного финансового 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8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до 01 января очередного финансового года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до 01 января очередного финансового года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до 01 января очередного финансового года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до 01 января очередного финансового года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до 01 января очередного финансового года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до 01 января очередного финансового года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Бюджетный кодекс РФ; Положение о бюджетном процессе в городском округе Заречный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Обеспечение исполнения бюджетных обязательств, подлежащих исполнению за счет средств бюджета городского округа Заречный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25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да/нет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8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153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103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153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103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Liberation Serif" w:hAnsi="Liberation Serif"/>
                <w:iCs/>
                <w:sz w:val="20"/>
              </w:rPr>
              <w:t xml:space="preserve">Бюджетный кодекс </w:t>
            </w:r>
            <w:r>
              <w:rPr>
                <w:rFonts w:ascii="Liberation Serif" w:hAnsi="Liberation Serif"/>
                <w:sz w:val="20"/>
              </w:rPr>
              <w:t>Российской Федерации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25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да/нет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204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13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66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66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Liberation Serif" w:hAnsi="Liberation Serif"/>
                <w:iCs/>
                <w:sz w:val="20"/>
              </w:rPr>
              <w:t xml:space="preserve">Бюджетный кодекс </w:t>
            </w:r>
            <w:r>
              <w:rPr>
                <w:rFonts w:ascii="Liberation Serif" w:hAnsi="Liberation Serif"/>
                <w:sz w:val="20"/>
              </w:rPr>
              <w:t>Российской Федерации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15</w:t>
            </w:r>
          </w:p>
        </w:tc>
        <w:tc>
          <w:tcPr>
            <w:tcW w:w="14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72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Задача 4 Организация бюджетного процесса в части составления отчетности об исполнении бюджета городского округа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Соблюдение установленных законодательством сроков формирования и предоставления отчетности об исполнении бюджета городского округа Заречный, формируемой Финансовым управлением администрации городского округа Заречный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720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да/нет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6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75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75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szCs w:val="28"/>
              </w:rPr>
            </w:pPr>
            <w:r>
              <w:rPr>
                <w:rFonts w:ascii="Liberation Serif" w:hAnsi="Liberation Serif"/>
                <w:iCs/>
                <w:sz w:val="20"/>
              </w:rPr>
      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17</w:t>
            </w:r>
          </w:p>
        </w:tc>
        <w:tc>
          <w:tcPr>
            <w:tcW w:w="14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72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Задача 5  Обеспечение контроля за соблюдением бюджетного законодательства и законодательства в сфере закупок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Доля проверенных главных распорядителей бюджетных средств, получателей бюджетных средств, муниципальных бюджетных (автономных) учреждений, в том числе по вопросам выполнения муниципальных программ, а также соблюдения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56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процентов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57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57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57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57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57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57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25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57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25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8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Liberation Serif" w:hAnsi="Liberation Serif"/>
                <w:iCs/>
                <w:sz w:val="20"/>
              </w:rPr>
              <w:t xml:space="preserve">Бюджетный кодекс </w:t>
            </w:r>
            <w:r>
              <w:rPr>
                <w:rFonts w:ascii="Liberation Serif" w:hAnsi="Liberation Serif"/>
                <w:sz w:val="20"/>
              </w:rPr>
              <w:t>Российской Федерации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19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Количество проведенных проверок исполнения законодательства в сфере закупок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57"/>
              <w:jc w:val="center"/>
              <w:textAlignment w:val="baseline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57"/>
              <w:jc w:val="center"/>
              <w:textAlignment w:val="baseline"/>
              <w:rPr>
                <w:rFonts w:ascii="Liberation Serif" w:hAnsi="Liberation Serif" w:cs="Arial"/>
                <w:sz w:val="20"/>
                <w:lang w:val="en-US"/>
              </w:rPr>
            </w:pPr>
            <w:r>
              <w:rPr>
                <w:rFonts w:cs="Arial" w:ascii="Liberation Serif" w:hAnsi="Liberation Serif"/>
                <w:sz w:val="20"/>
                <w:lang w:val="en-US"/>
              </w:rPr>
              <w:t>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57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57"/>
              <w:jc w:val="center"/>
              <w:textAlignment w:val="baseline"/>
              <w:rPr>
                <w:rFonts w:ascii="Liberation Serif" w:hAnsi="Liberation Serif" w:cs="Arial"/>
                <w:sz w:val="20"/>
                <w:lang w:val="en-US"/>
              </w:rPr>
            </w:pPr>
            <w:r>
              <w:rPr>
                <w:rFonts w:cs="Arial" w:ascii="Liberation Serif" w:hAnsi="Liberation Serif"/>
                <w:sz w:val="20"/>
                <w:lang w:val="en-US"/>
              </w:rPr>
              <w:t>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57"/>
              <w:jc w:val="center"/>
              <w:textAlignment w:val="baseline"/>
              <w:rPr>
                <w:rFonts w:ascii="Liberation Serif" w:hAnsi="Liberation Serif" w:cs="Arial"/>
                <w:sz w:val="20"/>
                <w:lang w:val="en-US"/>
              </w:rPr>
            </w:pPr>
            <w:r>
              <w:rPr>
                <w:rFonts w:cs="Arial" w:ascii="Liberation Serif" w:hAnsi="Liberation Serif"/>
                <w:sz w:val="20"/>
                <w:lang w:val="en-US"/>
              </w:rPr>
              <w:t>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57"/>
              <w:jc w:val="center"/>
              <w:textAlignment w:val="baseline"/>
              <w:rPr>
                <w:rFonts w:ascii="Liberation Serif" w:hAnsi="Liberation Serif" w:cs="Arial"/>
                <w:sz w:val="20"/>
                <w:lang w:val="en-US"/>
              </w:rPr>
            </w:pPr>
            <w:r>
              <w:rPr>
                <w:rFonts w:cs="Arial" w:ascii="Liberation Serif" w:hAnsi="Liberation Serif"/>
                <w:sz w:val="20"/>
                <w:lang w:val="en-US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57"/>
              <w:jc w:val="center"/>
              <w:textAlignment w:val="baseline"/>
              <w:rPr>
                <w:rFonts w:ascii="Liberation Serif" w:hAnsi="Liberation Serif" w:cs="Arial"/>
                <w:sz w:val="20"/>
                <w:lang w:val="en-US"/>
              </w:rPr>
            </w:pPr>
            <w:r>
              <w:rPr>
                <w:rFonts w:cs="Arial" w:ascii="Liberation Serif" w:hAnsi="Liberation Serif"/>
                <w:sz w:val="20"/>
                <w:lang w:val="en-US"/>
              </w:rPr>
              <w:t>8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8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Liberation Serif" w:hAnsi="Liberation Serif"/>
                <w:iCs/>
                <w:sz w:val="20"/>
              </w:rPr>
              <w:t xml:space="preserve">Бюджетный кодекс </w:t>
            </w:r>
            <w:r>
              <w:rPr>
                <w:rFonts w:ascii="Liberation Serif" w:hAnsi="Liberation Serif"/>
                <w:sz w:val="20"/>
              </w:rPr>
              <w:t>Российской Федерации, Федеральный закон №44-ФЗ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</w:t>
            </w:r>
          </w:p>
        </w:tc>
        <w:tc>
          <w:tcPr>
            <w:tcW w:w="14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72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Задача 6   Повышение эффективности управления средствами бюджета городского округа Заречный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Степень качества управления финансами в муниципальных образованиях, расположенных на территории Свердловской области</w:t>
            </w:r>
            <w:r>
              <w:rPr>
                <w:rFonts w:ascii="Liberation Serif" w:hAnsi="Liberation Serif"/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53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степень качества управления бюджетным процессом в муниципальном образовании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84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6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II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11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II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не ниже</w:t>
            </w:r>
            <w:r>
              <w:rPr>
                <w:rFonts w:ascii="Liberation Serif" w:hAnsi="Liberation Serif"/>
                <w:sz w:val="20"/>
                <w:lang w:val="en-US"/>
              </w:rPr>
              <w:t xml:space="preserve"> II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66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не ниже II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не ниже</w:t>
            </w:r>
            <w:r>
              <w:rPr>
                <w:rFonts w:ascii="Liberation Serif" w:hAnsi="Liberation Serif"/>
                <w:sz w:val="20"/>
                <w:lang w:val="en-US"/>
              </w:rPr>
              <w:t xml:space="preserve"> II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66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  <w:lang w:val="en-US"/>
              </w:rPr>
              <w:t>н</w:t>
            </w:r>
            <w:r>
              <w:rPr>
                <w:rFonts w:cs="Arial" w:ascii="Liberation Serif" w:hAnsi="Liberation Serif"/>
                <w:sz w:val="20"/>
              </w:rPr>
              <w:t>е ниже II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Постановление Правительства Свердловской области от 25.05.2011 № 596-ПП "Об утверждении порядка осуществления мониторинга и оценки качества управления бюджетным процессом в муниципальных образованиях, расположенных на территории Свердловской области"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22</w:t>
            </w:r>
          </w:p>
        </w:tc>
        <w:tc>
          <w:tcPr>
            <w:tcW w:w="14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72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Цель 3  Соблюдение ограничений по объему муниципального долга городского округа Заречный и расходам на его обслуживание, установленных федеральным и областным законодательством, своевременное исполнение долговых обязательств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23</w:t>
            </w:r>
          </w:p>
        </w:tc>
        <w:tc>
          <w:tcPr>
            <w:tcW w:w="14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72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Задача 7 Учет долговых обязательств городского округа Заречный и соблюдение принятых ограничений по долговой нагрузке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86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да/нет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84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153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39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39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8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Liberation Serif" w:hAnsi="Liberation Serif"/>
                <w:iCs/>
                <w:sz w:val="20"/>
              </w:rPr>
              <w:t xml:space="preserve">Бюджетный кодекс </w:t>
            </w:r>
            <w:r>
              <w:rPr>
                <w:rFonts w:ascii="Liberation Serif" w:hAnsi="Liberation Serif"/>
                <w:sz w:val="20"/>
              </w:rPr>
              <w:t>Российской Федерации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86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Отношение объема муниципального долга городского округа Заречный по состоянию на 1 января года, следующего за отчетным, к общему годовому объему доходов бюджета городского округа Заречный в отчетном финансовом году (без учета безвозмездных поступлений)</w:t>
            </w:r>
            <w:r>
              <w:rPr>
                <w:rFonts w:cs="Arial" w:ascii="Liberation Serif" w:hAnsi="Liberation Serif"/>
                <w:sz w:val="20"/>
                <w:szCs w:val="24"/>
              </w:rPr>
              <w:t xml:space="preserve"> и (или) поступлений налоговых доходов по дополнительным нормативам отчислений от налога на доходы физических лиц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369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процентов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2,1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1,5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0,9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0,0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0,0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8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Liberation Serif" w:hAnsi="Liberation Serif"/>
                <w:iCs/>
                <w:sz w:val="20"/>
              </w:rPr>
              <w:t xml:space="preserve">Бюджетный кодекс </w:t>
            </w:r>
            <w:r>
              <w:rPr>
                <w:rFonts w:ascii="Liberation Serif" w:hAnsi="Liberation Serif"/>
                <w:sz w:val="20"/>
              </w:rPr>
              <w:t>Российской Федерации</w:t>
            </w:r>
            <w:r>
              <w:rPr>
                <w:rFonts w:cs="Arial" w:ascii="Liberation Serif" w:hAnsi="Liberation Serif"/>
                <w:sz w:val="20"/>
              </w:rPr>
              <w:t xml:space="preserve">; </w:t>
            </w:r>
            <w:r>
              <w:rPr>
                <w:rFonts w:ascii="Liberation Serif" w:hAnsi="Liberation Serif"/>
                <w:sz w:val="20"/>
              </w:rPr>
              <w:t>Бюджет городского округа Заречный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26</w:t>
            </w:r>
          </w:p>
        </w:tc>
        <w:tc>
          <w:tcPr>
            <w:tcW w:w="14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72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Задача 8  Минимизация расходов на обслуживание долговых обязательств городского округа Заречный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86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Отношение предельного объема расходов на обслуживание муниципального долга к объему расходов бюджета городского округа Заречный,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198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процентов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199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22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27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244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66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244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66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iCs/>
                <w:sz w:val="20"/>
              </w:rPr>
            </w:pPr>
            <w:r>
              <w:rPr>
                <w:rFonts w:ascii="Liberation Serif" w:hAnsi="Liberation Serif"/>
                <w:iCs/>
                <w:sz w:val="20"/>
              </w:rPr>
              <w:t>Бюджетный кодекс РФ; Решение Думы городского округа Заречный о бюджете городского округа Заречный на очередной финансовый год и плановый период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Объем выплат из бюджета сумм, связанных с несвоевременным исполнением долговых обязательств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227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рублей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84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6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181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208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181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208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Решение Думы </w:t>
            </w:r>
            <w:r>
              <w:rPr>
                <w:rFonts w:ascii="Liberation Serif" w:hAnsi="Liberation Serif"/>
                <w:iCs/>
                <w:sz w:val="20"/>
              </w:rPr>
              <w:t>городского округа</w:t>
            </w:r>
            <w:r>
              <w:rPr>
                <w:rFonts w:ascii="Liberation Serif" w:hAnsi="Liberation Serif"/>
                <w:sz w:val="20"/>
              </w:rPr>
              <w:t xml:space="preserve"> Заречный об исполнении бюджета г</w:t>
            </w:r>
            <w:r>
              <w:rPr>
                <w:rFonts w:ascii="Liberation Serif" w:hAnsi="Liberation Serif"/>
                <w:iCs/>
                <w:sz w:val="20"/>
              </w:rPr>
              <w:t>ородского округа Заречный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29</w:t>
            </w:r>
          </w:p>
        </w:tc>
        <w:tc>
          <w:tcPr>
            <w:tcW w:w="14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72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ПОДПРОГРАММА 2  ИНФОРМАЦИОННЫЕ СИСТЕМЫ УПРАВЛЕНИЯ ФИНАНСАМИ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30</w:t>
            </w:r>
          </w:p>
        </w:tc>
        <w:tc>
          <w:tcPr>
            <w:tcW w:w="14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72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Цель 4  Повышение эффективности управления бюджетным процессом за счет применения автоматизированных систем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31</w:t>
            </w:r>
          </w:p>
        </w:tc>
        <w:tc>
          <w:tcPr>
            <w:tcW w:w="14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493"/>
              <w:jc w:val="center"/>
              <w:textAlignment w:val="baseline"/>
              <w:rPr>
                <w:rFonts w:ascii="Liberation Serif" w:hAnsi="Liberation Serif"/>
                <w:iCs/>
                <w:sz w:val="20"/>
              </w:rPr>
            </w:pPr>
            <w:r>
              <w:rPr>
                <w:rFonts w:ascii="Liberation Serif" w:hAnsi="Liberation Serif"/>
                <w:iCs/>
                <w:sz w:val="20"/>
              </w:rPr>
              <w:t>Задача 9 Автоматизация планирования и исполнения бюджета городского округа Заречный и автоматизированное решение сопутствующих задач бюджетного процесса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Количество подсистем, подключаемых к системам управления по осуществлению бюджетного процесса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57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57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57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57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57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57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57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80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Аналитические данные об исполнении бюджета округа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Количество участников бюджетного процесса, обеспечивающих интернет-формирование консолидированной отчетности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57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57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57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57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57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57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57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80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Аналитические данные об исполнении бюджета округа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34</w:t>
            </w:r>
          </w:p>
        </w:tc>
        <w:tc>
          <w:tcPr>
            <w:tcW w:w="14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493"/>
              <w:jc w:val="center"/>
              <w:textAlignment w:val="baseline"/>
              <w:rPr>
                <w:rFonts w:ascii="Liberation Serif" w:hAnsi="Liberation Serif"/>
                <w:iCs/>
                <w:sz w:val="20"/>
              </w:rPr>
            </w:pPr>
            <w:r>
              <w:rPr>
                <w:rFonts w:ascii="Liberation Serif" w:hAnsi="Liberation Serif"/>
                <w:iCs/>
                <w:sz w:val="20"/>
              </w:rPr>
              <w:t>Задача 10. Обеспечение информационной прозрачности, надежности и безопасности бюджетной системы городского округа.</w:t>
            </w:r>
          </w:p>
          <w:p>
            <w:pPr>
              <w:pStyle w:val="Normal"/>
              <w:widowControl w:val="false"/>
              <w:suppressAutoHyphens w:val="true"/>
              <w:ind w:firstLine="8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Обеспечение сохранности данных в информационных системах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56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процентов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80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Аналитические данные об исполнении бюджета округа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36</w:t>
            </w:r>
          </w:p>
        </w:tc>
        <w:tc>
          <w:tcPr>
            <w:tcW w:w="14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8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ПОДПРОГРАММА 3   ОБЕСПЕЧЕНИЕ РЕАЛИЗАЦИИ МУНИЦИПАЛЬНОЙ ПРОГРАММЫ "УПРАВЛЕНИЕ МУНИЦИПАЛЬНЫМИ ФИНАНСАМИ ГОРОДСКОГО ОКРУГА ЗАРЕЧНЫЙ ДО 2026 ГОДА"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37</w:t>
            </w:r>
          </w:p>
        </w:tc>
        <w:tc>
          <w:tcPr>
            <w:tcW w:w="14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8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Цель 5 Обеспечение условий для реализации мероприятий муниципальной программы в соответствии с установленными сроками и задачами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38</w:t>
            </w:r>
          </w:p>
        </w:tc>
        <w:tc>
          <w:tcPr>
            <w:tcW w:w="14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8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Liberation Serif" w:hAnsi="Liberation Serif"/>
                <w:iCs/>
                <w:sz w:val="20"/>
              </w:rPr>
              <w:t>Задача 11.</w:t>
            </w:r>
            <w:r>
              <w:rPr>
                <w:rFonts w:ascii="Liberation Serif" w:hAnsi="Liberation Serif"/>
                <w:sz w:val="20"/>
              </w:rPr>
              <w:t xml:space="preserve"> Обеспечение эффективной деятельности Финансового управления администрации городского округа Заречный по реализации муниципальной программы «Управление муниципальными финансами городского округа Заречный до 2026 года»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39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86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процентов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6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6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6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6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6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6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6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80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Отчет о реализации муниципальной программы по установленной форме  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40</w:t>
            </w:r>
          </w:p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</w:r>
          </w:p>
        </w:tc>
        <w:tc>
          <w:tcPr>
            <w:tcW w:w="14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8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ПОДПРОГРАММА 4 ИСПОЛНЕНИЕ СУДЕБНЫХ АКТОВ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41</w:t>
            </w:r>
          </w:p>
        </w:tc>
        <w:tc>
          <w:tcPr>
            <w:tcW w:w="14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8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Цель 6 О</w:t>
            </w:r>
            <w:r>
              <w:rPr>
                <w:rFonts w:cs="Arial" w:ascii="Liberation Serif" w:hAnsi="Liberation Serif"/>
                <w:sz w:val="20"/>
                <w:szCs w:val="24"/>
              </w:rPr>
              <w:t>беспечение исполнения обязательств по заключенным договорам и иным документам в целях защиты нарушенных прав, свобод и законных интересов граждан и организаций городского округа Заречный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42</w:t>
            </w:r>
          </w:p>
        </w:tc>
        <w:tc>
          <w:tcPr>
            <w:tcW w:w="14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8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Liberation Serif" w:hAnsi="Liberation Serif"/>
                <w:iCs/>
                <w:sz w:val="20"/>
              </w:rPr>
              <w:t>Задача 12.</w:t>
            </w:r>
            <w:r>
              <w:rPr>
                <w:rFonts w:ascii="Liberation Serif" w:hAnsi="Liberation Serif"/>
                <w:sz w:val="20"/>
              </w:rPr>
              <w:t xml:space="preserve"> </w:t>
            </w:r>
            <w:r>
              <w:rPr>
                <w:rFonts w:cs="Arial" w:ascii="Liberation Serif" w:hAnsi="Liberation Serif"/>
                <w:sz w:val="20"/>
              </w:rPr>
              <w:t>Полное и своевременное исполнение судебных актов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86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Доля исполненных судебных актов по искам к городскому округу Заречный о возмещении вреда, причиненного гражданину или юридическому лицу в результате незаконных действий (бездействия) органов местного самоуправления, либо должностных лиц этих органов, и о присуждении компенсации за нарушение права на исполнение судебного акта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процентов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6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6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6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6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6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6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6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8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Liberation Serif" w:hAnsi="Liberation Serif"/>
                <w:iCs/>
                <w:sz w:val="20"/>
              </w:rPr>
              <w:t xml:space="preserve">Бюджетный кодекс      </w:t>
            </w:r>
            <w:r>
              <w:rPr>
                <w:rFonts w:ascii="Liberation Serif" w:hAnsi="Liberation Serif"/>
                <w:sz w:val="20"/>
              </w:rPr>
              <w:t>Российской Федерации</w:t>
            </w:r>
          </w:p>
        </w:tc>
      </w:tr>
    </w:tbl>
    <w:p>
      <w:pPr>
        <w:pStyle w:val="Normal"/>
        <w:suppressAutoHyphens w:val="true"/>
        <w:ind w:firstLine="709"/>
        <w:textAlignment w:val="baseline"/>
        <w:rPr>
          <w:rFonts w:ascii="Liberation Serif" w:hAnsi="Liberation Serif"/>
          <w:color w:val="FF0000"/>
          <w:sz w:val="20"/>
          <w:szCs w:val="28"/>
        </w:rPr>
      </w:pPr>
      <w:r>
        <w:rPr>
          <w:rFonts w:ascii="Liberation Serif" w:hAnsi="Liberation Serif"/>
          <w:color w:val="FF0000"/>
          <w:sz w:val="20"/>
          <w:szCs w:val="28"/>
        </w:rPr>
      </w:r>
    </w:p>
    <w:p>
      <w:pPr>
        <w:pStyle w:val="Normal"/>
        <w:suppressAutoHyphens w:val="true"/>
        <w:ind w:firstLine="709"/>
        <w:textAlignment w:val="baseline"/>
        <w:rPr>
          <w:rFonts w:ascii="Liberation Serif" w:hAnsi="Liberation Serif"/>
          <w:color w:val="FF0000"/>
          <w:sz w:val="20"/>
          <w:szCs w:val="28"/>
        </w:rPr>
      </w:pPr>
      <w:r>
        <w:rPr>
          <w:rFonts w:ascii="Liberation Serif" w:hAnsi="Liberation Serif"/>
          <w:color w:val="FF0000"/>
          <w:sz w:val="20"/>
          <w:szCs w:val="28"/>
        </w:rPr>
      </w:r>
    </w:p>
    <w:p>
      <w:pPr>
        <w:pStyle w:val="Normal"/>
        <w:suppressAutoHyphens w:val="true"/>
        <w:ind w:firstLine="709"/>
        <w:textAlignment w:val="baseline"/>
        <w:rPr>
          <w:rFonts w:ascii="Liberation Serif" w:hAnsi="Liberation Serif"/>
          <w:color w:val="FF0000"/>
          <w:sz w:val="20"/>
          <w:szCs w:val="28"/>
        </w:rPr>
      </w:pPr>
      <w:r>
        <w:rPr>
          <w:rFonts w:ascii="Liberation Serif" w:hAnsi="Liberation Serif"/>
          <w:color w:val="FF0000"/>
          <w:sz w:val="20"/>
          <w:szCs w:val="28"/>
        </w:rPr>
      </w:r>
    </w:p>
    <w:p>
      <w:pPr>
        <w:pStyle w:val="Normal"/>
        <w:ind w:firstLine="709"/>
        <w:rPr>
          <w:rFonts w:ascii="Liberation Serif" w:hAnsi="Liberation Serif"/>
          <w:color w:val="FF0000"/>
        </w:rPr>
      </w:pPr>
      <w:r>
        <w:rPr>
          <w:rFonts w:ascii="Liberation Serif" w:hAnsi="Liberation Serif"/>
          <w:color w:val="FF0000"/>
        </w:rPr>
      </w:r>
    </w:p>
    <w:p>
      <w:pPr>
        <w:pStyle w:val="Normal"/>
        <w:ind w:left="10490" w:hanging="0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</w:r>
    </w:p>
    <w:p>
      <w:pPr>
        <w:pStyle w:val="Normal"/>
        <w:ind w:left="10490" w:hanging="0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</w:r>
    </w:p>
    <w:p>
      <w:pPr>
        <w:pStyle w:val="Normal"/>
        <w:ind w:left="10490" w:hanging="0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</w:r>
    </w:p>
    <w:p>
      <w:pPr>
        <w:pStyle w:val="Normal"/>
        <w:ind w:left="10490" w:hanging="0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</w:r>
    </w:p>
    <w:p>
      <w:pPr>
        <w:pStyle w:val="Normal"/>
        <w:ind w:left="10490" w:hanging="0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</w:r>
    </w:p>
    <w:p>
      <w:pPr>
        <w:pStyle w:val="Normal"/>
        <w:ind w:left="10490" w:hanging="0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</w:r>
    </w:p>
    <w:p>
      <w:pPr>
        <w:pStyle w:val="Normal"/>
        <w:ind w:left="10490" w:hanging="0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</w:r>
    </w:p>
    <w:p>
      <w:pPr>
        <w:pStyle w:val="Normal"/>
        <w:ind w:left="10490" w:hanging="0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</w:r>
    </w:p>
    <w:p>
      <w:pPr>
        <w:pStyle w:val="Normal"/>
        <w:ind w:left="10490" w:hanging="0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</w:r>
    </w:p>
    <w:p>
      <w:pPr>
        <w:pStyle w:val="Normal"/>
        <w:ind w:left="10490" w:hanging="0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</w:r>
    </w:p>
    <w:p>
      <w:pPr>
        <w:pStyle w:val="Normal"/>
        <w:ind w:left="10490" w:hanging="0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</w:r>
    </w:p>
    <w:p>
      <w:pPr>
        <w:pStyle w:val="Normal"/>
        <w:ind w:left="10490" w:hanging="0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</w:r>
    </w:p>
    <w:p>
      <w:pPr>
        <w:pStyle w:val="Normal"/>
        <w:ind w:left="10490" w:hanging="0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</w:r>
    </w:p>
    <w:p>
      <w:pPr>
        <w:pStyle w:val="Normal"/>
        <w:suppressAutoHyphens w:val="true"/>
        <w:ind w:left="9356" w:hanging="0"/>
        <w:textAlignment w:val="baseline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 xml:space="preserve">Приложение № 2 </w:t>
      </w:r>
    </w:p>
    <w:p>
      <w:pPr>
        <w:pStyle w:val="Normal"/>
        <w:suppressAutoHyphens w:val="true"/>
        <w:ind w:left="9356" w:hanging="0"/>
        <w:textAlignment w:val="baseline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 xml:space="preserve">к муниципальной программе </w:t>
      </w:r>
    </w:p>
    <w:p>
      <w:pPr>
        <w:pStyle w:val="Normal"/>
        <w:suppressAutoHyphens w:val="true"/>
        <w:ind w:left="9356" w:hanging="0"/>
        <w:textAlignment w:val="baseline"/>
        <w:rPr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>«Управление муниципальными финансами городского округа Заречный до 2026 года»</w:t>
      </w:r>
    </w:p>
    <w:p>
      <w:pPr>
        <w:pStyle w:val="Normal"/>
        <w:suppressAutoHyphens w:val="true"/>
        <w:jc w:val="center"/>
        <w:textAlignment w:val="baseline"/>
        <w:rPr>
          <w:rFonts w:ascii="Liberation Serif" w:hAnsi="Liberation Serif" w:cs="Arial"/>
          <w:b/>
          <w:bCs/>
          <w:sz w:val="24"/>
          <w:szCs w:val="24"/>
        </w:rPr>
      </w:pPr>
      <w:r>
        <w:rPr>
          <w:rFonts w:cs="Arial" w:ascii="Liberation Serif" w:hAnsi="Liberation Serif"/>
          <w:b/>
          <w:bCs/>
          <w:sz w:val="24"/>
          <w:szCs w:val="24"/>
        </w:rPr>
      </w:r>
    </w:p>
    <w:p>
      <w:pPr>
        <w:pStyle w:val="Normal"/>
        <w:suppressAutoHyphens w:val="true"/>
        <w:jc w:val="center"/>
        <w:textAlignment w:val="baseline"/>
        <w:rPr>
          <w:rFonts w:ascii="Liberation Serif" w:hAnsi="Liberation Serif" w:cs="Arial"/>
          <w:b/>
          <w:bCs/>
          <w:sz w:val="24"/>
          <w:szCs w:val="24"/>
        </w:rPr>
      </w:pPr>
      <w:r>
        <w:rPr>
          <w:rFonts w:cs="Arial" w:ascii="Liberation Serif" w:hAnsi="Liberation Serif"/>
          <w:b/>
          <w:bCs/>
          <w:sz w:val="24"/>
          <w:szCs w:val="24"/>
        </w:rPr>
      </w:r>
    </w:p>
    <w:p>
      <w:pPr>
        <w:pStyle w:val="Normal"/>
        <w:suppressAutoHyphens w:val="true"/>
        <w:jc w:val="center"/>
        <w:textAlignment w:val="baseline"/>
        <w:rPr>
          <w:rFonts w:ascii="Liberation Serif" w:hAnsi="Liberation Serif" w:cs="Arial"/>
          <w:b/>
          <w:bCs/>
          <w:sz w:val="24"/>
          <w:szCs w:val="24"/>
        </w:rPr>
      </w:pPr>
      <w:r>
        <w:rPr>
          <w:rFonts w:cs="Arial" w:ascii="Liberation Serif" w:hAnsi="Liberation Serif"/>
          <w:b/>
          <w:bCs/>
          <w:sz w:val="24"/>
          <w:szCs w:val="24"/>
        </w:rPr>
        <w:t>ПЛАН МЕРОПРИЯТИЙ</w:t>
      </w:r>
    </w:p>
    <w:p>
      <w:pPr>
        <w:pStyle w:val="Normal"/>
        <w:suppressAutoHyphens w:val="true"/>
        <w:jc w:val="center"/>
        <w:textAlignment w:val="baseline"/>
        <w:rPr>
          <w:rFonts w:ascii="Liberation Serif" w:hAnsi="Liberation Serif" w:cs="Arial"/>
          <w:b/>
          <w:bCs/>
          <w:sz w:val="24"/>
          <w:szCs w:val="24"/>
        </w:rPr>
      </w:pPr>
      <w:r>
        <w:rPr>
          <w:rFonts w:cs="Arial" w:ascii="Liberation Serif" w:hAnsi="Liberation Serif"/>
          <w:b/>
          <w:bCs/>
          <w:sz w:val="24"/>
          <w:szCs w:val="24"/>
        </w:rPr>
        <w:t>по выполнению муниципальной программы</w:t>
      </w:r>
    </w:p>
    <w:p>
      <w:pPr>
        <w:pStyle w:val="Normal"/>
        <w:suppressAutoHyphens w:val="true"/>
        <w:jc w:val="center"/>
        <w:textAlignment w:val="baseline"/>
        <w:rPr>
          <w:rFonts w:ascii="Liberation Serif" w:hAnsi="Liberation Serif" w:cs="Arial"/>
          <w:b/>
          <w:bCs/>
          <w:sz w:val="24"/>
          <w:szCs w:val="24"/>
        </w:rPr>
      </w:pPr>
      <w:r>
        <w:rPr>
          <w:rFonts w:cs="Arial" w:ascii="Liberation Serif" w:hAnsi="Liberation Serif"/>
          <w:b/>
          <w:bCs/>
          <w:sz w:val="24"/>
          <w:szCs w:val="24"/>
        </w:rPr>
        <w:t>«Управление муниципальными финансами городского округа Заречный до 2026 года»</w:t>
      </w:r>
    </w:p>
    <w:p>
      <w:pPr>
        <w:pStyle w:val="Normal"/>
        <w:suppressAutoHyphens w:val="true"/>
        <w:textAlignment w:val="baseline"/>
        <w:rPr>
          <w:rFonts w:ascii="Liberation Serif" w:hAnsi="Liberation Serif" w:cs="Liberation Serif"/>
          <w:sz w:val="20"/>
        </w:rPr>
      </w:pPr>
      <w:r>
        <w:rPr>
          <w:rFonts w:cs="Liberation Serif" w:ascii="Liberation Serif" w:hAnsi="Liberation Serif"/>
          <w:sz w:val="20"/>
        </w:rPr>
      </w:r>
    </w:p>
    <w:p>
      <w:pPr>
        <w:pStyle w:val="Normal"/>
        <w:suppressAutoHyphens w:val="true"/>
        <w:jc w:val="center"/>
        <w:textAlignment w:val="baseline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>ПЛАН МЕРОПРИЯТИЙ</w:t>
      </w:r>
    </w:p>
    <w:p>
      <w:pPr>
        <w:pStyle w:val="Normal"/>
        <w:suppressAutoHyphens w:val="true"/>
        <w:jc w:val="center"/>
        <w:textAlignment w:val="baseline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>по выполнению муниципальной программы «Управление муниципальными финансами городского округа Заречный до 2026 года»</w:t>
      </w:r>
    </w:p>
    <w:p>
      <w:pPr>
        <w:pStyle w:val="Normal"/>
        <w:suppressAutoHyphens w:val="true"/>
        <w:jc w:val="center"/>
        <w:textAlignment w:val="baseline"/>
        <w:rPr>
          <w:rFonts w:ascii="Liberation Serif" w:hAnsi="Liberation Serif" w:cs="Liberation Serif"/>
          <w:color w:val="FF0000"/>
          <w:sz w:val="24"/>
          <w:szCs w:val="24"/>
        </w:rPr>
      </w:pPr>
      <w:r>
        <w:rPr>
          <w:rFonts w:cs="Liberation Serif" w:ascii="Liberation Serif" w:hAnsi="Liberation Serif"/>
          <w:color w:val="FF0000"/>
          <w:sz w:val="24"/>
          <w:szCs w:val="24"/>
        </w:rPr>
      </w:r>
    </w:p>
    <w:p>
      <w:pPr>
        <w:pStyle w:val="Normal"/>
        <w:suppressAutoHyphens w:val="true"/>
        <w:jc w:val="center"/>
        <w:textAlignment w:val="baseline"/>
        <w:rPr>
          <w:rFonts w:ascii="Liberation Serif" w:hAnsi="Liberation Serif" w:cs="Liberation Serif"/>
          <w:color w:val="FF0000"/>
          <w:sz w:val="24"/>
          <w:szCs w:val="24"/>
        </w:rPr>
      </w:pPr>
      <w:r>
        <w:rPr>
          <w:rFonts w:cs="Liberation Serif" w:ascii="Liberation Serif" w:hAnsi="Liberation Serif"/>
          <w:color w:val="FF0000"/>
          <w:sz w:val="24"/>
          <w:szCs w:val="24"/>
        </w:rPr>
      </w:r>
    </w:p>
    <w:p>
      <w:pPr>
        <w:pStyle w:val="Normal"/>
        <w:suppressAutoHyphens w:val="true"/>
        <w:jc w:val="center"/>
        <w:textAlignment w:val="baseline"/>
        <w:rPr>
          <w:rFonts w:ascii="Liberation Serif" w:hAnsi="Liberation Serif" w:cs="Liberation Serif"/>
          <w:color w:val="FF0000"/>
          <w:sz w:val="2"/>
          <w:szCs w:val="2"/>
        </w:rPr>
      </w:pPr>
      <w:r>
        <w:rPr>
          <w:rFonts w:cs="Liberation Serif" w:ascii="Liberation Serif" w:hAnsi="Liberation Serif"/>
          <w:color w:val="FF0000"/>
          <w:sz w:val="2"/>
          <w:szCs w:val="2"/>
        </w:rPr>
      </w:r>
    </w:p>
    <w:tbl>
      <w:tblPr>
        <w:tblW w:w="153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63"/>
        <w:gridCol w:w="2396"/>
        <w:gridCol w:w="1573"/>
        <w:gridCol w:w="1329"/>
        <w:gridCol w:w="1330"/>
        <w:gridCol w:w="1329"/>
        <w:gridCol w:w="1329"/>
        <w:gridCol w:w="1331"/>
        <w:gridCol w:w="1329"/>
        <w:gridCol w:w="1329"/>
        <w:gridCol w:w="1471"/>
      </w:tblGrid>
      <w:tr>
        <w:trPr>
          <w:tblHeader w:val="true"/>
          <w:trHeight w:val="521" w:hRule="atLeast"/>
          <w:cantSplit w:val="true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 xml:space="preserve">№ </w:t>
            </w:r>
            <w:r>
              <w:rPr>
                <w:rFonts w:cs="Arial" w:ascii="Liberation Serif" w:hAnsi="Liberation Serif"/>
                <w:sz w:val="20"/>
              </w:rPr>
              <w:t>строки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87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Номера целевых показателей, на достижение которых направлены мероприятия</w:t>
            </w:r>
          </w:p>
        </w:tc>
      </w:tr>
      <w:tr>
        <w:trPr>
          <w:tblHeader w:val="true"/>
          <w:trHeight w:val="996" w:hRule="atLeast"/>
          <w:cantSplit w:val="true"/>
        </w:trPr>
        <w:tc>
          <w:tcPr>
            <w:tcW w:w="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</w:r>
          </w:p>
        </w:tc>
        <w:tc>
          <w:tcPr>
            <w:tcW w:w="23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всего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2020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2021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2022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2023</w:t>
            </w:r>
          </w:p>
        </w:tc>
        <w:tc>
          <w:tcPr>
            <w:tcW w:w="13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2024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2025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2026</w:t>
            </w:r>
          </w:p>
        </w:tc>
        <w:tc>
          <w:tcPr>
            <w:tcW w:w="14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</w:r>
          </w:p>
        </w:tc>
      </w:tr>
    </w:tbl>
    <w:p>
      <w:pPr>
        <w:pStyle w:val="Normal"/>
        <w:suppressAutoHyphens w:val="true"/>
        <w:ind w:left="10206" w:hanging="10206"/>
        <w:textAlignment w:val="baseline"/>
        <w:rPr>
          <w:rFonts w:ascii="Liberation Serif" w:hAnsi="Liberation Serif" w:cs="Arial"/>
          <w:sz w:val="2"/>
          <w:szCs w:val="2"/>
        </w:rPr>
      </w:pPr>
      <w:r>
        <w:rPr>
          <w:rFonts w:cs="Arial" w:ascii="Liberation Serif" w:hAnsi="Liberation Serif"/>
          <w:sz w:val="2"/>
          <w:szCs w:val="2"/>
        </w:rPr>
      </w:r>
    </w:p>
    <w:tbl>
      <w:tblPr>
        <w:tblW w:w="153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63"/>
        <w:gridCol w:w="2396"/>
        <w:gridCol w:w="1573"/>
        <w:gridCol w:w="1329"/>
        <w:gridCol w:w="1330"/>
        <w:gridCol w:w="1329"/>
        <w:gridCol w:w="113"/>
        <w:gridCol w:w="1216"/>
        <w:gridCol w:w="1331"/>
        <w:gridCol w:w="1329"/>
        <w:gridCol w:w="1329"/>
        <w:gridCol w:w="1471"/>
      </w:tblGrid>
      <w:tr>
        <w:trPr>
          <w:tblHeader w:val="true"/>
          <w:trHeight w:val="54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6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10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>
              <w:rPr>
                <w:rFonts w:cs="Arial" w:ascii="Liberation Serif" w:hAnsi="Liberation Serif"/>
                <w:sz w:val="20"/>
              </w:rPr>
              <w:t>11</w:t>
            </w:r>
          </w:p>
        </w:tc>
      </w:tr>
      <w:tr>
        <w:trPr>
          <w:trHeight w:val="54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1.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ВСЕГО ПО МУНИЦИПАЛЬНОЙ ПРОГРАММЕ, В ТОМ ЧИСЛЕ: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127 657 453,49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12 463 654,83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13 263 142,00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16 833 680,83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26 072 572,83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18 505 370,00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19 924 387,00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20 594 646,00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2.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125  040 919,28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12 463 654,83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13 214 082,00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16 295 534,83</w:t>
            </w:r>
          </w:p>
        </w:tc>
        <w:tc>
          <w:tcPr>
            <w:tcW w:w="13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24 043 244,62</w:t>
            </w:r>
          </w:p>
        </w:tc>
        <w:tc>
          <w:tcPr>
            <w:tcW w:w="133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18 505 370,00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19 924 387,00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20 594 646,00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3.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областной бюджет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left="-179" w:hanging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2 616 534,21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left="-107" w:hanging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49 060,00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538 146,00</w:t>
            </w:r>
          </w:p>
        </w:tc>
        <w:tc>
          <w:tcPr>
            <w:tcW w:w="13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2 029 328,21</w:t>
            </w:r>
          </w:p>
        </w:tc>
        <w:tc>
          <w:tcPr>
            <w:tcW w:w="133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4.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Прочие нужды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127 657 453,49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12 463 654,83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13 263 142,00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16 833 680,83</w:t>
            </w:r>
          </w:p>
        </w:tc>
        <w:tc>
          <w:tcPr>
            <w:tcW w:w="13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26 072 572,83</w:t>
            </w:r>
          </w:p>
        </w:tc>
        <w:tc>
          <w:tcPr>
            <w:tcW w:w="133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18 505 370,00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19 924 387,00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20 594 646,00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5.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125 040 919,28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12 463 654,83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13 214 082,00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16 295 534,83</w:t>
            </w:r>
          </w:p>
        </w:tc>
        <w:tc>
          <w:tcPr>
            <w:tcW w:w="13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24 043 244,62</w:t>
            </w:r>
          </w:p>
        </w:tc>
        <w:tc>
          <w:tcPr>
            <w:tcW w:w="133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18 505 370,00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19 924 387,00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20 594 646,00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6.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областной бюджет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left="-179" w:hanging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2 616 534,21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left="-199" w:firstLine="199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left="-107" w:hanging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49 060,00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538 146,00</w:t>
            </w:r>
          </w:p>
        </w:tc>
        <w:tc>
          <w:tcPr>
            <w:tcW w:w="13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2 029 328,21</w:t>
            </w:r>
          </w:p>
        </w:tc>
        <w:tc>
          <w:tcPr>
            <w:tcW w:w="133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7.</w:t>
            </w:r>
          </w:p>
        </w:tc>
        <w:tc>
          <w:tcPr>
            <w:tcW w:w="14746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ПОДПРОГРАММА  1. «УПРАВЛЕНИЕ БЮДЖЕТНЫМ ПРОЦЕССОМ, ЕГО СОВЕРШЕНСТВОВАНИЕ»</w:t>
            </w:r>
          </w:p>
        </w:tc>
      </w:tr>
      <w:tr>
        <w:trPr>
          <w:trHeight w:val="1367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8.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right="-57" w:hanging="0"/>
              <w:textAlignment w:val="baseline"/>
              <w:rPr>
                <w:rFonts w:ascii="Liberation Serif" w:hAnsi="Liberation Serif" w:cs="Arial"/>
                <w:color w:val="000000"/>
                <w:spacing w:val="-8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8"/>
                <w:sz w:val="19"/>
                <w:szCs w:val="19"/>
              </w:rPr>
              <w:t>ВСЕГО ПО ПОДПРОГРАММЕ, В ТОМ ЧИСЛЕ: «УПРАВЛЕНИЕ БЮДЖЕТНЫМ ПРОЦЕССОМ, ЕГО СОВЕРШЕНСТВОВАНИЕ»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24 361,83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 xml:space="preserve"> </w:t>
            </w: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11 000,00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10 250,00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3111,83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>
        <w:trPr>
          <w:trHeight w:val="300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9.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24 361,83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 xml:space="preserve"> </w:t>
            </w: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11 000,00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10 250,00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3111,83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>
        <w:trPr>
          <w:trHeight w:val="300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10.</w:t>
            </w:r>
          </w:p>
        </w:tc>
        <w:tc>
          <w:tcPr>
            <w:tcW w:w="14746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«Прочие нужды»</w:t>
            </w:r>
          </w:p>
        </w:tc>
      </w:tr>
      <w:tr>
        <w:trPr>
          <w:trHeight w:val="54" w:hRule="atLeast"/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11.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Всего по направлению «Прочие нужды», в том числе: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24 361,83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 xml:space="preserve"> </w:t>
            </w: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11 000,00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10 250,00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3111,83</w:t>
            </w:r>
          </w:p>
        </w:tc>
        <w:tc>
          <w:tcPr>
            <w:tcW w:w="13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>
        <w:trPr>
          <w:trHeight w:val="300" w:hRule="atLeast"/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12.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24 361,83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 xml:space="preserve"> </w:t>
            </w: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11 000,00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10 250,00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3111,83</w:t>
            </w:r>
          </w:p>
        </w:tc>
        <w:tc>
          <w:tcPr>
            <w:tcW w:w="13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>
        <w:trPr>
          <w:trHeight w:val="1773" w:hRule="atLeast"/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13.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Мероприятие 1.1. Своевременная и качественная подготовка проекта решения Думы городского округа Заречный о бюджете на очередной финансовый год и плановый период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1.2.2.1.</w:t>
            </w:r>
          </w:p>
        </w:tc>
      </w:tr>
      <w:tr>
        <w:trPr>
          <w:trHeight w:val="1118" w:hRule="atLeast"/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14.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Мероприятие 1.2. Планирование расходов бюджета городского  округа преимущественно в программной структуре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1.2.2.2.</w:t>
            </w:r>
          </w:p>
        </w:tc>
      </w:tr>
      <w:tr>
        <w:trPr>
          <w:trHeight w:val="54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15.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Мероприятие 1.3. Организация взаимодействия с федеральными органами исполнительной власти по вопросам бюджетного и финансового регулирования, главными администраторами доходов бюджета округа, крупнейшими налогоплательщиками округа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1.1.1.1., 1.2.3.1.</w:t>
            </w:r>
          </w:p>
        </w:tc>
      </w:tr>
      <w:tr>
        <w:trPr>
          <w:trHeight w:val="673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16.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Мероприятие 1.4. 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1.2.3.2.</w:t>
            </w:r>
          </w:p>
        </w:tc>
      </w:tr>
      <w:tr>
        <w:trPr>
          <w:trHeight w:val="1083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17.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Мероприятие 1.5. Постановка на учет бюджетных обязательств, подлежащих исполнению за счет средств бюджета округа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1.2.3.3.</w:t>
            </w:r>
          </w:p>
        </w:tc>
      </w:tr>
      <w:tr>
        <w:trPr>
          <w:trHeight w:val="1110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18.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Мероприятие 1.6. Проведение санкционирования операций получателей бюджетных средств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1.2.3.4.</w:t>
            </w:r>
          </w:p>
        </w:tc>
      </w:tr>
      <w:tr>
        <w:trPr>
          <w:trHeight w:val="236" w:hRule="atLeast"/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19.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Мероприятие 1.7. Формирование и представление бюджетной отчетности об исполнении бюджета городского округа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1.2.4.1.</w:t>
            </w:r>
          </w:p>
        </w:tc>
      </w:tr>
      <w:tr>
        <w:trPr>
          <w:trHeight w:val="944" w:hRule="atLeast"/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20.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Мероприятие 1.8. Обеспечение контроля за соблюдением бюджетного законодательства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1.2.5.1.</w:t>
            </w:r>
          </w:p>
        </w:tc>
      </w:tr>
      <w:tr>
        <w:trPr>
          <w:trHeight w:val="315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21.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Мероприятие 1.9. Обеспечение контроля за соблюдением законодательства в сфере закупок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1.2.5.2.</w:t>
            </w:r>
          </w:p>
        </w:tc>
      </w:tr>
      <w:tr>
        <w:trPr>
          <w:trHeight w:val="1398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22.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Мероприятие 1.10. Проведение мониторинга качества финансового менеджмента главных распорядителей средств бюджета городского округа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1.2.6.1.</w:t>
            </w:r>
          </w:p>
        </w:tc>
      </w:tr>
      <w:tr>
        <w:trPr>
          <w:trHeight w:val="132" w:hRule="atLeast"/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23.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 xml:space="preserve">Мероприятие 1.11. Подготовка программы муниципальных заимствований городского округа Заречный 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1.3.7.2.</w:t>
            </w:r>
          </w:p>
        </w:tc>
      </w:tr>
      <w:tr>
        <w:trPr>
          <w:trHeight w:val="886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24.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Мероприятие 1.12. Подготовка программы муниципальных гарантий городского округа Заречный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1.3.7.2.</w:t>
            </w:r>
          </w:p>
        </w:tc>
      </w:tr>
      <w:tr>
        <w:trPr>
          <w:trHeight w:val="960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25.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Мероприятие 1.13. Ведение долговой книги в соответствии с утвержденным порядком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1.3.7.1.</w:t>
            </w:r>
          </w:p>
        </w:tc>
      </w:tr>
      <w:tr>
        <w:trPr>
          <w:trHeight w:val="218" w:hRule="atLeast"/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26.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 xml:space="preserve">Мероприятие 1.14. Исполнение обязательств по обслуживанию муниципального долга городского округа Заречный  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24 361,83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11 000,00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10 250,00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3111,83</w:t>
            </w:r>
          </w:p>
        </w:tc>
        <w:tc>
          <w:tcPr>
            <w:tcW w:w="13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1.3.8.1.</w:t>
            </w:r>
          </w:p>
        </w:tc>
      </w:tr>
      <w:tr>
        <w:trPr>
          <w:trHeight w:val="300" w:hRule="atLeast"/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pacing w:val="-6"/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20"/>
              </w:rPr>
              <w:t>27.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color w:val="FF0000"/>
                <w:spacing w:val="-6"/>
                <w:sz w:val="19"/>
                <w:szCs w:val="19"/>
              </w:rPr>
              <w:t xml:space="preserve">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24 361,83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11 000,00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10 250,00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3111,83</w:t>
            </w:r>
          </w:p>
        </w:tc>
        <w:tc>
          <w:tcPr>
            <w:tcW w:w="13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 </w:t>
            </w:r>
          </w:p>
        </w:tc>
      </w:tr>
      <w:tr>
        <w:trPr>
          <w:trHeight w:val="507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28.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Мероприятие 1.15. Подготовка документов для осуществления выплат по обязательствам в соответствии с заключенными контрактами (соглашениями)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1.3.8.</w:t>
            </w: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  <w:lang w:val="en-US"/>
              </w:rPr>
              <w:t>2</w:t>
            </w: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.</w:t>
            </w:r>
          </w:p>
        </w:tc>
      </w:tr>
      <w:tr>
        <w:trPr>
          <w:trHeight w:val="54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29.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Мероприятие 1.16. Соблюдение сроков исполнения обязательств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1.3.8.</w:t>
            </w: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  <w:lang w:val="en-US"/>
              </w:rPr>
              <w:t>2</w:t>
            </w: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.</w:t>
            </w:r>
          </w:p>
        </w:tc>
      </w:tr>
      <w:tr>
        <w:trPr>
          <w:trHeight w:val="300" w:hRule="atLeast"/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30.</w:t>
            </w:r>
          </w:p>
        </w:tc>
        <w:tc>
          <w:tcPr>
            <w:tcW w:w="14746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ПОДПРОГРАММА  2. «ИНФОРМАЦИОННЫЕ СИСТЕМЫ УПРАВЛЕНИЯ ФИНАНСАМИ»</w:t>
            </w:r>
          </w:p>
        </w:tc>
      </w:tr>
      <w:tr>
        <w:trPr>
          <w:trHeight w:val="54" w:hRule="atLeast"/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31.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ВСЕГО ПО ПОДПРОГРАММЕ, В ТОМ ЧИСЛЕ: «ИНФОРМАЦИОННЫЕ СИСТЕМЫ УПРАВЛЕНИЯ ФИНАНСАМИ»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12 433 238,00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1 663 995,00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1 921 033,00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1 371 650,00</w:t>
            </w:r>
          </w:p>
        </w:tc>
        <w:tc>
          <w:tcPr>
            <w:tcW w:w="13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1 512 760,00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2 174 600,00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1 894 600,00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1 894 600,00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>
        <w:trPr>
          <w:trHeight w:val="300" w:hRule="atLeast"/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32.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12 433 238,00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1 663 995,00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1 921 033,00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1 371 650,00</w:t>
            </w:r>
          </w:p>
        </w:tc>
        <w:tc>
          <w:tcPr>
            <w:tcW w:w="13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1 512 760,00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2 174 600,00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1 894 600,00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1 894 600,00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>
        <w:trPr>
          <w:trHeight w:val="300" w:hRule="atLeast"/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33.</w:t>
            </w:r>
          </w:p>
        </w:tc>
        <w:tc>
          <w:tcPr>
            <w:tcW w:w="14746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«Прочие нужды»</w:t>
            </w:r>
          </w:p>
        </w:tc>
      </w:tr>
      <w:tr>
        <w:trPr>
          <w:trHeight w:val="54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34.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Всего по направлению «Прочие нужды», в том числе: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ind w:right="-48" w:hanging="0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12 433 238,00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1 663 995,00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1 921 033,00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1 371 650,00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1 512 760,00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2 174 600,00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1 894 600,00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1 894 600,00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>
        <w:trPr>
          <w:trHeight w:val="54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35.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ind w:right="-48" w:hanging="0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12 433 238,00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1 663 995,00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1 921 033,00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1 371 650,00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1 512 760,00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2 174 600,00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1 894 600,00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1 894 600,00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>
        <w:trPr>
          <w:trHeight w:val="54" w:hRule="atLeast"/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36.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Мероприятие 2.1. Развитие программного комплекса исполнения бюджета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ind w:right="-48" w:hanging="0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11 187 870,00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1 027 995,00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1 311 665,00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1 371 650,00</w:t>
            </w:r>
          </w:p>
        </w:tc>
        <w:tc>
          <w:tcPr>
            <w:tcW w:w="13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1 512 760,00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2 174 600,00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1 894 600,00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1 894 600,00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2.4.9.1.</w:t>
            </w:r>
          </w:p>
        </w:tc>
      </w:tr>
      <w:tr>
        <w:trPr>
          <w:trHeight w:val="300" w:hRule="atLeast"/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pacing w:val="-6"/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20"/>
              </w:rPr>
              <w:t>37.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-48" w:hanging="0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11 187 870,00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1 027 995,00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1 311 665,00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left="-147" w:hanging="0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1 371 650,00</w:t>
            </w:r>
          </w:p>
        </w:tc>
        <w:tc>
          <w:tcPr>
            <w:tcW w:w="13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1 512 760,00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2 174 600,00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1 894 600,00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1 894 600,00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 </w:t>
            </w:r>
          </w:p>
        </w:tc>
      </w:tr>
      <w:tr>
        <w:trPr>
          <w:trHeight w:val="332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38.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Мероприятие 2.2. Поддержка рабочего состояния технических, аппаратных средств, программных оболочек, своевременное резервное копирование баз данных, устранение выявленных сбоев в максимально сжатые сроки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left="-57" w:hanging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left="-57" w:hanging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2.4.10.1.</w:t>
            </w:r>
          </w:p>
        </w:tc>
      </w:tr>
      <w:tr>
        <w:trPr>
          <w:trHeight w:val="2274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39.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Мероприятие 2.3. Сопровождение и обеспечение текущих процессов составления и исполнения местного бюджета, ведения бухгалтерского учета, формирование отчетности, а также исполнения иных функций финансового органа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left="-57" w:hanging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left="-57" w:hanging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2.4.10.1., 2.4.9.2.</w:t>
            </w:r>
          </w:p>
        </w:tc>
      </w:tr>
      <w:tr>
        <w:trPr>
          <w:trHeight w:val="1117" w:hRule="atLeast"/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40.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Мероприятие 2.4. Обеспечение деятельности органов местного самоуправления городского округа Заречный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1 245 368,00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 xml:space="preserve"> </w:t>
            </w: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636 000,00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609 368,00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left="-147" w:hanging="0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   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   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left="-57" w:hanging="0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   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left="-57" w:hanging="0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2.4.10.1., 2.4.9.1., 2.4.9.2.</w:t>
            </w:r>
          </w:p>
        </w:tc>
      </w:tr>
      <w:tr>
        <w:trPr>
          <w:trHeight w:val="300" w:hRule="atLeast"/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pacing w:val="-6"/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20"/>
              </w:rPr>
              <w:t>41.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1 245 368,00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636 000,00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609 368,00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left="-147" w:hanging="0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   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   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left="-57" w:hanging="0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   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left="-57" w:hanging="0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 </w:t>
            </w:r>
          </w:p>
        </w:tc>
      </w:tr>
      <w:tr>
        <w:trPr>
          <w:trHeight w:val="54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42.</w:t>
            </w:r>
          </w:p>
        </w:tc>
        <w:tc>
          <w:tcPr>
            <w:tcW w:w="147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ПОДПРОГРАММА  3. «ОБЕСПЕЧЕНИЕ РЕАЛИЗАЦИИ МУНИЦИПАЛЬНОЙ  ПРОГРАММЫ «УПРАВЛЕНИЕ МУНИЦИПАЛЬНЫМИ ФИНАНСАМИ ГОРОДСКОГО ОКРУГА ЗАРЕЧНЫЙ ДО 2026 ГОДА» </w:t>
            </w:r>
          </w:p>
        </w:tc>
      </w:tr>
      <w:tr>
        <w:trPr>
          <w:trHeight w:val="2642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43.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 xml:space="preserve">ВСЕГО ПО ПОДПРОГРАММЕ, В ТОМ ЧИСЛЕ: «ОБЕСПЕЧЕНИЕ РЕАЛИЗАЦИИ МУНИЦИПАЛЬНОЙ  ПРОГРАММЫ «УПРАВЛЕНИЕ МУНИЦИПАЛЬНЫМИ ФИНАНСАМИ ГОРОДСКОГО ОКРУГА ЗАРЕЧНЫЙ ДО 2026 ГОДА»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right="73" w:hanging="0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104 182 333,46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left="-108" w:hanging="0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10 788 659,83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11 331 859,00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left="-107" w:hanging="0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15 458 919,00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15 943 805,63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firstLine="1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16 330 770,00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16 841 670,00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17 486 650,00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>
        <w:trPr>
          <w:trHeight w:val="300" w:hRule="atLeast"/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44.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103 411 924,48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10 788 659,83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11 282 799,00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left="-107" w:hanging="0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14 920 773,00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15 760 602,65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firstLine="1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16 330 770,00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16 841 670,00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17 486 650,00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>
        <w:trPr>
          <w:trHeight w:val="300" w:hRule="atLeast"/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45.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областной бюджет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left="-179" w:hanging="0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770 408,98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   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left="-107" w:hanging="0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49 060,00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     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538 146,00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  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183 202,98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firstLine="1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              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              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              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46.</w:t>
            </w:r>
          </w:p>
        </w:tc>
        <w:tc>
          <w:tcPr>
            <w:tcW w:w="14746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firstLine="1"/>
              <w:jc w:val="center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«Прочие нужды»</w:t>
            </w:r>
          </w:p>
        </w:tc>
      </w:tr>
      <w:tr>
        <w:trPr>
          <w:trHeight w:val="54" w:hRule="atLeast"/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47.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Всего по направлению «Прочие нужды», в том числе: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left="-37" w:hanging="0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104 182 333,46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ind w:left="-108" w:right="22" w:hanging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10 788 659,83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ind w:left="-107" w:hanging="0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11 331 859,00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15 458 919,00</w:t>
            </w:r>
          </w:p>
        </w:tc>
        <w:tc>
          <w:tcPr>
            <w:tcW w:w="13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15 943 805,63</w:t>
            </w:r>
          </w:p>
        </w:tc>
        <w:tc>
          <w:tcPr>
            <w:tcW w:w="133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ind w:firstLine="1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16 330 770,00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16 841 670,00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17 486 650,00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>
        <w:trPr>
          <w:trHeight w:val="300" w:hRule="atLeast"/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48.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103 411 924,48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ind w:right="22" w:hanging="0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10 788 659,83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11 282 799,00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14 920 773,00</w:t>
            </w:r>
          </w:p>
        </w:tc>
        <w:tc>
          <w:tcPr>
            <w:tcW w:w="13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15 760 602,65</w:t>
            </w:r>
          </w:p>
        </w:tc>
        <w:tc>
          <w:tcPr>
            <w:tcW w:w="133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ind w:firstLine="1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16 330 770,00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16 841 670,00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17 486 650,00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>
        <w:trPr>
          <w:trHeight w:val="300" w:hRule="atLeast"/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20"/>
              </w:rPr>
              <w:t>49.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областной бюджет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left="-179" w:hanging="0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770 408,98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ind w:right="22" w:hanging="0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   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ind w:left="-107" w:hanging="0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49 060,00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 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538 146,00</w:t>
            </w:r>
          </w:p>
        </w:tc>
        <w:tc>
          <w:tcPr>
            <w:tcW w:w="13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  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183 202,98</w:t>
            </w:r>
          </w:p>
        </w:tc>
        <w:tc>
          <w:tcPr>
            <w:tcW w:w="133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ind w:firstLine="1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             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            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firstLine="1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             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</w:tr>
      <w:tr>
        <w:trPr>
          <w:trHeight w:val="1323" w:hRule="atLeast"/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20"/>
              </w:rPr>
              <w:t>50.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 xml:space="preserve">Мероприятие 3.1. Обеспечение деятельности органов местного самоуправления городского округа Заречный (центральный аппарат) 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104 123 743,46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ind w:right="22" w:hanging="0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10 788 659,83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11 331 859,00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15 400 329,00</w:t>
            </w:r>
          </w:p>
        </w:tc>
        <w:tc>
          <w:tcPr>
            <w:tcW w:w="13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15 943 805,63</w:t>
            </w:r>
          </w:p>
        </w:tc>
        <w:tc>
          <w:tcPr>
            <w:tcW w:w="133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ind w:firstLine="1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16 330 770,00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16 841 670,00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17 486 650,00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3.5.11.1.</w:t>
            </w:r>
          </w:p>
        </w:tc>
      </w:tr>
      <w:tr>
        <w:trPr>
          <w:trHeight w:val="300" w:hRule="atLeast"/>
          <w:cantSplit w:val="true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pacing w:val="-6"/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20"/>
              </w:rPr>
              <w:t>51.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103 411 924,48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22" w:hanging="0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10 788 659,83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11 282 799,00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14 920 773,00</w:t>
            </w:r>
          </w:p>
        </w:tc>
        <w:tc>
          <w:tcPr>
            <w:tcW w:w="13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15 760 602,65</w:t>
            </w:r>
          </w:p>
        </w:tc>
        <w:tc>
          <w:tcPr>
            <w:tcW w:w="13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1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16 330 770,00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16 841 670,00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17 486 650,00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pacing w:val="-6"/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20"/>
              </w:rPr>
              <w:t>52.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областной бюджет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left="-179" w:hanging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711 818,98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22" w:hanging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   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07" w:hanging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49 060,00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 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479 556,00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183 202,98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1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           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            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firstLine="1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             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pacing w:val="-6"/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20"/>
              </w:rPr>
              <w:t>53.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Мероприятие 3.2.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left="-179" w:hanging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58 590,00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22" w:hanging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07" w:hanging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58 590,00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1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firstLine="1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3.5.11.</w:t>
            </w: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  <w:lang w:val="en-US"/>
              </w:rPr>
              <w:t>2</w:t>
            </w: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.</w:t>
            </w:r>
          </w:p>
        </w:tc>
      </w:tr>
      <w:tr>
        <w:trPr>
          <w:trHeight w:val="300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pacing w:val="-6"/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20"/>
              </w:rPr>
              <w:t>54.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left="-179" w:hanging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22" w:hanging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07" w:hanging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1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firstLine="1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pacing w:val="-6"/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20"/>
              </w:rPr>
              <w:t>55.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областной бюджет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left="-179" w:hanging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58 590,00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22" w:hanging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07" w:hanging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58 590,00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1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firstLine="1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pacing w:val="-6"/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20"/>
              </w:rPr>
              <w:t>56.</w:t>
            </w:r>
          </w:p>
        </w:tc>
        <w:tc>
          <w:tcPr>
            <w:tcW w:w="14746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ПОДПРОГРАММА  4. «ИСПОЛНЕНИЕ СУДЕБНЫХ АКТОВ»</w:t>
            </w:r>
          </w:p>
        </w:tc>
      </w:tr>
      <w:tr>
        <w:trPr>
          <w:trHeight w:val="300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pacing w:val="-6"/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20"/>
              </w:rPr>
              <w:t>57.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ВСЕГО ПО ПОДПРОГРАММЕ, В ТОМ ЧИСЛЕ: «ИСПОЛНЕНИЕ СУДЕБНЫХ АКТОВ»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11 017 520,20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8 616 007,20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1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1 188 117,00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1 213 396,00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>
        <w:trPr>
          <w:trHeight w:val="300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58.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9 171 394,97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07" w:hanging="0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6 769 881,97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1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1 188 117,00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1 213 396,00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59.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областной бюджет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1 846 125,23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   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07" w:hanging="0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     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1 846 125,23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1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              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              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              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60.</w:t>
            </w:r>
          </w:p>
        </w:tc>
        <w:tc>
          <w:tcPr>
            <w:tcW w:w="14746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«Прочие нужды»</w:t>
            </w:r>
          </w:p>
        </w:tc>
      </w:tr>
      <w:tr>
        <w:trPr>
          <w:trHeight w:val="300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61.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Всего по направлению «Прочие нужды», в том числе: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left="-37" w:hanging="0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11 017 520,20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-108" w:right="22" w:hanging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8 616 007,20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1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1 188 117,00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1 213 396,00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62.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9 171 394,97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22" w:hanging="0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6 769 881,97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1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1 188 117,00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1 213 396,00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63.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областной бюджет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1 846 125,23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22" w:hanging="0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1 846 125,23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1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            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firstLine="1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             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</w:r>
          </w:p>
        </w:tc>
      </w:tr>
      <w:tr>
        <w:trPr>
          <w:trHeight w:val="1122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64.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 xml:space="preserve">Мероприятие 4.1. Исполнение судебных актов по обращению взыскания на средства бюджета городского округа Заречный 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11 017 520,20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8 616 007,20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1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1 188 117,00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1 213 396,00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  <w:lang w:val="en-US"/>
              </w:rPr>
              <w:t>4</w:t>
            </w: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.</w:t>
            </w: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  <w:lang w:val="en-US"/>
              </w:rPr>
              <w:t>6</w:t>
            </w: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.1</w:t>
            </w: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  <w:lang w:val="en-US"/>
              </w:rPr>
              <w:t>2</w:t>
            </w: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.1.</w:t>
            </w:r>
          </w:p>
        </w:tc>
      </w:tr>
      <w:tr>
        <w:trPr>
          <w:trHeight w:val="300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65.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9 171 394,97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6 769 881,97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1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1 188 117,00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1 213 396,00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20"/>
              </w:rPr>
              <w:t>66.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областной бюджет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1 846 125,23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1 846 125,23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firstLine="1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            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ind w:firstLine="1"/>
              <w:jc w:val="right"/>
              <w:textAlignment w:val="baseline"/>
              <w:rPr>
                <w:sz w:val="20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 xml:space="preserve">                 </w:t>
            </w: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cs="Arial" w:ascii="Liberation Serif" w:hAnsi="Liberation Serif"/>
                <w:spacing w:val="-6"/>
                <w:sz w:val="19"/>
                <w:szCs w:val="19"/>
              </w:rPr>
            </w:r>
          </w:p>
        </w:tc>
      </w:tr>
    </w:tbl>
    <w:p>
      <w:pPr>
        <w:pStyle w:val="Normal"/>
        <w:suppressAutoHyphens w:val="true"/>
        <w:textAlignment w:val="baseline"/>
        <w:rPr>
          <w:rFonts w:ascii="Liberation Serif" w:hAnsi="Liberation Serif"/>
          <w:color w:val="FF0000"/>
          <w:sz w:val="20"/>
          <w:szCs w:val="28"/>
        </w:rPr>
      </w:pPr>
      <w:r>
        <w:rPr>
          <w:rFonts w:ascii="Liberation Serif" w:hAnsi="Liberation Serif"/>
          <w:color w:val="FF0000"/>
          <w:sz w:val="20"/>
          <w:szCs w:val="28"/>
        </w:rPr>
      </w:r>
      <w:bookmarkStart w:id="1" w:name="_GoBack"/>
      <w:bookmarkStart w:id="2" w:name="_GoBack"/>
      <w:bookmarkEnd w:id="2"/>
    </w:p>
    <w:p>
      <w:pPr>
        <w:pStyle w:val="Normal"/>
        <w:suppressAutoHyphens w:val="true"/>
        <w:textAlignment w:val="baseline"/>
        <w:rPr>
          <w:rFonts w:ascii="Liberation Serif" w:hAnsi="Liberation Serif"/>
          <w:color w:val="FF0000"/>
          <w:sz w:val="2"/>
          <w:szCs w:val="2"/>
        </w:rPr>
      </w:pPr>
      <w:r>
        <w:rPr>
          <w:rFonts w:ascii="Liberation Serif" w:hAnsi="Liberation Serif"/>
          <w:color w:val="FF0000"/>
          <w:sz w:val="2"/>
          <w:szCs w:val="2"/>
        </w:rPr>
      </w:r>
    </w:p>
    <w:p>
      <w:pPr>
        <w:pStyle w:val="Normal"/>
        <w:suppressAutoHyphens w:val="true"/>
        <w:jc w:val="right"/>
        <w:textAlignment w:val="baseline"/>
        <w:rPr>
          <w:sz w:val="20"/>
        </w:rPr>
      </w:pPr>
      <w:r>
        <w:rPr>
          <w:rFonts w:ascii="Liberation Serif" w:hAnsi="Liberation Serif"/>
          <w:spacing w:val="-6"/>
          <w:sz w:val="20"/>
        </w:rPr>
        <w:t xml:space="preserve">                                                                                                        </w:t>
      </w:r>
    </w:p>
    <w:p>
      <w:pPr>
        <w:pStyle w:val="Normal"/>
        <w:suppressAutoHyphens w:val="true"/>
        <w:jc w:val="center"/>
        <w:textAlignment w:val="baseline"/>
        <w:rPr>
          <w:rFonts w:ascii="Liberation Serif" w:hAnsi="Liberation Serif"/>
          <w:color w:val="FF0000"/>
          <w:sz w:val="2"/>
          <w:szCs w:val="2"/>
        </w:rPr>
      </w:pPr>
      <w:r>
        <w:rPr>
          <w:rFonts w:ascii="Liberation Serif" w:hAnsi="Liberation Serif"/>
          <w:color w:val="FF0000"/>
          <w:sz w:val="2"/>
          <w:szCs w:val="2"/>
        </w:rPr>
      </w:r>
    </w:p>
    <w:p>
      <w:pPr>
        <w:pStyle w:val="Normal"/>
        <w:ind w:left="10490" w:hanging="0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</w:r>
    </w:p>
    <w:p>
      <w:pPr>
        <w:pStyle w:val="Normal"/>
        <w:ind w:left="10490" w:hanging="0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</w:r>
    </w:p>
    <w:p>
      <w:pPr>
        <w:pStyle w:val="Normal"/>
        <w:ind w:left="10490" w:hanging="0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</w:r>
    </w:p>
    <w:p>
      <w:pPr>
        <w:pStyle w:val="Normal"/>
        <w:ind w:left="10490" w:hanging="0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</w:r>
    </w:p>
    <w:p>
      <w:pPr>
        <w:pStyle w:val="Normal"/>
        <w:ind w:left="10490" w:hanging="0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</w:r>
    </w:p>
    <w:p>
      <w:pPr>
        <w:pStyle w:val="Normal"/>
        <w:ind w:left="10490" w:hanging="0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 w:cs="Arial"/>
          <w:sz w:val="2"/>
          <w:szCs w:val="2"/>
        </w:rPr>
      </w:pPr>
      <w:r>
        <w:rPr>
          <w:rFonts w:cs="Arial" w:ascii="Liberation Serif" w:hAnsi="Liberation Serif"/>
          <w:sz w:val="2"/>
          <w:szCs w:val="2"/>
        </w:rPr>
      </w:r>
    </w:p>
    <w:p>
      <w:pPr>
        <w:pStyle w:val="Normal"/>
        <w:ind w:left="10490" w:hanging="0"/>
        <w:rPr>
          <w:rFonts w:ascii="Liberation Serif" w:hAnsi="Liberation Serif" w:cs="Arial"/>
          <w:sz w:val="2"/>
          <w:szCs w:val="2"/>
        </w:rPr>
      </w:pPr>
      <w:r>
        <w:rPr>
          <w:rFonts w:cs="Arial" w:ascii="Liberation Serif" w:hAnsi="Liberation Serif"/>
          <w:sz w:val="2"/>
          <w:szCs w:val="2"/>
        </w:rPr>
      </w:r>
    </w:p>
    <w:sectPr>
      <w:headerReference w:type="even" r:id="rId6"/>
      <w:headerReference w:type="default" r:id="rId7"/>
      <w:headerReference w:type="first" r:id="rId8"/>
      <w:type w:val="nextPage"/>
      <w:pgSz w:orient="landscape" w:w="16838" w:h="11906"/>
      <w:pgMar w:left="1418" w:right="567" w:gutter="0" w:header="454" w:top="1134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nsultant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Academy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-1" w:hanging="0"/>
      <w:jc w:val="center"/>
      <w:rPr>
        <w:rFonts w:ascii="Liberation Serif" w:hAnsi="Liberation Serif" w:cs="Liberation Serif"/>
        <w:sz w:val="28"/>
        <w:szCs w:val="28"/>
      </w:rPr>
    </w:pPr>
    <w:r>
      <w:rPr>
        <w:rFonts w:cs="Liberation Serif" w:ascii="Liberation Serif" w:hAnsi="Liberation Serif"/>
        <w:sz w:val="28"/>
        <w:szCs w:val="28"/>
      </w:rPr>
      <w:fldChar w:fldCharType="begin"/>
    </w:r>
    <w:r>
      <w:rPr>
        <w:sz w:val="28"/>
        <w:szCs w:val="28"/>
        <w:rFonts w:cs="Liberation Serif" w:ascii="Liberation Serif" w:hAnsi="Liberation Serif"/>
      </w:rPr>
      <w:instrText xml:space="preserve"> PAGE </w:instrText>
    </w:r>
    <w:r>
      <w:rPr>
        <w:sz w:val="28"/>
        <w:szCs w:val="28"/>
        <w:rFonts w:cs="Liberation Serif" w:ascii="Liberation Serif" w:hAnsi="Liberation Serif"/>
      </w:rPr>
      <w:fldChar w:fldCharType="separate"/>
    </w:r>
    <w:r>
      <w:rPr>
        <w:sz w:val="28"/>
        <w:szCs w:val="28"/>
        <w:rFonts w:cs="Liberation Serif" w:ascii="Liberation Serif" w:hAnsi="Liberation Serif"/>
      </w:rPr>
      <w:t>11</w:t>
    </w:r>
    <w:r>
      <w:rPr>
        <w:sz w:val="28"/>
        <w:szCs w:val="28"/>
        <w:rFonts w:cs="Liberation Serif" w:ascii="Liberation Serif" w:hAnsi="Liberation Serif"/>
      </w:rPr>
      <w:fldChar w:fldCharType="end"/>
    </w:r>
  </w:p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0pt;margin-top:0.05pt;width:1.1pt;height:1.1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44893832"/>
    </w:sdtPr>
    <w:sdtContent>
      <w:p>
        <w:pPr>
          <w:pStyle w:val="Style21"/>
          <w:jc w:val="center"/>
          <w:rPr>
            <w:rFonts w:ascii="Liberation Serif" w:hAnsi="Liberation Serif" w:cs="Liberation Serif"/>
            <w:sz w:val="28"/>
          </w:rPr>
        </w:pPr>
        <w:r>
          <w:rPr>
            <w:rFonts w:cs="Liberation Serif" w:ascii="Liberation Serif" w:hAnsi="Liberation Serif"/>
            <w:sz w:val="28"/>
          </w:rPr>
          <w:fldChar w:fldCharType="begin"/>
        </w:r>
        <w:r>
          <w:rPr>
            <w:sz w:val="28"/>
            <w:rFonts w:cs="Liberation Serif" w:ascii="Liberation Serif" w:hAnsi="Liberation Serif"/>
          </w:rPr>
          <w:instrText xml:space="preserve"> PAGE </w:instrText>
        </w:r>
        <w:r>
          <w:rPr>
            <w:sz w:val="28"/>
            <w:rFonts w:cs="Liberation Serif" w:ascii="Liberation Serif" w:hAnsi="Liberation Serif"/>
          </w:rPr>
          <w:fldChar w:fldCharType="separate"/>
        </w:r>
        <w:r>
          <w:rPr>
            <w:sz w:val="28"/>
            <w:rFonts w:cs="Liberation Serif" w:ascii="Liberation Serif" w:hAnsi="Liberation Serif"/>
          </w:rPr>
          <w:t>26</w:t>
        </w:r>
        <w:r>
          <w:rPr>
            <w:sz w:val="28"/>
            <w:rFonts w:cs="Liberation Serif" w:ascii="Liberation Serif" w:hAnsi="Liberation Serif"/>
          </w:rPr>
          <w:fldChar w:fldCharType="end"/>
        </w:r>
      </w:p>
    </w:sdtContent>
  </w:sdt>
  <w:p>
    <w:pPr>
      <w:pStyle w:val="Style21"/>
      <w:rPr>
        <w:sz w:val="28"/>
      </w:rPr>
    </w:pPr>
    <w:r>
      <w:rPr>
        <w:sz w:val="28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53367216"/>
    </w:sdtPr>
    <w:sdtContent>
      <w:p>
        <w:pPr>
          <w:pStyle w:val="Style21"/>
          <w:jc w:val="center"/>
          <w:rPr>
            <w:rFonts w:ascii="Liberation Serif" w:hAnsi="Liberation Serif" w:cs="Liberation Serif"/>
            <w:sz w:val="28"/>
          </w:rPr>
        </w:pPr>
        <w:r>
          <w:rPr>
            <w:rFonts w:cs="Liberation Serif" w:ascii="Liberation Serif" w:hAnsi="Liberation Serif"/>
            <w:sz w:val="28"/>
          </w:rPr>
          <w:fldChar w:fldCharType="begin"/>
        </w:r>
        <w:r>
          <w:rPr>
            <w:sz w:val="28"/>
            <w:rFonts w:cs="Liberation Serif" w:ascii="Liberation Serif" w:hAnsi="Liberation Serif"/>
          </w:rPr>
          <w:instrText xml:space="preserve"> PAGE </w:instrText>
        </w:r>
        <w:r>
          <w:rPr>
            <w:sz w:val="28"/>
            <w:rFonts w:cs="Liberation Serif" w:ascii="Liberation Serif" w:hAnsi="Liberation Serif"/>
          </w:rPr>
          <w:fldChar w:fldCharType="separate"/>
        </w:r>
        <w:r>
          <w:rPr>
            <w:sz w:val="28"/>
            <w:rFonts w:cs="Liberation Serif" w:ascii="Liberation Serif" w:hAnsi="Liberation Serif"/>
          </w:rPr>
          <w:t>26</w:t>
        </w:r>
        <w:r>
          <w:rPr>
            <w:sz w:val="28"/>
            <w:rFonts w:cs="Liberation Serif" w:ascii="Liberation Serif" w:hAnsi="Liberation Serif"/>
          </w:rPr>
          <w:fldChar w:fldCharType="end"/>
        </w:r>
      </w:p>
    </w:sdtContent>
  </w:sdt>
  <w:p>
    <w:pPr>
      <w:pStyle w:val="Style21"/>
      <w:rPr>
        <w:sz w:val="28"/>
      </w:rPr>
    </w:pPr>
    <w:r>
      <w:rPr>
        <w:sz w:val="28"/>
      </w:rPr>
    </w:r>
  </w:p>
</w:hdr>
</file>

<file path=word/settings.xml><?xml version="1.0" encoding="utf-8"?>
<w:settings xmlns:w="http://schemas.openxmlformats.org/wordprocessingml/2006/main">
  <w:zoom w:percent="110"/>
  <w:embedSystemFonts/>
  <w:defaultTabStop w:val="720"/>
  <w:autoHyphenation w:val="true"/>
  <w:doNotHyphenateCaps/>
  <w:hyphenationZone w:val="357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b68e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7b68e0"/>
    <w:pPr>
      <w:keepNext w:val="true"/>
      <w:outlineLvl w:val="0"/>
    </w:pPr>
    <w:rPr>
      <w:b/>
      <w:i/>
    </w:rPr>
  </w:style>
  <w:style w:type="paragraph" w:styleId="2">
    <w:name w:val="Heading 2"/>
    <w:basedOn w:val="Normal"/>
    <w:next w:val="Normal"/>
    <w:qFormat/>
    <w:rsid w:val="007b68e0"/>
    <w:pPr>
      <w:keepNext w:val="true"/>
      <w:ind w:right="-341" w:hanging="0"/>
      <w:jc w:val="both"/>
      <w:outlineLvl w:val="1"/>
    </w:pPr>
    <w:rPr/>
  </w:style>
  <w:style w:type="paragraph" w:styleId="3">
    <w:name w:val="Heading 3"/>
    <w:basedOn w:val="Normal"/>
    <w:next w:val="Normal"/>
    <w:qFormat/>
    <w:rsid w:val="007b68e0"/>
    <w:pPr>
      <w:keepNext w:val="true"/>
      <w:jc w:val="both"/>
      <w:outlineLvl w:val="2"/>
    </w:pPr>
    <w:rPr>
      <w:b/>
    </w:rPr>
  </w:style>
  <w:style w:type="paragraph" w:styleId="4">
    <w:name w:val="Heading 4"/>
    <w:basedOn w:val="Normal"/>
    <w:next w:val="Normal"/>
    <w:qFormat/>
    <w:rsid w:val="007b68e0"/>
    <w:pPr>
      <w:keepNext w:val="true"/>
      <w:jc w:val="center"/>
      <w:outlineLvl w:val="3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Текст выноски Знак"/>
    <w:link w:val="BalloonText"/>
    <w:uiPriority w:val="99"/>
    <w:semiHidden/>
    <w:qFormat/>
    <w:rsid w:val="00b000e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qFormat/>
    <w:rsid w:val="00f7328a"/>
    <w:rPr/>
  </w:style>
  <w:style w:type="character" w:styleId="Style11">
    <w:name w:val="Символ сноски"/>
    <w:uiPriority w:val="99"/>
    <w:unhideWhenUsed/>
    <w:qFormat/>
    <w:rsid w:val="0057784a"/>
    <w:rPr>
      <w:vertAlign w:val="superscript"/>
    </w:rPr>
  </w:style>
  <w:style w:type="character" w:styleId="Style12">
    <w:name w:val="Footnote Reference"/>
    <w:rPr>
      <w:vertAlign w:val="superscript"/>
    </w:rPr>
  </w:style>
  <w:style w:type="character" w:styleId="-">
    <w:name w:val="Hyperlink"/>
    <w:uiPriority w:val="99"/>
    <w:unhideWhenUsed/>
    <w:rsid w:val="00883421"/>
    <w:rPr>
      <w:color w:val="0000FF"/>
      <w:u w:val="single"/>
    </w:rPr>
  </w:style>
  <w:style w:type="character" w:styleId="Style13" w:customStyle="1">
    <w:name w:val="Верхний колонтитул Знак"/>
    <w:basedOn w:val="DefaultParagraphFont"/>
    <w:qFormat/>
    <w:rsid w:val="00422f56"/>
    <w:rPr/>
  </w:style>
  <w:style w:type="character" w:styleId="Style14" w:customStyle="1">
    <w:name w:val="Нижний колонтитул Знак"/>
    <w:basedOn w:val="DefaultParagraphFont"/>
    <w:qFormat/>
    <w:rsid w:val="00765efa"/>
    <w:rPr>
      <w:sz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rsid w:val="007b68e0"/>
    <w:pPr>
      <w:jc w:val="both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3"/>
    <w:rsid w:val="007b68e0"/>
    <w:pPr>
      <w:tabs>
        <w:tab w:val="clear" w:pos="720"/>
        <w:tab w:val="center" w:pos="4153" w:leader="none"/>
        <w:tab w:val="right" w:pos="8306" w:leader="none"/>
      </w:tabs>
    </w:pPr>
    <w:rPr>
      <w:sz w:val="20"/>
    </w:rPr>
  </w:style>
  <w:style w:type="paragraph" w:styleId="Style22">
    <w:name w:val="Footer"/>
    <w:basedOn w:val="Normal"/>
    <w:rsid w:val="007b68e0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11" w:customStyle="1">
    <w:name w:val="Название1"/>
    <w:basedOn w:val="Normal"/>
    <w:qFormat/>
    <w:rsid w:val="007b68e0"/>
    <w:pPr>
      <w:jc w:val="center"/>
    </w:pPr>
    <w:rPr/>
  </w:style>
  <w:style w:type="paragraph" w:styleId="Style23">
    <w:name w:val="Body Text Indent"/>
    <w:basedOn w:val="Normal"/>
    <w:rsid w:val="007b68e0"/>
    <w:pPr>
      <w:ind w:right="-483" w:firstLine="720"/>
      <w:jc w:val="both"/>
      <w:outlineLvl w:val="0"/>
    </w:pPr>
    <w:rPr/>
  </w:style>
  <w:style w:type="paragraph" w:styleId="BodyText2">
    <w:name w:val="Body Text 2"/>
    <w:basedOn w:val="Normal"/>
    <w:qFormat/>
    <w:rsid w:val="007b68e0"/>
    <w:pPr>
      <w:jc w:val="center"/>
    </w:pPr>
    <w:rPr>
      <w:i/>
    </w:rPr>
  </w:style>
  <w:style w:type="paragraph" w:styleId="ConsNormal" w:customStyle="1">
    <w:name w:val="ConsNormal"/>
    <w:qFormat/>
    <w:rsid w:val="00d1627e"/>
    <w:pPr>
      <w:widowControl w:val="false"/>
      <w:suppressAutoHyphens w:val="true"/>
      <w:bidi w:val="0"/>
      <w:spacing w:before="0" w:after="0"/>
      <w:ind w:firstLine="720"/>
      <w:jc w:val="left"/>
    </w:pPr>
    <w:rPr>
      <w:rFonts w:ascii="Consultant" w:hAnsi="Consultant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2" w:customStyle="1">
    <w:name w:val="1"/>
    <w:basedOn w:val="Normal"/>
    <w:qFormat/>
    <w:rsid w:val="00f020c8"/>
    <w:pPr/>
    <w:rPr>
      <w:rFonts w:ascii="Verdana" w:hAnsi="Verdana" w:cs="Verdana"/>
      <w:sz w:val="20"/>
      <w:lang w:val="en-US" w:eastAsia="en-US"/>
    </w:rPr>
  </w:style>
  <w:style w:type="paragraph" w:styleId="ConsPlusNormal" w:customStyle="1">
    <w:name w:val="ConsPlusNormal"/>
    <w:qFormat/>
    <w:rsid w:val="00b17ee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Знак Знак"/>
    <w:basedOn w:val="Normal"/>
    <w:qFormat/>
    <w:rsid w:val="007a044d"/>
    <w:pPr/>
    <w:rPr>
      <w:rFonts w:ascii="Verdana" w:hAnsi="Verdana" w:cs="Verdana"/>
      <w:sz w:val="20"/>
      <w:lang w:val="en-US" w:eastAsia="en-US"/>
    </w:rPr>
  </w:style>
  <w:style w:type="paragraph" w:styleId="BalloonText">
    <w:name w:val="Balloon Text"/>
    <w:basedOn w:val="Normal"/>
    <w:link w:val="Style10"/>
    <w:unhideWhenUsed/>
    <w:qFormat/>
    <w:rsid w:val="00b000e1"/>
    <w:pPr/>
    <w:rPr>
      <w:rFonts w:ascii="Tahoma" w:hAnsi="Tahoma"/>
      <w:sz w:val="16"/>
      <w:szCs w:val="16"/>
    </w:rPr>
  </w:style>
  <w:style w:type="paragraph" w:styleId="13" w:customStyle="1">
    <w:name w:val="Знак1 Знак Знак"/>
    <w:basedOn w:val="Normal"/>
    <w:qFormat/>
    <w:rsid w:val="00350524"/>
    <w:pPr/>
    <w:rPr>
      <w:rFonts w:ascii="Verdana" w:hAnsi="Verdana" w:cs="Verdana"/>
      <w:sz w:val="20"/>
      <w:lang w:val="en-US" w:eastAsia="en-US"/>
    </w:rPr>
  </w:style>
  <w:style w:type="paragraph" w:styleId="ConsPlusCell" w:customStyle="1">
    <w:name w:val="ConsPlusCell"/>
    <w:qFormat/>
    <w:rsid w:val="00350524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Style25" w:customStyle="1">
    <w:name w:val="Обычный (паспорт)"/>
    <w:basedOn w:val="Normal"/>
    <w:qFormat/>
    <w:rsid w:val="00350524"/>
    <w:pPr>
      <w:spacing w:before="120" w:after="0"/>
      <w:jc w:val="both"/>
    </w:pPr>
    <w:rPr>
      <w:szCs w:val="28"/>
    </w:rPr>
  </w:style>
  <w:style w:type="paragraph" w:styleId="Style26" w:customStyle="1">
    <w:name w:val="Знак Знак Знак Знак Знак Знак Знак Знак Знак Знак"/>
    <w:basedOn w:val="Normal"/>
    <w:qFormat/>
    <w:rsid w:val="00c30128"/>
    <w:pPr>
      <w:spacing w:lineRule="exact" w:line="240" w:before="0" w:after="160"/>
    </w:pPr>
    <w:rPr>
      <w:rFonts w:ascii="Verdana" w:hAnsi="Verdana"/>
      <w:sz w:val="24"/>
      <w:szCs w:val="24"/>
      <w:lang w:val="en-US" w:eastAsia="en-US"/>
    </w:rPr>
  </w:style>
  <w:style w:type="paragraph" w:styleId="ConsPlusNonformat" w:customStyle="1">
    <w:name w:val="ConsPlusNonformat"/>
    <w:uiPriority w:val="99"/>
    <w:qFormat/>
    <w:rsid w:val="0057784a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14" w:customStyle="1">
    <w:name w:val="Знак1"/>
    <w:basedOn w:val="Normal"/>
    <w:qFormat/>
    <w:rsid w:val="007b6009"/>
    <w:pPr/>
    <w:rPr>
      <w:rFonts w:ascii="Verdana" w:hAnsi="Verdana" w:cs="Verdana"/>
      <w:sz w:val="20"/>
      <w:lang w:val="en-US" w:eastAsia="en-US"/>
    </w:rPr>
  </w:style>
  <w:style w:type="paragraph" w:styleId="ConsPlusTitle" w:customStyle="1">
    <w:name w:val="ConsPlusTitle"/>
    <w:qFormat/>
    <w:rsid w:val="0062372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P7" w:customStyle="1">
    <w:name w:val="p7"/>
    <w:basedOn w:val="Normal"/>
    <w:qFormat/>
    <w:rsid w:val="00766fde"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22f56"/>
    <w:pPr>
      <w:spacing w:before="0" w:after="0"/>
      <w:ind w:left="720" w:hanging="0"/>
      <w:contextualSpacing/>
    </w:pPr>
    <w:rPr/>
  </w:style>
  <w:style w:type="paragraph" w:styleId="BlockText">
    <w:name w:val="Block Text"/>
    <w:basedOn w:val="Normal"/>
    <w:qFormat/>
    <w:rsid w:val="00765efa"/>
    <w:pPr>
      <w:widowControl w:val="false"/>
      <w:suppressAutoHyphens w:val="true"/>
      <w:ind w:left="142" w:right="-1" w:hanging="0"/>
      <w:textAlignment w:val="baseline"/>
    </w:pPr>
    <w:rPr/>
  </w:style>
  <w:style w:type="paragraph" w:styleId="Style27" w:customStyle="1">
    <w:name w:val="Знак"/>
    <w:basedOn w:val="Normal"/>
    <w:autoRedefine/>
    <w:qFormat/>
    <w:rsid w:val="00765efa"/>
    <w:pPr>
      <w:widowControl w:val="false"/>
      <w:suppressAutoHyphens w:val="true"/>
      <w:spacing w:lineRule="exact" w:line="240" w:before="0" w:after="160"/>
      <w:textAlignment w:val="baseline"/>
    </w:pPr>
    <w:rPr>
      <w:lang w:val="en-US" w:eastAsia="en-US"/>
    </w:rPr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5" w:customStyle="1">
    <w:name w:val="Нет списка1"/>
    <w:uiPriority w:val="99"/>
    <w:semiHidden/>
    <w:unhideWhenUsed/>
    <w:qFormat/>
    <w:rsid w:val="00765efa"/>
  </w:style>
  <w:style w:type="numbering" w:styleId="21" w:customStyle="1">
    <w:name w:val="Нет списка2"/>
    <w:uiPriority w:val="99"/>
    <w:semiHidden/>
    <w:unhideWhenUsed/>
    <w:qFormat/>
    <w:rsid w:val="00fa2ff3"/>
  </w:style>
  <w:style w:type="numbering" w:styleId="31" w:customStyle="1">
    <w:name w:val="Нет списка3"/>
    <w:uiPriority w:val="99"/>
    <w:semiHidden/>
    <w:unhideWhenUsed/>
    <w:qFormat/>
    <w:rsid w:val="00320472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0c04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consultantplus://offline/ref=6F2F609E7C2B2C15D8A5792B76AB60E224E1E79DFA56A985856777AF46vECFG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007F7-272F-48ED-9DF4-A173F1E8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9C447AF1</Template>
  <TotalTime>50</TotalTime>
  <Application>LibreOffice/7.5.9.2$Linux_X86_64 LibreOffice_project/50$Build-2</Application>
  <AppVersion>15.0000</AppVersion>
  <Pages>26</Pages>
  <Words>6860</Words>
  <Characters>39104</Characters>
  <CharactersWithSpaces>45873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2021-02-09T03:56:00Z</dcterms:created>
  <dc:creator>Булатова</dc:creator>
  <dc:description/>
  <dc:language>ru-RU</dc:language>
  <cp:lastModifiedBy>Ольга Измоденова</cp:lastModifiedBy>
  <cp:lastPrinted>2019-10-29T09:44:00Z</cp:lastPrinted>
  <dcterms:modified xsi:type="dcterms:W3CDTF">2024-02-13T08:47:00Z</dcterms:modified>
  <cp:revision>39</cp:revision>
  <dc:subject/>
  <dc:title>ПРАВИТЕЛЬСТВО СВЕРДЛОВСКОЙ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